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108" w:type="dxa"/>
        <w:tblLook w:val="01E0" w:firstRow="1" w:lastRow="1" w:firstColumn="1" w:lastColumn="1" w:noHBand="0" w:noVBand="0"/>
      </w:tblPr>
      <w:tblGrid>
        <w:gridCol w:w="3824"/>
        <w:gridCol w:w="2047"/>
        <w:gridCol w:w="3484"/>
      </w:tblGrid>
      <w:tr w:rsidR="00D14DD0" w:rsidRPr="00D14DD0" w:rsidTr="008548B4">
        <w:trPr>
          <w:trHeight w:val="2336"/>
        </w:trPr>
        <w:tc>
          <w:tcPr>
            <w:tcW w:w="2044" w:type="pct"/>
          </w:tcPr>
          <w:p w:rsidR="00D14DD0" w:rsidRPr="00D14DD0" w:rsidRDefault="00D14DD0" w:rsidP="00D14DD0">
            <w:pPr>
              <w:spacing w:after="0" w:line="240" w:lineRule="auto"/>
              <w:jc w:val="center"/>
              <w:rPr>
                <w:rFonts w:ascii="Times New Roman" w:eastAsia="Times New Roman" w:hAnsi="Times New Roman" w:cs="MS Gothic"/>
                <w:color w:val="767171" w:themeColor="background2" w:themeShade="80"/>
                <w:sz w:val="28"/>
                <w:szCs w:val="28"/>
                <w:lang w:eastAsia="ru-RU"/>
              </w:rPr>
            </w:pPr>
            <w:r w:rsidRPr="00D14DD0">
              <w:rPr>
                <w:rFonts w:ascii="Times New Roman" w:eastAsia="Times New Roman" w:hAnsi="Times New Roman" w:cs="MS Gothic"/>
                <w:color w:val="767171" w:themeColor="background2" w:themeShade="80"/>
                <w:sz w:val="28"/>
                <w:szCs w:val="28"/>
                <w:lang w:eastAsia="ru-RU"/>
              </w:rPr>
              <w:t>Баш</w:t>
            </w:r>
            <w:r w:rsidRPr="00D14DD0">
              <w:rPr>
                <w:rFonts w:ascii="a_Timer Bashkir" w:eastAsia="Times New Roman" w:hAnsi="a_Timer Bashkir" w:cs="MS Gothic"/>
                <w:color w:val="767171" w:themeColor="background2" w:themeShade="80"/>
                <w:sz w:val="28"/>
                <w:szCs w:val="28"/>
                <w:lang w:eastAsia="ru-RU"/>
              </w:rPr>
              <w:t>ҡ</w:t>
            </w:r>
            <w:r w:rsidRPr="00D14DD0">
              <w:rPr>
                <w:rFonts w:ascii="Times New Roman" w:eastAsia="Times New Roman" w:hAnsi="Times New Roman" w:cs="MS Gothic"/>
                <w:color w:val="767171" w:themeColor="background2" w:themeShade="80"/>
                <w:sz w:val="28"/>
                <w:szCs w:val="28"/>
                <w:lang w:eastAsia="ru-RU"/>
              </w:rPr>
              <w:t>ортостан Республика</w:t>
            </w:r>
            <w:r w:rsidRPr="00D14DD0">
              <w:rPr>
                <w:rFonts w:ascii="Times New Roman" w:eastAsia="Times New Roman" w:hAnsi="Times New Roman" w:cs="MS Gothic"/>
                <w:color w:val="767171" w:themeColor="background2" w:themeShade="80"/>
                <w:sz w:val="28"/>
                <w:szCs w:val="28"/>
                <w:lang w:val="en-US" w:eastAsia="ru-RU"/>
              </w:rPr>
              <w:t>h</w:t>
            </w:r>
            <w:r w:rsidRPr="00D14DD0">
              <w:rPr>
                <w:rFonts w:ascii="Times New Roman" w:eastAsia="Times New Roman" w:hAnsi="Times New Roman" w:cs="MS Gothic"/>
                <w:color w:val="767171" w:themeColor="background2" w:themeShade="80"/>
                <w:sz w:val="28"/>
                <w:szCs w:val="28"/>
                <w:lang w:eastAsia="ru-RU"/>
              </w:rPr>
              <w:t>ы</w:t>
            </w:r>
          </w:p>
          <w:p w:rsidR="00D14DD0" w:rsidRPr="00D14DD0" w:rsidRDefault="00D14DD0" w:rsidP="00D14DD0">
            <w:pPr>
              <w:spacing w:after="0" w:line="240" w:lineRule="auto"/>
              <w:jc w:val="center"/>
              <w:rPr>
                <w:rFonts w:ascii="Times New Roman" w:eastAsia="Times New Roman" w:hAnsi="Times New Roman" w:cs="MS Gothic"/>
                <w:color w:val="767171" w:themeColor="background2" w:themeShade="80"/>
                <w:sz w:val="28"/>
                <w:szCs w:val="28"/>
                <w:lang w:eastAsia="ru-RU"/>
              </w:rPr>
            </w:pPr>
            <w:r w:rsidRPr="00D14DD0">
              <w:rPr>
                <w:rFonts w:ascii="Times New Roman" w:eastAsia="Times New Roman" w:hAnsi="Times New Roman" w:cs="MS Gothic"/>
                <w:color w:val="767171" w:themeColor="background2" w:themeShade="80"/>
                <w:sz w:val="28"/>
                <w:szCs w:val="28"/>
                <w:lang w:eastAsia="ru-RU"/>
              </w:rPr>
              <w:t>Миш</w:t>
            </w:r>
            <w:r w:rsidRPr="00D14DD0">
              <w:rPr>
                <w:rFonts w:ascii="a_Timer Bashkir" w:eastAsia="Times New Roman" w:hAnsi="a_Timer Bashkir" w:cs="MS Gothic"/>
                <w:color w:val="767171" w:themeColor="background2" w:themeShade="80"/>
                <w:sz w:val="28"/>
                <w:szCs w:val="28"/>
                <w:lang w:eastAsia="ru-RU"/>
              </w:rPr>
              <w:t>ҡә</w:t>
            </w:r>
            <w:r w:rsidRPr="00D14DD0">
              <w:rPr>
                <w:rFonts w:ascii="Times New Roman" w:eastAsia="Times New Roman" w:hAnsi="Times New Roman" w:cs="MS Gothic"/>
                <w:color w:val="767171" w:themeColor="background2" w:themeShade="80"/>
                <w:sz w:val="28"/>
                <w:szCs w:val="28"/>
                <w:lang w:eastAsia="ru-RU"/>
              </w:rPr>
              <w:t xml:space="preserve"> районы</w:t>
            </w:r>
          </w:p>
          <w:p w:rsidR="00D14DD0" w:rsidRPr="00D14DD0" w:rsidRDefault="00D14DD0" w:rsidP="00D14DD0">
            <w:pPr>
              <w:spacing w:after="0" w:line="240" w:lineRule="auto"/>
              <w:jc w:val="center"/>
              <w:rPr>
                <w:rFonts w:ascii="Times New Roman" w:eastAsia="Times New Roman" w:hAnsi="Times New Roman" w:cs="MS Gothic"/>
                <w:color w:val="767171" w:themeColor="background2" w:themeShade="80"/>
                <w:sz w:val="28"/>
                <w:szCs w:val="28"/>
                <w:lang w:eastAsia="ru-RU"/>
              </w:rPr>
            </w:pPr>
            <w:r w:rsidRPr="00D14DD0">
              <w:rPr>
                <w:rFonts w:ascii="Times New Roman" w:eastAsia="Times New Roman" w:hAnsi="Times New Roman" w:cs="MS Gothic"/>
                <w:color w:val="767171" w:themeColor="background2" w:themeShade="80"/>
                <w:sz w:val="28"/>
                <w:szCs w:val="28"/>
                <w:lang w:eastAsia="ru-RU"/>
              </w:rPr>
              <w:t>муниципаль районыны</w:t>
            </w:r>
            <w:r w:rsidRPr="00D14DD0">
              <w:rPr>
                <w:rFonts w:ascii="a_Timer Bashkir" w:eastAsia="Times New Roman" w:hAnsi="a_Timer Bashkir" w:cs="MS Gothic"/>
                <w:color w:val="767171" w:themeColor="background2" w:themeShade="80"/>
                <w:sz w:val="28"/>
                <w:szCs w:val="28"/>
                <w:lang w:eastAsia="ru-RU"/>
              </w:rPr>
              <w:t>ң</w:t>
            </w:r>
          </w:p>
          <w:p w:rsidR="00D14DD0" w:rsidRPr="00D14DD0" w:rsidRDefault="00D14DD0" w:rsidP="00D14DD0">
            <w:pPr>
              <w:spacing w:after="0" w:line="240" w:lineRule="auto"/>
              <w:jc w:val="center"/>
              <w:rPr>
                <w:rFonts w:ascii="Times New Roman" w:eastAsia="Times New Roman" w:hAnsi="Times New Roman" w:cs="MS Gothic"/>
                <w:color w:val="767171" w:themeColor="background2" w:themeShade="80"/>
                <w:sz w:val="28"/>
                <w:szCs w:val="28"/>
                <w:lang w:eastAsia="ru-RU"/>
              </w:rPr>
            </w:pPr>
            <w:r w:rsidRPr="00D14DD0">
              <w:rPr>
                <w:rFonts w:ascii="a_Timer Bashkir" w:eastAsia="Times New Roman" w:hAnsi="a_Timer Bashkir" w:cs="MS Gothic"/>
                <w:color w:val="767171" w:themeColor="background2" w:themeShade="80"/>
                <w:sz w:val="28"/>
                <w:szCs w:val="28"/>
                <w:lang w:eastAsia="ru-RU"/>
              </w:rPr>
              <w:t>Ҡә</w:t>
            </w:r>
            <w:r w:rsidRPr="00D14DD0">
              <w:rPr>
                <w:rFonts w:ascii="Times New Roman" w:eastAsia="Times New Roman" w:hAnsi="Times New Roman" w:cs="MS Gothic"/>
                <w:color w:val="767171" w:themeColor="background2" w:themeShade="80"/>
                <w:sz w:val="28"/>
                <w:szCs w:val="28"/>
                <w:lang w:eastAsia="ru-RU"/>
              </w:rPr>
              <w:t>м</w:t>
            </w:r>
            <w:r w:rsidRPr="00D14DD0">
              <w:rPr>
                <w:rFonts w:ascii="a_Timer Bashkir" w:eastAsia="Times New Roman" w:hAnsi="a_Timer Bashkir" w:cs="MS Gothic"/>
                <w:color w:val="767171" w:themeColor="background2" w:themeShade="80"/>
                <w:sz w:val="28"/>
                <w:szCs w:val="28"/>
                <w:lang w:eastAsia="ru-RU"/>
              </w:rPr>
              <w:t>ә</w:t>
            </w:r>
            <w:r w:rsidRPr="00D14DD0">
              <w:rPr>
                <w:rFonts w:ascii="Times New Roman" w:eastAsia="Times New Roman" w:hAnsi="Times New Roman" w:cs="MS Gothic"/>
                <w:color w:val="767171" w:themeColor="background2" w:themeShade="80"/>
                <w:sz w:val="28"/>
                <w:szCs w:val="28"/>
                <w:lang w:eastAsia="ru-RU"/>
              </w:rPr>
              <w:t>й аулы советы</w:t>
            </w:r>
          </w:p>
          <w:p w:rsidR="00D14DD0" w:rsidRPr="00D14DD0" w:rsidRDefault="00D14DD0" w:rsidP="00D14DD0">
            <w:pPr>
              <w:spacing w:after="0" w:line="240" w:lineRule="auto"/>
              <w:jc w:val="center"/>
              <w:rPr>
                <w:rFonts w:ascii="Times New Roman" w:eastAsia="Times New Roman" w:hAnsi="Times New Roman" w:cs="MS Gothic"/>
                <w:color w:val="767171" w:themeColor="background2" w:themeShade="80"/>
                <w:sz w:val="28"/>
                <w:szCs w:val="28"/>
                <w:lang w:eastAsia="ru-RU"/>
              </w:rPr>
            </w:pPr>
            <w:r w:rsidRPr="00D14DD0">
              <w:rPr>
                <w:rFonts w:ascii="Times New Roman" w:eastAsia="Times New Roman" w:hAnsi="Times New Roman" w:cs="MS Gothic"/>
                <w:color w:val="767171" w:themeColor="background2" w:themeShade="80"/>
                <w:sz w:val="28"/>
                <w:szCs w:val="28"/>
                <w:lang w:eastAsia="ru-RU"/>
              </w:rPr>
              <w:t>Ауыл бил</w:t>
            </w:r>
            <w:r w:rsidRPr="00D14DD0">
              <w:rPr>
                <w:rFonts w:ascii="a_Timer Bashkir" w:eastAsia="Times New Roman" w:hAnsi="a_Timer Bashkir" w:cs="MS Gothic"/>
                <w:color w:val="767171" w:themeColor="background2" w:themeShade="80"/>
                <w:sz w:val="28"/>
                <w:szCs w:val="28"/>
                <w:lang w:eastAsia="ru-RU"/>
              </w:rPr>
              <w:t>ә</w:t>
            </w:r>
            <w:r w:rsidRPr="00D14DD0">
              <w:rPr>
                <w:rFonts w:ascii="Times New Roman" w:eastAsia="Times New Roman" w:hAnsi="Times New Roman" w:cs="MS Gothic"/>
                <w:color w:val="767171" w:themeColor="background2" w:themeShade="80"/>
                <w:sz w:val="28"/>
                <w:szCs w:val="28"/>
                <w:lang w:eastAsia="ru-RU"/>
              </w:rPr>
              <w:t>м</w:t>
            </w:r>
            <w:r w:rsidRPr="00D14DD0">
              <w:rPr>
                <w:rFonts w:ascii="a_Timer Bashkir" w:eastAsia="Times New Roman" w:hAnsi="a_Timer Bashkir" w:cs="MS Gothic"/>
                <w:color w:val="767171" w:themeColor="background2" w:themeShade="80"/>
                <w:sz w:val="28"/>
                <w:szCs w:val="28"/>
                <w:lang w:eastAsia="ru-RU"/>
              </w:rPr>
              <w:t>ә</w:t>
            </w:r>
            <w:r w:rsidRPr="00D14DD0">
              <w:rPr>
                <w:rFonts w:ascii="Times New Roman" w:eastAsia="Times New Roman" w:hAnsi="Times New Roman" w:cs="MS Gothic"/>
                <w:color w:val="767171" w:themeColor="background2" w:themeShade="80"/>
                <w:sz w:val="28"/>
                <w:szCs w:val="28"/>
                <w:lang w:eastAsia="ru-RU"/>
              </w:rPr>
              <w:t>т</w:t>
            </w:r>
            <w:r w:rsidRPr="00D14DD0">
              <w:rPr>
                <w:rFonts w:ascii="Baskerville Old Face" w:eastAsia="Times New Roman" w:hAnsi="Baskerville Old Face" w:cs="MS Gothic"/>
                <w:color w:val="767171" w:themeColor="background2" w:themeShade="80"/>
                <w:sz w:val="28"/>
                <w:szCs w:val="28"/>
                <w:lang w:val="en-US" w:eastAsia="ru-RU"/>
              </w:rPr>
              <w:t>h</w:t>
            </w:r>
            <w:r w:rsidRPr="00D14DD0">
              <w:rPr>
                <w:rFonts w:ascii="Times New Roman" w:eastAsia="Times New Roman" w:hAnsi="Times New Roman" w:cs="MS Gothic"/>
                <w:color w:val="767171" w:themeColor="background2" w:themeShade="80"/>
                <w:sz w:val="28"/>
                <w:szCs w:val="28"/>
                <w:lang w:eastAsia="ru-RU"/>
              </w:rPr>
              <w:t>е</w:t>
            </w:r>
          </w:p>
          <w:p w:rsidR="00D14DD0" w:rsidRPr="00D14DD0" w:rsidRDefault="00D14DD0" w:rsidP="00D14DD0">
            <w:pPr>
              <w:spacing w:after="0" w:line="240" w:lineRule="auto"/>
              <w:jc w:val="center"/>
              <w:rPr>
                <w:rFonts w:ascii="Times New Roman" w:eastAsia="Times New Roman" w:hAnsi="Times New Roman" w:cs="MS Gothic"/>
                <w:color w:val="767171" w:themeColor="background2" w:themeShade="80"/>
                <w:sz w:val="28"/>
                <w:szCs w:val="28"/>
                <w:lang w:eastAsia="ru-RU"/>
              </w:rPr>
            </w:pPr>
            <w:r w:rsidRPr="00D14DD0">
              <w:rPr>
                <w:rFonts w:ascii="Times New Roman" w:eastAsia="Times New Roman" w:hAnsi="Times New Roman" w:cs="MS Gothic"/>
                <w:color w:val="767171" w:themeColor="background2" w:themeShade="80"/>
                <w:sz w:val="28"/>
                <w:szCs w:val="28"/>
                <w:lang w:eastAsia="ru-RU"/>
              </w:rPr>
              <w:t>Х</w:t>
            </w:r>
            <w:r w:rsidRPr="00D14DD0">
              <w:rPr>
                <w:rFonts w:ascii="a_Timer Bashkir" w:eastAsia="Times New Roman" w:hAnsi="a_Timer Bashkir" w:cs="MS Gothic"/>
                <w:color w:val="767171" w:themeColor="background2" w:themeShade="80"/>
                <w:sz w:val="28"/>
                <w:szCs w:val="28"/>
                <w:lang w:eastAsia="ru-RU"/>
              </w:rPr>
              <w:t>әҡ</w:t>
            </w:r>
            <w:r w:rsidRPr="00D14DD0">
              <w:rPr>
                <w:rFonts w:ascii="Times New Roman" w:eastAsia="Times New Roman" w:hAnsi="Times New Roman" w:cs="MS Gothic"/>
                <w:color w:val="767171" w:themeColor="background2" w:themeShade="80"/>
                <w:sz w:val="28"/>
                <w:szCs w:val="28"/>
                <w:lang w:eastAsia="ru-RU"/>
              </w:rPr>
              <w:t>ими</w:t>
            </w:r>
            <w:r w:rsidRPr="00D14DD0">
              <w:rPr>
                <w:rFonts w:ascii="a_Timer Bashkir" w:eastAsia="Times New Roman" w:hAnsi="a_Timer Bashkir" w:cs="MS Gothic"/>
                <w:color w:val="767171" w:themeColor="background2" w:themeShade="80"/>
                <w:sz w:val="28"/>
                <w:szCs w:val="28"/>
                <w:lang w:eastAsia="ru-RU"/>
              </w:rPr>
              <w:t>ә</w:t>
            </w:r>
            <w:r w:rsidRPr="00D14DD0">
              <w:rPr>
                <w:rFonts w:ascii="Times New Roman" w:eastAsia="Times New Roman" w:hAnsi="Times New Roman" w:cs="MS Gothic"/>
                <w:color w:val="767171" w:themeColor="background2" w:themeShade="80"/>
                <w:sz w:val="28"/>
                <w:szCs w:val="28"/>
                <w:lang w:eastAsia="ru-RU"/>
              </w:rPr>
              <w:t>т</w:t>
            </w:r>
            <w:r w:rsidRPr="00D14DD0">
              <w:rPr>
                <w:rFonts w:ascii="a_Timer Bashkir" w:eastAsia="Times New Roman" w:hAnsi="a_Timer Bashkir" w:cs="MS Gothic"/>
                <w:color w:val="767171" w:themeColor="background2" w:themeShade="80"/>
                <w:sz w:val="28"/>
                <w:szCs w:val="28"/>
                <w:lang w:eastAsia="ru-RU"/>
              </w:rPr>
              <w:t>е</w:t>
            </w:r>
          </w:p>
          <w:p w:rsidR="00D14DD0" w:rsidRPr="00D14DD0" w:rsidRDefault="00D14DD0" w:rsidP="00D14DD0">
            <w:pPr>
              <w:widowControl w:val="0"/>
              <w:autoSpaceDE w:val="0"/>
              <w:autoSpaceDN w:val="0"/>
              <w:adjustRightInd w:val="0"/>
              <w:spacing w:after="0" w:line="240" w:lineRule="auto"/>
              <w:jc w:val="center"/>
              <w:rPr>
                <w:rFonts w:ascii="Times New Roman" w:eastAsia="Times New Roman" w:hAnsi="Times New Roman" w:cs="Times New Roman"/>
                <w:b/>
                <w:color w:val="767171" w:themeColor="background2" w:themeShade="80"/>
                <w:sz w:val="24"/>
                <w:szCs w:val="24"/>
                <w:lang w:eastAsia="ru-RU"/>
              </w:rPr>
            </w:pPr>
          </w:p>
        </w:tc>
        <w:tc>
          <w:tcPr>
            <w:tcW w:w="1094" w:type="pct"/>
          </w:tcPr>
          <w:p w:rsidR="00D14DD0" w:rsidRPr="00D14DD0" w:rsidRDefault="00D14DD0" w:rsidP="00D14DD0">
            <w:pPr>
              <w:widowControl w:val="0"/>
              <w:autoSpaceDE w:val="0"/>
              <w:autoSpaceDN w:val="0"/>
              <w:adjustRightInd w:val="0"/>
              <w:spacing w:after="0" w:line="240" w:lineRule="auto"/>
              <w:ind w:right="-107"/>
              <w:rPr>
                <w:rFonts w:ascii="Times New Roman" w:eastAsia="Times New Roman" w:hAnsi="Times New Roman" w:cs="Times New Roman"/>
                <w:b/>
                <w:color w:val="767171" w:themeColor="background2" w:themeShade="80"/>
                <w:sz w:val="24"/>
                <w:szCs w:val="24"/>
                <w:lang w:eastAsia="ru-RU"/>
              </w:rPr>
            </w:pPr>
            <w:r w:rsidRPr="00D14DD0">
              <w:rPr>
                <w:rFonts w:ascii="Times New Roman" w:eastAsia="Times New Roman" w:hAnsi="Times New Roman" w:cs="Times New Roman"/>
                <w:b/>
                <w:noProof/>
                <w:color w:val="767171" w:themeColor="background2" w:themeShade="80"/>
                <w:sz w:val="24"/>
                <w:szCs w:val="24"/>
                <w:lang w:eastAsia="ru-RU"/>
              </w:rPr>
              <w:drawing>
                <wp:inline distT="0" distB="0" distL="0" distR="0" wp14:anchorId="5C5F3492" wp14:editId="4B70B894">
                  <wp:extent cx="1152525" cy="1371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1863" w:type="pct"/>
          </w:tcPr>
          <w:p w:rsidR="00D14DD0" w:rsidRPr="00D14DD0" w:rsidRDefault="00D14DD0" w:rsidP="00D14DD0">
            <w:pPr>
              <w:spacing w:after="0" w:line="240" w:lineRule="auto"/>
              <w:jc w:val="center"/>
              <w:rPr>
                <w:rFonts w:ascii="Times New Roman" w:eastAsia="Times New Roman" w:hAnsi="Times New Roman" w:cs="MS Gothic"/>
                <w:color w:val="767171" w:themeColor="background2" w:themeShade="80"/>
                <w:sz w:val="28"/>
                <w:szCs w:val="28"/>
                <w:lang w:eastAsia="ru-RU"/>
              </w:rPr>
            </w:pPr>
            <w:r w:rsidRPr="00D14DD0">
              <w:rPr>
                <w:rFonts w:ascii="Times New Roman" w:eastAsia="Times New Roman" w:hAnsi="Times New Roman" w:cs="MS Gothic"/>
                <w:color w:val="767171" w:themeColor="background2" w:themeShade="80"/>
                <w:sz w:val="28"/>
                <w:szCs w:val="28"/>
                <w:lang w:eastAsia="ru-RU"/>
              </w:rPr>
              <w:t>Администрация</w:t>
            </w:r>
          </w:p>
          <w:p w:rsidR="00D14DD0" w:rsidRPr="00D14DD0" w:rsidRDefault="00D14DD0" w:rsidP="00D14DD0">
            <w:pPr>
              <w:spacing w:after="0" w:line="240" w:lineRule="auto"/>
              <w:jc w:val="center"/>
              <w:rPr>
                <w:rFonts w:ascii="Times New Roman" w:eastAsia="Times New Roman" w:hAnsi="Times New Roman" w:cs="MS Gothic"/>
                <w:color w:val="767171" w:themeColor="background2" w:themeShade="80"/>
                <w:sz w:val="28"/>
                <w:szCs w:val="28"/>
                <w:lang w:eastAsia="ru-RU"/>
              </w:rPr>
            </w:pPr>
            <w:r w:rsidRPr="00D14DD0">
              <w:rPr>
                <w:rFonts w:ascii="Times New Roman" w:eastAsia="Times New Roman" w:hAnsi="Times New Roman" w:cs="MS Gothic"/>
                <w:color w:val="767171" w:themeColor="background2" w:themeShade="80"/>
                <w:sz w:val="28"/>
                <w:szCs w:val="28"/>
                <w:lang w:eastAsia="ru-RU"/>
              </w:rPr>
              <w:t>Сельского поселения</w:t>
            </w:r>
          </w:p>
          <w:p w:rsidR="00D14DD0" w:rsidRPr="00D14DD0" w:rsidRDefault="00D14DD0" w:rsidP="00D14DD0">
            <w:pPr>
              <w:spacing w:after="0" w:line="240" w:lineRule="auto"/>
              <w:jc w:val="center"/>
              <w:rPr>
                <w:rFonts w:ascii="Times New Roman" w:eastAsia="Times New Roman" w:hAnsi="Times New Roman" w:cs="MS Gothic"/>
                <w:color w:val="767171" w:themeColor="background2" w:themeShade="80"/>
                <w:sz w:val="28"/>
                <w:szCs w:val="28"/>
                <w:lang w:eastAsia="ru-RU"/>
              </w:rPr>
            </w:pPr>
            <w:r w:rsidRPr="00D14DD0">
              <w:rPr>
                <w:rFonts w:ascii="Times New Roman" w:eastAsia="Times New Roman" w:hAnsi="Times New Roman" w:cs="MS Gothic"/>
                <w:color w:val="767171" w:themeColor="background2" w:themeShade="80"/>
                <w:sz w:val="28"/>
                <w:szCs w:val="28"/>
                <w:lang w:eastAsia="ru-RU"/>
              </w:rPr>
              <w:t>Камеевский сельсовет</w:t>
            </w:r>
          </w:p>
          <w:p w:rsidR="00D14DD0" w:rsidRPr="00D14DD0" w:rsidRDefault="00D14DD0" w:rsidP="00D14DD0">
            <w:pPr>
              <w:spacing w:after="0" w:line="240" w:lineRule="auto"/>
              <w:jc w:val="center"/>
              <w:rPr>
                <w:rFonts w:ascii="Times New Roman" w:eastAsia="Times New Roman" w:hAnsi="Times New Roman" w:cs="MS Gothic"/>
                <w:color w:val="767171" w:themeColor="background2" w:themeShade="80"/>
                <w:sz w:val="28"/>
                <w:szCs w:val="28"/>
                <w:lang w:eastAsia="ru-RU"/>
              </w:rPr>
            </w:pPr>
            <w:r w:rsidRPr="00D14DD0">
              <w:rPr>
                <w:rFonts w:ascii="Times New Roman" w:eastAsia="Times New Roman" w:hAnsi="Times New Roman" w:cs="MS Gothic"/>
                <w:color w:val="767171" w:themeColor="background2" w:themeShade="80"/>
                <w:sz w:val="28"/>
                <w:szCs w:val="28"/>
                <w:lang w:eastAsia="ru-RU"/>
              </w:rPr>
              <w:t>Муниципального района</w:t>
            </w:r>
          </w:p>
          <w:p w:rsidR="00D14DD0" w:rsidRPr="00D14DD0" w:rsidRDefault="00D14DD0" w:rsidP="00D14DD0">
            <w:pPr>
              <w:spacing w:after="0" w:line="240" w:lineRule="auto"/>
              <w:jc w:val="center"/>
              <w:rPr>
                <w:rFonts w:ascii="Times New Roman" w:eastAsia="Times New Roman" w:hAnsi="Times New Roman" w:cs="MS Gothic"/>
                <w:color w:val="767171" w:themeColor="background2" w:themeShade="80"/>
                <w:sz w:val="28"/>
                <w:szCs w:val="28"/>
                <w:lang w:eastAsia="ru-RU"/>
              </w:rPr>
            </w:pPr>
            <w:r w:rsidRPr="00D14DD0">
              <w:rPr>
                <w:rFonts w:ascii="Times New Roman" w:eastAsia="Times New Roman" w:hAnsi="Times New Roman" w:cs="MS Gothic"/>
                <w:color w:val="767171" w:themeColor="background2" w:themeShade="80"/>
                <w:sz w:val="28"/>
                <w:szCs w:val="28"/>
                <w:lang w:eastAsia="ru-RU"/>
              </w:rPr>
              <w:t>Мишкинский район</w:t>
            </w:r>
          </w:p>
          <w:p w:rsidR="00D14DD0" w:rsidRPr="00D14DD0" w:rsidRDefault="00D14DD0" w:rsidP="00D14DD0">
            <w:pPr>
              <w:spacing w:after="0" w:line="240" w:lineRule="auto"/>
              <w:jc w:val="center"/>
              <w:rPr>
                <w:rFonts w:ascii="Times New Roman" w:eastAsia="Times New Roman" w:hAnsi="Times New Roman" w:cs="MS Gothic"/>
                <w:color w:val="767171" w:themeColor="background2" w:themeShade="80"/>
                <w:sz w:val="28"/>
                <w:szCs w:val="28"/>
                <w:lang w:eastAsia="ru-RU"/>
              </w:rPr>
            </w:pPr>
            <w:r w:rsidRPr="00D14DD0">
              <w:rPr>
                <w:rFonts w:ascii="Times New Roman" w:eastAsia="Times New Roman" w:hAnsi="Times New Roman" w:cs="MS Gothic"/>
                <w:color w:val="767171" w:themeColor="background2" w:themeShade="80"/>
                <w:sz w:val="28"/>
                <w:szCs w:val="28"/>
                <w:lang w:eastAsia="ru-RU"/>
              </w:rPr>
              <w:t>Республики Башкортостан</w:t>
            </w:r>
          </w:p>
          <w:p w:rsidR="00D14DD0" w:rsidRPr="00D14DD0" w:rsidRDefault="00D14DD0" w:rsidP="00D14DD0">
            <w:pPr>
              <w:widowControl w:val="0"/>
              <w:autoSpaceDE w:val="0"/>
              <w:autoSpaceDN w:val="0"/>
              <w:adjustRightInd w:val="0"/>
              <w:spacing w:after="0" w:line="240" w:lineRule="auto"/>
              <w:jc w:val="center"/>
              <w:rPr>
                <w:rFonts w:ascii="Times New Roman" w:eastAsia="Times New Roman" w:hAnsi="Times New Roman" w:cs="Times New Roman"/>
                <w:b/>
                <w:color w:val="767171" w:themeColor="background2" w:themeShade="80"/>
                <w:sz w:val="24"/>
                <w:szCs w:val="24"/>
                <w:lang w:eastAsia="ru-RU"/>
              </w:rPr>
            </w:pPr>
          </w:p>
        </w:tc>
      </w:tr>
    </w:tbl>
    <w:p w:rsidR="00D14DD0" w:rsidRPr="00D14DD0" w:rsidRDefault="00D14DD0" w:rsidP="00D14DD0">
      <w:pPr>
        <w:widowControl w:val="0"/>
        <w:autoSpaceDE w:val="0"/>
        <w:autoSpaceDN w:val="0"/>
        <w:adjustRightInd w:val="0"/>
        <w:spacing w:after="0" w:line="240" w:lineRule="auto"/>
        <w:rPr>
          <w:rFonts w:ascii="Times New Roman" w:eastAsia="Times New Roman" w:hAnsi="Times New Roman" w:cs="Times New Roman"/>
          <w:color w:val="767171" w:themeColor="background2" w:themeShade="80"/>
          <w:lang w:eastAsia="ru-RU"/>
        </w:rPr>
      </w:pPr>
      <w:r w:rsidRPr="00D14DD0">
        <w:rPr>
          <w:rFonts w:ascii="Times New Roman" w:eastAsia="Times New Roman" w:hAnsi="Times New Roman" w:cs="Times New Roman"/>
          <w:b/>
          <w:color w:val="767171" w:themeColor="background2" w:themeShade="80"/>
          <w:sz w:val="24"/>
          <w:szCs w:val="24"/>
          <w:u w:val="single"/>
          <w:lang w:eastAsia="ru-RU"/>
        </w:rPr>
        <w:t xml:space="preserve">                                                                            </w:t>
      </w:r>
      <w:r w:rsidRPr="00D14DD0">
        <w:rPr>
          <w:rFonts w:ascii="Times New Roman" w:eastAsia="Times New Roman" w:hAnsi="Times New Roman" w:cs="Times New Roman"/>
          <w:color w:val="767171" w:themeColor="background2" w:themeShade="80"/>
          <w:sz w:val="24"/>
          <w:szCs w:val="24"/>
          <w:u w:val="single"/>
          <w:lang w:eastAsia="ru-RU"/>
        </w:rPr>
        <w:t xml:space="preserve">                                                                       </w:t>
      </w:r>
      <w:r w:rsidRPr="00D14DD0">
        <w:rPr>
          <w:rFonts w:ascii="Times New Roman" w:eastAsia="Times New Roman" w:hAnsi="Times New Roman" w:cs="Times New Roman"/>
          <w:color w:val="767171" w:themeColor="background2" w:themeShade="80"/>
          <w:u w:val="single"/>
          <w:lang w:eastAsia="ru-RU"/>
        </w:rPr>
        <w:t>____</w:t>
      </w:r>
    </w:p>
    <w:p w:rsidR="00D14DD0" w:rsidRPr="00D14DD0" w:rsidRDefault="00D14DD0" w:rsidP="00D14DD0">
      <w:pPr>
        <w:widowControl w:val="0"/>
        <w:autoSpaceDE w:val="0"/>
        <w:autoSpaceDN w:val="0"/>
        <w:adjustRightInd w:val="0"/>
        <w:spacing w:after="0" w:line="240" w:lineRule="auto"/>
        <w:rPr>
          <w:rFonts w:ascii="Times New Roman" w:eastAsia="Times New Roman" w:hAnsi="Times New Roman" w:cs="Times New Roman"/>
          <w:b/>
          <w:color w:val="767171" w:themeColor="background2" w:themeShade="80"/>
          <w:sz w:val="24"/>
          <w:szCs w:val="24"/>
          <w:lang w:eastAsia="ru-RU"/>
        </w:rPr>
      </w:pPr>
    </w:p>
    <w:p w:rsidR="00D14DD0" w:rsidRPr="00D14DD0" w:rsidRDefault="00D14DD0" w:rsidP="00D14DD0">
      <w:pPr>
        <w:widowControl w:val="0"/>
        <w:autoSpaceDE w:val="0"/>
        <w:autoSpaceDN w:val="0"/>
        <w:adjustRightInd w:val="0"/>
        <w:spacing w:after="0" w:line="240" w:lineRule="auto"/>
        <w:jc w:val="center"/>
        <w:rPr>
          <w:rFonts w:ascii="Times New Roman" w:eastAsia="Times New Roman" w:hAnsi="Times New Roman" w:cs="Times New Roman"/>
          <w:bCs/>
          <w:color w:val="767171" w:themeColor="background2" w:themeShade="80"/>
          <w:sz w:val="28"/>
          <w:szCs w:val="28"/>
          <w:lang w:eastAsia="ru-RU"/>
        </w:rPr>
      </w:pPr>
      <w:r w:rsidRPr="00D14DD0">
        <w:rPr>
          <w:rFonts w:ascii="a_Timer Bashkir" w:eastAsia="Times New Roman" w:hAnsi="a_Timer Bashkir" w:cs="Times New Roman"/>
          <w:bCs/>
          <w:color w:val="767171" w:themeColor="background2" w:themeShade="80"/>
          <w:sz w:val="28"/>
          <w:szCs w:val="28"/>
          <w:lang w:eastAsia="ru-RU"/>
        </w:rPr>
        <w:t xml:space="preserve">                   Ҡ</w:t>
      </w:r>
      <w:r w:rsidRPr="00D14DD0">
        <w:rPr>
          <w:rFonts w:ascii="Times New Roman" w:eastAsia="Times New Roman" w:hAnsi="Times New Roman" w:cs="Times New Roman"/>
          <w:bCs/>
          <w:color w:val="767171" w:themeColor="background2" w:themeShade="80"/>
          <w:sz w:val="28"/>
          <w:szCs w:val="28"/>
          <w:lang w:eastAsia="ru-RU"/>
        </w:rPr>
        <w:t>АРАР                                                           ПОСТАНОВЛЕНИЕ</w:t>
      </w:r>
    </w:p>
    <w:p w:rsidR="00D14DD0" w:rsidRPr="00D14DD0" w:rsidRDefault="00D14DD0" w:rsidP="00D14DD0">
      <w:pPr>
        <w:widowControl w:val="0"/>
        <w:autoSpaceDE w:val="0"/>
        <w:autoSpaceDN w:val="0"/>
        <w:adjustRightInd w:val="0"/>
        <w:spacing w:after="0" w:line="240" w:lineRule="auto"/>
        <w:jc w:val="center"/>
        <w:rPr>
          <w:rFonts w:ascii="a_Timer(15%) Bashkir" w:eastAsia="Times New Roman" w:hAnsi="a_Timer(15%) Bashkir" w:cs="Times New Roman"/>
          <w:color w:val="767171" w:themeColor="background2" w:themeShade="80"/>
          <w:sz w:val="28"/>
          <w:szCs w:val="28"/>
          <w:lang w:eastAsia="ru-RU"/>
        </w:rPr>
      </w:pPr>
    </w:p>
    <w:p w:rsidR="00D14DD0" w:rsidRPr="00D14DD0" w:rsidRDefault="00D14DD0" w:rsidP="00D14DD0">
      <w:pPr>
        <w:widowControl w:val="0"/>
        <w:autoSpaceDE w:val="0"/>
        <w:autoSpaceDN w:val="0"/>
        <w:adjustRightInd w:val="0"/>
        <w:spacing w:after="0" w:line="240" w:lineRule="auto"/>
        <w:jc w:val="center"/>
        <w:rPr>
          <w:rFonts w:ascii="Times New Roman" w:eastAsia="Times New Roman" w:hAnsi="Times New Roman" w:cs="Times New Roman"/>
          <w:color w:val="767171" w:themeColor="background2" w:themeShade="80"/>
          <w:sz w:val="28"/>
          <w:szCs w:val="28"/>
          <w:lang w:eastAsia="ru-RU"/>
        </w:rPr>
      </w:pPr>
      <w:r w:rsidRPr="00D14DD0">
        <w:rPr>
          <w:rFonts w:ascii="Times New Roman" w:eastAsia="Times New Roman" w:hAnsi="Times New Roman" w:cs="Times New Roman"/>
          <w:color w:val="767171" w:themeColor="background2" w:themeShade="80"/>
          <w:sz w:val="28"/>
          <w:szCs w:val="28"/>
          <w:lang w:eastAsia="ru-RU"/>
        </w:rPr>
        <w:t xml:space="preserve">         29 июнь 2022 йыл                     № 40                    29 июня 2022 года</w:t>
      </w:r>
    </w:p>
    <w:p w:rsidR="00D14DD0" w:rsidRPr="00D14DD0" w:rsidRDefault="00D14DD0" w:rsidP="00D14DD0">
      <w:pPr>
        <w:widowControl w:val="0"/>
        <w:autoSpaceDE w:val="0"/>
        <w:autoSpaceDN w:val="0"/>
        <w:adjustRightInd w:val="0"/>
        <w:spacing w:after="0" w:line="240" w:lineRule="auto"/>
        <w:jc w:val="center"/>
        <w:rPr>
          <w:rFonts w:ascii="Times New Roman" w:eastAsia="Times New Roman" w:hAnsi="Times New Roman" w:cs="Times New Roman"/>
          <w:color w:val="767171" w:themeColor="background2" w:themeShade="80"/>
          <w:sz w:val="28"/>
          <w:szCs w:val="28"/>
          <w:lang w:eastAsia="ru-RU"/>
        </w:rPr>
      </w:pPr>
    </w:p>
    <w:p w:rsidR="00D14DD0" w:rsidRPr="00D14DD0" w:rsidRDefault="00D14DD0" w:rsidP="00D14DD0">
      <w:pPr>
        <w:tabs>
          <w:tab w:val="left" w:pos="960"/>
        </w:tabs>
        <w:spacing w:after="0" w:line="240" w:lineRule="auto"/>
        <w:rPr>
          <w:rFonts w:ascii="Times New Roman" w:eastAsia="Times New Roman" w:hAnsi="Times New Roman" w:cs="Times New Roman"/>
          <w:color w:val="767171" w:themeColor="background2" w:themeShade="80"/>
          <w:sz w:val="26"/>
          <w:szCs w:val="26"/>
          <w:lang w:eastAsia="ru-RU"/>
        </w:rPr>
      </w:pPr>
    </w:p>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b/>
          <w:color w:val="595959" w:themeColor="text1" w:themeTint="A6"/>
          <w:sz w:val="28"/>
          <w:szCs w:val="28"/>
          <w:lang w:eastAsia="ru-RU"/>
        </w:rPr>
      </w:pPr>
      <w:r w:rsidRPr="00D14DD0">
        <w:rPr>
          <w:rFonts w:ascii="Times New Roman" w:eastAsia="Times New Roman" w:hAnsi="Times New Roman" w:cs="Times New Roman"/>
          <w:b/>
          <w:color w:val="595959" w:themeColor="text1" w:themeTint="A6"/>
          <w:sz w:val="28"/>
          <w:szCs w:val="28"/>
          <w:lang w:eastAsia="ru-RU"/>
        </w:rPr>
        <w:t xml:space="preserve">О </w:t>
      </w:r>
      <w:hyperlink w:anchor="P31" w:history="1">
        <w:r w:rsidRPr="00D14DD0">
          <w:rPr>
            <w:rFonts w:ascii="Times New Roman" w:eastAsia="Times New Roman" w:hAnsi="Times New Roman" w:cs="Times New Roman"/>
            <w:b/>
            <w:color w:val="595959" w:themeColor="text1" w:themeTint="A6"/>
            <w:sz w:val="28"/>
            <w:szCs w:val="28"/>
            <w:lang w:eastAsia="ru-RU"/>
          </w:rPr>
          <w:t>Порядке</w:t>
        </w:r>
      </w:hyperlink>
      <w:r w:rsidRPr="00D14DD0">
        <w:rPr>
          <w:rFonts w:ascii="Times New Roman" w:eastAsia="Times New Roman" w:hAnsi="Times New Roman" w:cs="Times New Roman"/>
          <w:b/>
          <w:color w:val="595959" w:themeColor="text1" w:themeTint="A6"/>
          <w:sz w:val="28"/>
          <w:szCs w:val="28"/>
          <w:lang w:eastAsia="ru-RU"/>
        </w:rPr>
        <w:t xml:space="preserve"> составления проекта бюджета сельского поселения Камеевский сельсовет муниципального района Мишкинский район Республики Башкортостан на очередной финансовый год </w:t>
      </w:r>
    </w:p>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b/>
          <w:color w:val="595959" w:themeColor="text1" w:themeTint="A6"/>
          <w:sz w:val="28"/>
          <w:szCs w:val="28"/>
          <w:lang w:eastAsia="ru-RU"/>
        </w:rPr>
      </w:pPr>
      <w:r w:rsidRPr="00D14DD0">
        <w:rPr>
          <w:rFonts w:ascii="Times New Roman" w:eastAsia="Times New Roman" w:hAnsi="Times New Roman" w:cs="Times New Roman"/>
          <w:b/>
          <w:color w:val="595959" w:themeColor="text1" w:themeTint="A6"/>
          <w:sz w:val="28"/>
          <w:szCs w:val="28"/>
          <w:lang w:eastAsia="ru-RU"/>
        </w:rPr>
        <w:t>и плановый период</w:t>
      </w: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adjustRightInd w:val="0"/>
        <w:spacing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 xml:space="preserve">В соответствии со </w:t>
      </w:r>
      <w:hyperlink r:id="rId6" w:history="1">
        <w:r w:rsidRPr="00D14DD0">
          <w:rPr>
            <w:rFonts w:ascii="Times New Roman" w:eastAsia="Times New Roman" w:hAnsi="Times New Roman" w:cs="Times New Roman"/>
            <w:color w:val="595959" w:themeColor="text1" w:themeTint="A6"/>
            <w:sz w:val="28"/>
            <w:szCs w:val="28"/>
            <w:lang w:eastAsia="ru-RU"/>
          </w:rPr>
          <w:t>статьями 169</w:t>
        </w:r>
      </w:hyperlink>
      <w:r w:rsidRPr="00D14DD0">
        <w:rPr>
          <w:rFonts w:ascii="Times New Roman" w:eastAsia="Times New Roman" w:hAnsi="Times New Roman" w:cs="Times New Roman"/>
          <w:color w:val="595959" w:themeColor="text1" w:themeTint="A6"/>
          <w:sz w:val="28"/>
          <w:szCs w:val="28"/>
          <w:lang w:eastAsia="ru-RU"/>
        </w:rPr>
        <w:t xml:space="preserve">, </w:t>
      </w:r>
      <w:hyperlink r:id="rId7" w:history="1">
        <w:r w:rsidRPr="00D14DD0">
          <w:rPr>
            <w:rFonts w:ascii="Times New Roman" w:eastAsia="Times New Roman" w:hAnsi="Times New Roman" w:cs="Times New Roman"/>
            <w:color w:val="595959" w:themeColor="text1" w:themeTint="A6"/>
            <w:sz w:val="28"/>
            <w:szCs w:val="28"/>
            <w:lang w:eastAsia="ru-RU"/>
          </w:rPr>
          <w:t>171</w:t>
        </w:r>
      </w:hyperlink>
      <w:r w:rsidRPr="00D14DD0">
        <w:rPr>
          <w:rFonts w:ascii="Times New Roman" w:eastAsia="Times New Roman" w:hAnsi="Times New Roman" w:cs="Times New Roman"/>
          <w:color w:val="595959" w:themeColor="text1" w:themeTint="A6"/>
          <w:sz w:val="28"/>
          <w:szCs w:val="28"/>
          <w:lang w:eastAsia="ru-RU"/>
        </w:rPr>
        <w:t xml:space="preserve">, </w:t>
      </w:r>
      <w:hyperlink r:id="rId8" w:history="1">
        <w:r w:rsidRPr="00D14DD0">
          <w:rPr>
            <w:rFonts w:ascii="Times New Roman" w:eastAsia="Times New Roman" w:hAnsi="Times New Roman" w:cs="Times New Roman"/>
            <w:color w:val="595959" w:themeColor="text1" w:themeTint="A6"/>
            <w:sz w:val="28"/>
            <w:szCs w:val="28"/>
            <w:lang w:eastAsia="ru-RU"/>
          </w:rPr>
          <w:t>184</w:t>
        </w:r>
      </w:hyperlink>
      <w:r w:rsidRPr="00D14DD0">
        <w:rPr>
          <w:rFonts w:ascii="Times New Roman" w:eastAsia="Times New Roman" w:hAnsi="Times New Roman" w:cs="Times New Roman"/>
          <w:color w:val="595959" w:themeColor="text1" w:themeTint="A6"/>
          <w:sz w:val="28"/>
          <w:szCs w:val="28"/>
          <w:lang w:eastAsia="ru-RU"/>
        </w:rPr>
        <w:t xml:space="preserve"> Бюджетного кодекса Российской Федерации, главой 6 Положения о бюджетном процессе в сельском поселении Камеевский сельсовет муниципального района Мишкинский район Республики Башкортостан, утвержденного Решением Совета сельского поселения Камеевский сельсовет муниципального района Мишкинский район Республики Башкортостан от 10 июня 2010года № 279,                                                                                                                                          администрация сельского поселения Камеевский сельсовет муниципального района Мишкинский район Республики Башкортостан ПОСТАНОВЛЯЕТ:</w:t>
      </w:r>
      <w:bookmarkStart w:id="0" w:name="P23"/>
      <w:bookmarkEnd w:id="0"/>
    </w:p>
    <w:p w:rsidR="00D14DD0" w:rsidRPr="00D14DD0" w:rsidRDefault="00D14DD0" w:rsidP="00D14DD0">
      <w:pPr>
        <w:widowControl w:val="0"/>
        <w:numPr>
          <w:ilvl w:val="0"/>
          <w:numId w:val="15"/>
        </w:numPr>
        <w:autoSpaceDE w:val="0"/>
        <w:autoSpaceDN w:val="0"/>
        <w:adjustRightInd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 xml:space="preserve">Утвердить прилагаемый </w:t>
      </w:r>
      <w:hyperlink w:anchor="P31" w:history="1">
        <w:r w:rsidRPr="00D14DD0">
          <w:rPr>
            <w:rFonts w:ascii="Times New Roman" w:eastAsia="Times New Roman" w:hAnsi="Times New Roman" w:cs="Times New Roman"/>
            <w:color w:val="595959" w:themeColor="text1" w:themeTint="A6"/>
            <w:sz w:val="28"/>
            <w:szCs w:val="28"/>
            <w:lang w:eastAsia="ru-RU"/>
          </w:rPr>
          <w:t>Порядок</w:t>
        </w:r>
      </w:hyperlink>
      <w:r w:rsidRPr="00D14DD0">
        <w:rPr>
          <w:rFonts w:ascii="Times New Roman" w:eastAsia="Times New Roman" w:hAnsi="Times New Roman" w:cs="Times New Roman"/>
          <w:color w:val="595959" w:themeColor="text1" w:themeTint="A6"/>
          <w:sz w:val="28"/>
          <w:szCs w:val="28"/>
          <w:lang w:eastAsia="ru-RU"/>
        </w:rPr>
        <w:t xml:space="preserve"> составления проекта бюджета сельского поселения Камеевский сельсовет</w:t>
      </w:r>
      <w:r w:rsidRPr="00D14DD0">
        <w:rPr>
          <w:rFonts w:ascii="Calibri" w:eastAsia="Times New Roman" w:hAnsi="Calibri" w:cs="Calibri"/>
          <w:color w:val="595959" w:themeColor="text1" w:themeTint="A6"/>
          <w:sz w:val="28"/>
          <w:szCs w:val="28"/>
          <w:lang w:eastAsia="ru-RU"/>
        </w:rPr>
        <w:t xml:space="preserve"> </w:t>
      </w:r>
      <w:r w:rsidRPr="00D14DD0">
        <w:rPr>
          <w:rFonts w:ascii="Times New Roman" w:eastAsia="Times New Roman" w:hAnsi="Times New Roman" w:cs="Times New Roman"/>
          <w:color w:val="595959" w:themeColor="text1" w:themeTint="A6"/>
          <w:sz w:val="28"/>
          <w:szCs w:val="28"/>
          <w:lang w:eastAsia="ru-RU"/>
        </w:rPr>
        <w:t>муниципального района Мишкинский район Республики Башкортостан на очередной финансовый год и плановый период.</w:t>
      </w:r>
    </w:p>
    <w:p w:rsidR="00D14DD0" w:rsidRPr="00D14DD0" w:rsidRDefault="00D14DD0" w:rsidP="00D14DD0">
      <w:pPr>
        <w:widowControl w:val="0"/>
        <w:numPr>
          <w:ilvl w:val="0"/>
          <w:numId w:val="15"/>
        </w:numPr>
        <w:autoSpaceDE w:val="0"/>
        <w:autoSpaceDN w:val="0"/>
        <w:adjustRightInd w:val="0"/>
        <w:spacing w:before="220" w:after="0" w:line="240" w:lineRule="auto"/>
        <w:ind w:firstLine="709"/>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Контроль за исполнением настоящего постановления возлагаю на себя.</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 xml:space="preserve">Глава сельского поселения </w:t>
      </w:r>
    </w:p>
    <w:p w:rsidR="00D14DD0" w:rsidRPr="00D14DD0" w:rsidRDefault="00D14DD0" w:rsidP="00D14DD0">
      <w:pPr>
        <w:widowControl w:val="0"/>
        <w:autoSpaceDE w:val="0"/>
        <w:autoSpaceDN w:val="0"/>
        <w:spacing w:after="0" w:line="240" w:lineRule="auto"/>
        <w:jc w:val="both"/>
        <w:rPr>
          <w:rFonts w:ascii="Calibri" w:eastAsia="Times New Roman" w:hAnsi="Calibri" w:cs="Calibri"/>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Камеевский сельсовет</w:t>
      </w:r>
      <w:r w:rsidRPr="00D14DD0">
        <w:rPr>
          <w:rFonts w:ascii="Calibri" w:eastAsia="Times New Roman" w:hAnsi="Calibri" w:cs="Calibri"/>
          <w:color w:val="595959" w:themeColor="text1" w:themeTint="A6"/>
          <w:sz w:val="28"/>
          <w:szCs w:val="28"/>
          <w:lang w:eastAsia="ru-RU"/>
        </w:rPr>
        <w:t xml:space="preserve"> </w:t>
      </w: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 xml:space="preserve">муниципального района </w:t>
      </w: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 xml:space="preserve">Мишкинский район </w:t>
      </w: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Республики Башкортостан</w:t>
      </w:r>
      <w:r w:rsidRPr="00D14DD0">
        <w:rPr>
          <w:rFonts w:ascii="Times New Roman" w:eastAsia="Times New Roman" w:hAnsi="Times New Roman" w:cs="Times New Roman"/>
          <w:color w:val="595959" w:themeColor="text1" w:themeTint="A6"/>
          <w:sz w:val="28"/>
          <w:szCs w:val="28"/>
          <w:lang w:eastAsia="ru-RU"/>
        </w:rPr>
        <w:tab/>
      </w:r>
      <w:r w:rsidRPr="00D14DD0">
        <w:rPr>
          <w:rFonts w:ascii="Times New Roman" w:eastAsia="Times New Roman" w:hAnsi="Times New Roman" w:cs="Times New Roman"/>
          <w:color w:val="595959" w:themeColor="text1" w:themeTint="A6"/>
          <w:sz w:val="28"/>
          <w:szCs w:val="28"/>
          <w:lang w:eastAsia="ru-RU"/>
        </w:rPr>
        <w:tab/>
      </w:r>
      <w:r w:rsidRPr="00D14DD0">
        <w:rPr>
          <w:rFonts w:ascii="Times New Roman" w:eastAsia="Times New Roman" w:hAnsi="Times New Roman" w:cs="Times New Roman"/>
          <w:color w:val="595959" w:themeColor="text1" w:themeTint="A6"/>
          <w:sz w:val="28"/>
          <w:szCs w:val="28"/>
          <w:lang w:eastAsia="ru-RU"/>
        </w:rPr>
        <w:tab/>
      </w:r>
      <w:r w:rsidRPr="00D14DD0">
        <w:rPr>
          <w:rFonts w:ascii="Times New Roman" w:eastAsia="Times New Roman" w:hAnsi="Times New Roman" w:cs="Times New Roman"/>
          <w:color w:val="595959" w:themeColor="text1" w:themeTint="A6"/>
          <w:sz w:val="28"/>
          <w:szCs w:val="28"/>
          <w:lang w:eastAsia="ru-RU"/>
        </w:rPr>
        <w:tab/>
      </w:r>
      <w:r w:rsidRPr="00D14DD0">
        <w:rPr>
          <w:rFonts w:ascii="Times New Roman" w:eastAsia="Times New Roman" w:hAnsi="Times New Roman" w:cs="Times New Roman"/>
          <w:color w:val="595959" w:themeColor="text1" w:themeTint="A6"/>
          <w:sz w:val="28"/>
          <w:szCs w:val="28"/>
          <w:lang w:eastAsia="ru-RU"/>
        </w:rPr>
        <w:tab/>
      </w:r>
      <w:r w:rsidRPr="00D14DD0">
        <w:rPr>
          <w:rFonts w:ascii="Times New Roman" w:eastAsia="Times New Roman" w:hAnsi="Times New Roman" w:cs="Times New Roman"/>
          <w:color w:val="595959" w:themeColor="text1" w:themeTint="A6"/>
          <w:sz w:val="28"/>
          <w:szCs w:val="28"/>
          <w:lang w:eastAsia="ru-RU"/>
        </w:rPr>
        <w:tab/>
        <w:t>Байдимиров Г.А.</w:t>
      </w: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4"/>
          <w:szCs w:val="24"/>
          <w:lang w:eastAsia="ru-RU"/>
        </w:rPr>
      </w:pPr>
      <w:r w:rsidRPr="00D14DD0">
        <w:rPr>
          <w:rFonts w:ascii="Times New Roman" w:eastAsia="Times New Roman" w:hAnsi="Times New Roman" w:cs="Times New Roman"/>
          <w:color w:val="595959" w:themeColor="text1" w:themeTint="A6"/>
          <w:sz w:val="28"/>
          <w:szCs w:val="28"/>
          <w:lang w:eastAsia="ru-RU"/>
        </w:rPr>
        <w:tab/>
      </w:r>
      <w:r w:rsidRPr="00D14DD0">
        <w:rPr>
          <w:rFonts w:ascii="Times New Roman" w:eastAsia="Times New Roman" w:hAnsi="Times New Roman" w:cs="Times New Roman"/>
          <w:color w:val="595959" w:themeColor="text1" w:themeTint="A6"/>
          <w:sz w:val="28"/>
          <w:szCs w:val="28"/>
          <w:lang w:eastAsia="ru-RU"/>
        </w:rPr>
        <w:tab/>
      </w:r>
      <w:r w:rsidRPr="00D14DD0">
        <w:rPr>
          <w:rFonts w:ascii="Times New Roman" w:eastAsia="Times New Roman" w:hAnsi="Times New Roman" w:cs="Times New Roman"/>
          <w:color w:val="595959" w:themeColor="text1" w:themeTint="A6"/>
          <w:sz w:val="28"/>
          <w:szCs w:val="28"/>
          <w:lang w:eastAsia="ru-RU"/>
        </w:rPr>
        <w:tab/>
      </w:r>
      <w:r w:rsidRPr="00D14DD0">
        <w:rPr>
          <w:rFonts w:ascii="Times New Roman" w:eastAsia="Times New Roman" w:hAnsi="Times New Roman" w:cs="Times New Roman"/>
          <w:color w:val="595959" w:themeColor="text1" w:themeTint="A6"/>
          <w:sz w:val="28"/>
          <w:szCs w:val="28"/>
          <w:lang w:eastAsia="ru-RU"/>
        </w:rPr>
        <w:tab/>
      </w:r>
      <w:bookmarkStart w:id="1" w:name="P31"/>
      <w:bookmarkEnd w:id="1"/>
      <w:r w:rsidRPr="00D14DD0">
        <w:rPr>
          <w:rFonts w:ascii="Times New Roman" w:eastAsia="Times New Roman" w:hAnsi="Times New Roman" w:cs="Times New Roman"/>
          <w:color w:val="595959" w:themeColor="text1" w:themeTint="A6"/>
          <w:sz w:val="28"/>
          <w:szCs w:val="28"/>
          <w:lang w:eastAsia="ru-RU"/>
        </w:rPr>
        <w:t xml:space="preserve">                                                                            </w:t>
      </w:r>
      <w:r w:rsidRPr="00D14DD0">
        <w:rPr>
          <w:rFonts w:ascii="Times New Roman" w:eastAsia="Times New Roman" w:hAnsi="Times New Roman" w:cs="Times New Roman"/>
          <w:color w:val="595959" w:themeColor="text1" w:themeTint="A6"/>
          <w:sz w:val="24"/>
          <w:szCs w:val="24"/>
          <w:lang w:eastAsia="ru-RU"/>
        </w:rPr>
        <w:t xml:space="preserve">Утвержден </w:t>
      </w:r>
    </w:p>
    <w:p w:rsidR="00D14DD0" w:rsidRPr="00D14DD0" w:rsidRDefault="00D14DD0" w:rsidP="00D14DD0">
      <w:pPr>
        <w:widowControl w:val="0"/>
        <w:autoSpaceDE w:val="0"/>
        <w:autoSpaceDN w:val="0"/>
        <w:spacing w:after="0" w:line="240" w:lineRule="auto"/>
        <w:ind w:right="-143"/>
        <w:jc w:val="right"/>
        <w:rPr>
          <w:rFonts w:ascii="Times New Roman" w:eastAsia="Times New Roman" w:hAnsi="Times New Roman" w:cs="Times New Roman"/>
          <w:color w:val="595959" w:themeColor="text1" w:themeTint="A6"/>
          <w:sz w:val="24"/>
          <w:szCs w:val="24"/>
          <w:lang w:eastAsia="ru-RU"/>
        </w:rPr>
      </w:pPr>
      <w:r w:rsidRPr="00D14DD0">
        <w:rPr>
          <w:rFonts w:ascii="Times New Roman" w:eastAsia="Times New Roman" w:hAnsi="Times New Roman" w:cs="Times New Roman"/>
          <w:color w:val="595959" w:themeColor="text1" w:themeTint="A6"/>
          <w:sz w:val="24"/>
          <w:szCs w:val="24"/>
          <w:lang w:eastAsia="ru-RU"/>
        </w:rPr>
        <w:t xml:space="preserve">постановлением </w:t>
      </w:r>
    </w:p>
    <w:p w:rsidR="00D14DD0" w:rsidRPr="00D14DD0" w:rsidRDefault="00D14DD0" w:rsidP="00D14DD0">
      <w:pPr>
        <w:widowControl w:val="0"/>
        <w:autoSpaceDE w:val="0"/>
        <w:autoSpaceDN w:val="0"/>
        <w:spacing w:after="0" w:line="240" w:lineRule="auto"/>
        <w:ind w:right="-143"/>
        <w:jc w:val="right"/>
        <w:rPr>
          <w:rFonts w:ascii="Times New Roman" w:eastAsia="Times New Roman" w:hAnsi="Times New Roman" w:cs="Times New Roman"/>
          <w:color w:val="595959" w:themeColor="text1" w:themeTint="A6"/>
          <w:sz w:val="24"/>
          <w:szCs w:val="24"/>
          <w:lang w:eastAsia="ru-RU"/>
        </w:rPr>
      </w:pPr>
      <w:r w:rsidRPr="00D14DD0">
        <w:rPr>
          <w:rFonts w:ascii="Times New Roman" w:eastAsia="Times New Roman" w:hAnsi="Times New Roman" w:cs="Times New Roman"/>
          <w:color w:val="595959" w:themeColor="text1" w:themeTint="A6"/>
          <w:sz w:val="24"/>
          <w:szCs w:val="24"/>
          <w:lang w:eastAsia="ru-RU"/>
        </w:rPr>
        <w:t>администрации</w:t>
      </w:r>
    </w:p>
    <w:p w:rsidR="00D14DD0" w:rsidRPr="00D14DD0" w:rsidRDefault="00D14DD0" w:rsidP="00D14DD0">
      <w:pPr>
        <w:widowControl w:val="0"/>
        <w:autoSpaceDE w:val="0"/>
        <w:autoSpaceDN w:val="0"/>
        <w:spacing w:after="0" w:line="240" w:lineRule="auto"/>
        <w:ind w:right="-143"/>
        <w:jc w:val="right"/>
        <w:rPr>
          <w:rFonts w:ascii="Times New Roman" w:eastAsia="Times New Roman" w:hAnsi="Times New Roman" w:cs="Times New Roman"/>
          <w:bCs/>
          <w:color w:val="595959" w:themeColor="text1" w:themeTint="A6"/>
          <w:sz w:val="24"/>
          <w:szCs w:val="24"/>
          <w:lang w:eastAsia="ru-RU"/>
        </w:rPr>
      </w:pPr>
      <w:r w:rsidRPr="00D14DD0">
        <w:rPr>
          <w:rFonts w:ascii="Times New Roman" w:eastAsia="Times New Roman" w:hAnsi="Times New Roman" w:cs="Times New Roman"/>
          <w:bCs/>
          <w:color w:val="595959" w:themeColor="text1" w:themeTint="A6"/>
          <w:sz w:val="24"/>
          <w:szCs w:val="24"/>
          <w:lang w:eastAsia="ru-RU"/>
        </w:rPr>
        <w:t xml:space="preserve">сельского поселения </w:t>
      </w:r>
    </w:p>
    <w:p w:rsidR="00D14DD0" w:rsidRPr="00D14DD0" w:rsidRDefault="00D14DD0" w:rsidP="00D14DD0">
      <w:pPr>
        <w:widowControl w:val="0"/>
        <w:autoSpaceDE w:val="0"/>
        <w:autoSpaceDN w:val="0"/>
        <w:spacing w:after="0" w:line="240" w:lineRule="auto"/>
        <w:ind w:right="-143"/>
        <w:jc w:val="right"/>
        <w:rPr>
          <w:rFonts w:ascii="Times New Roman" w:eastAsia="Times New Roman" w:hAnsi="Times New Roman" w:cs="Times New Roman"/>
          <w:color w:val="595959" w:themeColor="text1" w:themeTint="A6"/>
          <w:sz w:val="24"/>
          <w:szCs w:val="24"/>
          <w:lang w:eastAsia="ru-RU"/>
        </w:rPr>
      </w:pPr>
      <w:r w:rsidRPr="00D14DD0">
        <w:rPr>
          <w:rFonts w:ascii="Times New Roman" w:eastAsia="Times New Roman" w:hAnsi="Times New Roman" w:cs="Times New Roman"/>
          <w:color w:val="595959" w:themeColor="text1" w:themeTint="A6"/>
          <w:sz w:val="24"/>
          <w:szCs w:val="24"/>
          <w:lang w:eastAsia="ru-RU"/>
        </w:rPr>
        <w:t>Камеевский сельсовет</w:t>
      </w:r>
    </w:p>
    <w:p w:rsidR="00D14DD0" w:rsidRPr="00D14DD0" w:rsidRDefault="00D14DD0" w:rsidP="00D14DD0">
      <w:pPr>
        <w:widowControl w:val="0"/>
        <w:autoSpaceDE w:val="0"/>
        <w:autoSpaceDN w:val="0"/>
        <w:spacing w:after="0" w:line="240" w:lineRule="auto"/>
        <w:ind w:right="-143"/>
        <w:jc w:val="right"/>
        <w:rPr>
          <w:rFonts w:ascii="Times New Roman" w:eastAsia="Times New Roman" w:hAnsi="Times New Roman" w:cs="Times New Roman"/>
          <w:color w:val="595959" w:themeColor="text1" w:themeTint="A6"/>
          <w:sz w:val="24"/>
          <w:szCs w:val="24"/>
          <w:lang w:eastAsia="ru-RU"/>
        </w:rPr>
      </w:pPr>
      <w:r w:rsidRPr="00D14DD0">
        <w:rPr>
          <w:rFonts w:ascii="Times New Roman" w:eastAsia="Times New Roman" w:hAnsi="Times New Roman" w:cs="Times New Roman"/>
          <w:color w:val="595959" w:themeColor="text1" w:themeTint="A6"/>
          <w:sz w:val="24"/>
          <w:szCs w:val="24"/>
          <w:lang w:eastAsia="ru-RU"/>
        </w:rPr>
        <w:lastRenderedPageBreak/>
        <w:t xml:space="preserve"> муниципального района </w:t>
      </w:r>
    </w:p>
    <w:p w:rsidR="00D14DD0" w:rsidRPr="00D14DD0" w:rsidRDefault="00D14DD0" w:rsidP="00D14DD0">
      <w:pPr>
        <w:widowControl w:val="0"/>
        <w:autoSpaceDE w:val="0"/>
        <w:autoSpaceDN w:val="0"/>
        <w:spacing w:after="0" w:line="240" w:lineRule="auto"/>
        <w:ind w:right="-143"/>
        <w:jc w:val="right"/>
        <w:rPr>
          <w:rFonts w:ascii="Times New Roman" w:eastAsia="Times New Roman" w:hAnsi="Times New Roman" w:cs="Times New Roman"/>
          <w:color w:val="595959" w:themeColor="text1" w:themeTint="A6"/>
          <w:sz w:val="24"/>
          <w:szCs w:val="24"/>
          <w:lang w:eastAsia="ru-RU"/>
        </w:rPr>
      </w:pPr>
      <w:r w:rsidRPr="00D14DD0">
        <w:rPr>
          <w:rFonts w:ascii="Times New Roman" w:eastAsia="Times New Roman" w:hAnsi="Times New Roman" w:cs="Times New Roman"/>
          <w:color w:val="595959" w:themeColor="text1" w:themeTint="A6"/>
          <w:sz w:val="24"/>
          <w:szCs w:val="24"/>
          <w:lang w:eastAsia="ru-RU"/>
        </w:rPr>
        <w:t xml:space="preserve">Мишкинский район </w:t>
      </w:r>
    </w:p>
    <w:p w:rsidR="00D14DD0" w:rsidRPr="00D14DD0" w:rsidRDefault="00D14DD0" w:rsidP="00D14DD0">
      <w:pPr>
        <w:widowControl w:val="0"/>
        <w:autoSpaceDE w:val="0"/>
        <w:autoSpaceDN w:val="0"/>
        <w:spacing w:after="0" w:line="240" w:lineRule="auto"/>
        <w:ind w:right="-143"/>
        <w:jc w:val="right"/>
        <w:rPr>
          <w:rFonts w:ascii="Times New Roman" w:eastAsia="Times New Roman" w:hAnsi="Times New Roman" w:cs="Times New Roman"/>
          <w:color w:val="595959" w:themeColor="text1" w:themeTint="A6"/>
          <w:sz w:val="24"/>
          <w:szCs w:val="24"/>
          <w:lang w:eastAsia="ru-RU"/>
        </w:rPr>
      </w:pPr>
      <w:r w:rsidRPr="00D14DD0">
        <w:rPr>
          <w:rFonts w:ascii="Times New Roman" w:eastAsia="Times New Roman" w:hAnsi="Times New Roman" w:cs="Times New Roman"/>
          <w:color w:val="595959" w:themeColor="text1" w:themeTint="A6"/>
          <w:sz w:val="24"/>
          <w:szCs w:val="24"/>
          <w:lang w:eastAsia="ru-RU"/>
        </w:rPr>
        <w:t xml:space="preserve">Республики Башкортостан </w:t>
      </w:r>
    </w:p>
    <w:p w:rsidR="00D14DD0" w:rsidRPr="00D14DD0" w:rsidRDefault="00D14DD0" w:rsidP="00D14DD0">
      <w:pPr>
        <w:widowControl w:val="0"/>
        <w:autoSpaceDE w:val="0"/>
        <w:autoSpaceDN w:val="0"/>
        <w:spacing w:after="0" w:line="240" w:lineRule="auto"/>
        <w:ind w:right="-143"/>
        <w:jc w:val="right"/>
        <w:rPr>
          <w:rFonts w:ascii="Times New Roman" w:eastAsia="Times New Roman" w:hAnsi="Times New Roman" w:cs="Times New Roman"/>
          <w:color w:val="595959" w:themeColor="text1" w:themeTint="A6"/>
          <w:sz w:val="24"/>
          <w:szCs w:val="24"/>
          <w:lang w:eastAsia="ru-RU"/>
        </w:rPr>
      </w:pPr>
      <w:r w:rsidRPr="00D14DD0">
        <w:rPr>
          <w:rFonts w:ascii="Times New Roman" w:eastAsia="Times New Roman" w:hAnsi="Times New Roman" w:cs="Times New Roman"/>
          <w:color w:val="595959" w:themeColor="text1" w:themeTint="A6"/>
          <w:sz w:val="24"/>
          <w:szCs w:val="24"/>
          <w:lang w:eastAsia="ru-RU"/>
        </w:rPr>
        <w:t>от «29» июня 2022 г. № 40</w:t>
      </w:r>
    </w:p>
    <w:p w:rsidR="00D14DD0" w:rsidRPr="00D14DD0" w:rsidRDefault="00D14DD0" w:rsidP="00D14DD0">
      <w:pPr>
        <w:widowControl w:val="0"/>
        <w:autoSpaceDE w:val="0"/>
        <w:autoSpaceDN w:val="0"/>
        <w:spacing w:after="0" w:line="240" w:lineRule="auto"/>
        <w:ind w:right="-143"/>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b/>
          <w:bCs/>
          <w:color w:val="595959" w:themeColor="text1" w:themeTint="A6"/>
          <w:sz w:val="28"/>
          <w:szCs w:val="28"/>
          <w:lang w:eastAsia="ru-RU"/>
        </w:rPr>
      </w:pPr>
      <w:hyperlink w:anchor="P31" w:history="1">
        <w:r w:rsidRPr="00D14DD0">
          <w:rPr>
            <w:rFonts w:ascii="Times New Roman" w:eastAsia="Times New Roman" w:hAnsi="Times New Roman" w:cs="Times New Roman"/>
            <w:b/>
            <w:bCs/>
            <w:color w:val="595959" w:themeColor="text1" w:themeTint="A6"/>
            <w:sz w:val="28"/>
            <w:szCs w:val="28"/>
            <w:lang w:eastAsia="ru-RU"/>
          </w:rPr>
          <w:t>Порядок</w:t>
        </w:r>
      </w:hyperlink>
    </w:p>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b/>
          <w:bCs/>
          <w:color w:val="595959" w:themeColor="text1" w:themeTint="A6"/>
          <w:sz w:val="28"/>
          <w:szCs w:val="28"/>
          <w:lang w:eastAsia="ru-RU"/>
        </w:rPr>
      </w:pPr>
      <w:r w:rsidRPr="00D14DD0">
        <w:rPr>
          <w:rFonts w:ascii="Times New Roman" w:eastAsia="Times New Roman" w:hAnsi="Times New Roman" w:cs="Times New Roman"/>
          <w:b/>
          <w:bCs/>
          <w:color w:val="595959" w:themeColor="text1" w:themeTint="A6"/>
          <w:sz w:val="28"/>
          <w:szCs w:val="28"/>
          <w:lang w:eastAsia="ru-RU"/>
        </w:rPr>
        <w:t xml:space="preserve"> составления проекта бюджета </w:t>
      </w:r>
      <w:r w:rsidRPr="00D14DD0">
        <w:rPr>
          <w:rFonts w:ascii="Times New Roman" w:eastAsia="Times New Roman" w:hAnsi="Times New Roman" w:cs="Times New Roman"/>
          <w:b/>
          <w:color w:val="595959" w:themeColor="text1" w:themeTint="A6"/>
          <w:sz w:val="28"/>
          <w:szCs w:val="28"/>
          <w:lang w:eastAsia="ru-RU"/>
        </w:rPr>
        <w:t>сельского поселения Камеевский сельсовет</w:t>
      </w:r>
      <w:r w:rsidRPr="00D14DD0">
        <w:rPr>
          <w:rFonts w:ascii="Times New Roman" w:eastAsia="Times New Roman" w:hAnsi="Times New Roman" w:cs="Times New Roman"/>
          <w:b/>
          <w:bCs/>
          <w:color w:val="595959" w:themeColor="text1" w:themeTint="A6"/>
          <w:sz w:val="28"/>
          <w:szCs w:val="28"/>
          <w:lang w:eastAsia="ru-RU"/>
        </w:rPr>
        <w:t xml:space="preserve"> муниципального района Мишкинский район Республики Башкортостан на очередной финансовый год и плановый период</w:t>
      </w:r>
    </w:p>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center"/>
        <w:outlineLvl w:val="1"/>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1. ОБЩИЕ ПОЛОЖЕНИЯ</w:t>
      </w: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 xml:space="preserve">1.1. Настоящий Порядок разработан в соответствии с Бюджетным </w:t>
      </w:r>
      <w:hyperlink r:id="rId9" w:history="1">
        <w:r w:rsidRPr="00D14DD0">
          <w:rPr>
            <w:rFonts w:ascii="Times New Roman" w:eastAsia="Times New Roman" w:hAnsi="Times New Roman" w:cs="Times New Roman"/>
            <w:color w:val="595959" w:themeColor="text1" w:themeTint="A6"/>
            <w:sz w:val="28"/>
            <w:szCs w:val="28"/>
            <w:lang w:eastAsia="ru-RU"/>
          </w:rPr>
          <w:t>кодексом</w:t>
        </w:r>
      </w:hyperlink>
      <w:r w:rsidRPr="00D14DD0">
        <w:rPr>
          <w:rFonts w:ascii="Times New Roman" w:eastAsia="Times New Roman" w:hAnsi="Times New Roman" w:cs="Times New Roman"/>
          <w:color w:val="595959" w:themeColor="text1" w:themeTint="A6"/>
          <w:sz w:val="28"/>
          <w:szCs w:val="28"/>
          <w:lang w:eastAsia="ru-RU"/>
        </w:rPr>
        <w:t xml:space="preserve"> Российской Федерации, Положением о бюджетном процессе в сельском поселении Камеевский сельсовет муниципального района</w:t>
      </w:r>
      <w:r w:rsidRPr="00D14DD0">
        <w:rPr>
          <w:rFonts w:ascii="Calibri" w:eastAsia="Times New Roman" w:hAnsi="Calibri" w:cs="Calibri"/>
          <w:color w:val="595959" w:themeColor="text1" w:themeTint="A6"/>
          <w:sz w:val="28"/>
          <w:szCs w:val="28"/>
          <w:lang w:eastAsia="ru-RU"/>
        </w:rPr>
        <w:t xml:space="preserve"> </w:t>
      </w:r>
      <w:r w:rsidRPr="00D14DD0">
        <w:rPr>
          <w:rFonts w:ascii="Times New Roman" w:eastAsia="Times New Roman" w:hAnsi="Times New Roman" w:cs="Times New Roman"/>
          <w:color w:val="595959" w:themeColor="text1" w:themeTint="A6"/>
          <w:sz w:val="28"/>
          <w:szCs w:val="28"/>
          <w:lang w:eastAsia="ru-RU"/>
        </w:rPr>
        <w:t>Мишкинский район Республики Башкортостан в целях определения правил и сроков составления проекта бюджета сельского поселения Камеевский сельсовет</w:t>
      </w:r>
      <w:r w:rsidRPr="00D14DD0">
        <w:rPr>
          <w:rFonts w:ascii="Times New Roman" w:eastAsia="Times New Roman" w:hAnsi="Times New Roman" w:cs="Times New Roman"/>
          <w:b/>
          <w:bCs/>
          <w:color w:val="595959" w:themeColor="text1" w:themeTint="A6"/>
          <w:sz w:val="28"/>
          <w:szCs w:val="28"/>
          <w:lang w:eastAsia="ru-RU"/>
        </w:rPr>
        <w:t xml:space="preserve"> </w:t>
      </w:r>
      <w:r w:rsidRPr="00D14DD0">
        <w:rPr>
          <w:rFonts w:ascii="Times New Roman" w:eastAsia="Times New Roman" w:hAnsi="Times New Roman" w:cs="Times New Roman"/>
          <w:color w:val="595959" w:themeColor="text1" w:themeTint="A6"/>
          <w:sz w:val="28"/>
          <w:szCs w:val="28"/>
          <w:lang w:eastAsia="ru-RU"/>
        </w:rPr>
        <w:t>муниципального района Мишкинский район Республики Башкортостан (далее - бюджет сельского поселения) на очередной финансовый год и плановый период.</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1.2. Проект бюджета сельского поселения разрабатывается в соответствии с:</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 xml:space="preserve">Бюджетным </w:t>
      </w:r>
      <w:hyperlink r:id="rId10" w:history="1">
        <w:r w:rsidRPr="00D14DD0">
          <w:rPr>
            <w:rFonts w:ascii="Times New Roman" w:eastAsia="Times New Roman" w:hAnsi="Times New Roman" w:cs="Times New Roman"/>
            <w:color w:val="595959" w:themeColor="text1" w:themeTint="A6"/>
            <w:sz w:val="28"/>
            <w:szCs w:val="28"/>
            <w:lang w:eastAsia="ru-RU"/>
          </w:rPr>
          <w:t>кодексом</w:t>
        </w:r>
      </w:hyperlink>
      <w:r w:rsidRPr="00D14DD0">
        <w:rPr>
          <w:rFonts w:ascii="Times New Roman" w:eastAsia="Times New Roman" w:hAnsi="Times New Roman" w:cs="Times New Roman"/>
          <w:color w:val="595959" w:themeColor="text1" w:themeTint="A6"/>
          <w:sz w:val="28"/>
          <w:szCs w:val="28"/>
          <w:lang w:eastAsia="ru-RU"/>
        </w:rPr>
        <w:t xml:space="preserve"> Российской Федерации;</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бюджетной политикой, определенной в ежегодном послании Президента Российской Федерации Федеральному Собранию Российской Федерации и Бюджетном послании Президента Российской Федерации;</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hyperlink r:id="rId11" w:history="1">
        <w:r w:rsidRPr="00D14DD0">
          <w:rPr>
            <w:rFonts w:ascii="Times New Roman" w:eastAsia="Times New Roman" w:hAnsi="Times New Roman" w:cs="Times New Roman"/>
            <w:color w:val="595959" w:themeColor="text1" w:themeTint="A6"/>
            <w:sz w:val="28"/>
            <w:szCs w:val="28"/>
            <w:lang w:eastAsia="ru-RU"/>
          </w:rPr>
          <w:t>Законом</w:t>
        </w:r>
      </w:hyperlink>
      <w:r w:rsidRPr="00D14DD0">
        <w:rPr>
          <w:rFonts w:ascii="Times New Roman" w:eastAsia="Times New Roman" w:hAnsi="Times New Roman" w:cs="Times New Roman"/>
          <w:color w:val="595959" w:themeColor="text1" w:themeTint="A6"/>
          <w:sz w:val="28"/>
          <w:szCs w:val="28"/>
          <w:lang w:eastAsia="ru-RU"/>
        </w:rPr>
        <w:t xml:space="preserve"> Республики Башкортостан «О бюджетном процессе в Республике Башкортостан»;</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hyperlink r:id="rId12" w:history="1">
        <w:r w:rsidRPr="00D14DD0">
          <w:rPr>
            <w:rFonts w:ascii="Times New Roman" w:eastAsia="Times New Roman" w:hAnsi="Times New Roman" w:cs="Times New Roman"/>
            <w:color w:val="595959" w:themeColor="text1" w:themeTint="A6"/>
            <w:sz w:val="28"/>
            <w:szCs w:val="28"/>
            <w:lang w:eastAsia="ru-RU"/>
          </w:rPr>
          <w:t>Законом</w:t>
        </w:r>
      </w:hyperlink>
      <w:r w:rsidRPr="00D14DD0">
        <w:rPr>
          <w:rFonts w:ascii="Times New Roman" w:eastAsia="Times New Roman" w:hAnsi="Times New Roman" w:cs="Times New Roman"/>
          <w:color w:val="595959" w:themeColor="text1" w:themeTint="A6"/>
          <w:sz w:val="28"/>
          <w:szCs w:val="28"/>
          <w:lang w:eastAsia="ru-RU"/>
        </w:rPr>
        <w:t xml:space="preserve"> Республики Башкортостан «О межбюджетных отношениях в Республике Башкортостан»;</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положениями ежегодного Послания Главы Республики Башкортостан Государственному Собранию - Курултаю Республики Башкортостан;</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Положением о бюджетном процессе в сельском поселении Камеевский сельсовет</w:t>
      </w:r>
      <w:r w:rsidRPr="00D14DD0">
        <w:rPr>
          <w:rFonts w:ascii="Calibri" w:eastAsia="Times New Roman" w:hAnsi="Calibri" w:cs="Calibri"/>
          <w:color w:val="595959" w:themeColor="text1" w:themeTint="A6"/>
          <w:sz w:val="28"/>
          <w:szCs w:val="28"/>
          <w:lang w:eastAsia="ru-RU"/>
        </w:rPr>
        <w:t xml:space="preserve"> </w:t>
      </w:r>
      <w:r w:rsidRPr="00D14DD0">
        <w:rPr>
          <w:rFonts w:ascii="Times New Roman" w:eastAsia="Times New Roman" w:hAnsi="Times New Roman" w:cs="Times New Roman"/>
          <w:color w:val="595959" w:themeColor="text1" w:themeTint="A6"/>
          <w:sz w:val="28"/>
          <w:szCs w:val="28"/>
          <w:lang w:eastAsia="ru-RU"/>
        </w:rPr>
        <w:t>муниципального района</w:t>
      </w:r>
      <w:r w:rsidRPr="00D14DD0">
        <w:rPr>
          <w:rFonts w:ascii="Calibri" w:eastAsia="Times New Roman" w:hAnsi="Calibri" w:cs="Calibri"/>
          <w:color w:val="595959" w:themeColor="text1" w:themeTint="A6"/>
          <w:sz w:val="28"/>
          <w:szCs w:val="28"/>
          <w:lang w:eastAsia="ru-RU"/>
        </w:rPr>
        <w:t xml:space="preserve"> </w:t>
      </w:r>
      <w:r w:rsidRPr="00D14DD0">
        <w:rPr>
          <w:rFonts w:ascii="Times New Roman" w:eastAsia="Times New Roman" w:hAnsi="Times New Roman" w:cs="Times New Roman"/>
          <w:color w:val="595959" w:themeColor="text1" w:themeTint="A6"/>
          <w:sz w:val="28"/>
          <w:szCs w:val="28"/>
          <w:lang w:eastAsia="ru-RU"/>
        </w:rPr>
        <w:t>Мишкинский район Республики Башкортостан.</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1.3. В настоящем Порядке используются следующие понятия и термины:</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субъекты бюджетного планирования - органы местного самоуправления сельского поселения Камеевский сельсовет муниципального района Мишкинский район Республики Башкортостан, муниципальные учреждения;</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бюджет действующих обязательств - объем бюджетных ассигнований, необходимый для исполнения действующих расходных обязательств;</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бюджет принимаемых обязательств - объем бюджетных ассигнований, необходимый для исполнения принимаемых расходных обязательств;</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бюджет субъекта бюджетного планирования - используемый для целей бюджетного планирования общий объем расходов субъекта бюджетного планирования (в том числе оценка расходов, финансовое обеспечение которых осуществляется за счет средств, получаемых казенными учреждениями от приносящей доход деятельности);</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lastRenderedPageBreak/>
        <w:t>предельный объем бюджетных ассигнований - используемый для целей бюджетного планирования максимально допустимый объем средств бюджета сельского поселения на исполнение субъектами бюджетного планирования расходных обязательств бюджета сельского поселения.</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 xml:space="preserve">Иные термины и понятия, используемые в настоящем Порядке, применяются в значениях, определенных Бюджетным </w:t>
      </w:r>
      <w:hyperlink r:id="rId13" w:history="1">
        <w:r w:rsidRPr="00D14DD0">
          <w:rPr>
            <w:rFonts w:ascii="Times New Roman" w:eastAsia="Times New Roman" w:hAnsi="Times New Roman" w:cs="Times New Roman"/>
            <w:color w:val="595959" w:themeColor="text1" w:themeTint="A6"/>
            <w:sz w:val="28"/>
            <w:szCs w:val="28"/>
            <w:lang w:eastAsia="ru-RU"/>
          </w:rPr>
          <w:t>кодексом</w:t>
        </w:r>
      </w:hyperlink>
      <w:r w:rsidRPr="00D14DD0">
        <w:rPr>
          <w:rFonts w:ascii="Times New Roman" w:eastAsia="Times New Roman" w:hAnsi="Times New Roman" w:cs="Times New Roman"/>
          <w:color w:val="595959" w:themeColor="text1" w:themeTint="A6"/>
          <w:sz w:val="28"/>
          <w:szCs w:val="28"/>
          <w:lang w:eastAsia="ru-RU"/>
        </w:rPr>
        <w:t xml:space="preserve"> Российской Федерации.</w:t>
      </w:r>
    </w:p>
    <w:p w:rsidR="00D14DD0" w:rsidRPr="00D14DD0" w:rsidRDefault="00D14DD0" w:rsidP="00D14DD0">
      <w:pPr>
        <w:widowControl w:val="0"/>
        <w:autoSpaceDE w:val="0"/>
        <w:autoSpaceDN w:val="0"/>
        <w:spacing w:after="0" w:line="240" w:lineRule="auto"/>
        <w:contextualSpacing/>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contextualSpacing/>
        <w:jc w:val="center"/>
        <w:outlineLvl w:val="1"/>
        <w:rPr>
          <w:rFonts w:ascii="Times New Roman" w:eastAsia="Times New Roman" w:hAnsi="Times New Roman" w:cs="Times New Roman"/>
          <w:bCs/>
          <w:color w:val="595959" w:themeColor="text1" w:themeTint="A6"/>
          <w:sz w:val="28"/>
          <w:szCs w:val="28"/>
          <w:lang w:eastAsia="ru-RU"/>
        </w:rPr>
      </w:pPr>
      <w:r w:rsidRPr="00D14DD0">
        <w:rPr>
          <w:rFonts w:ascii="Times New Roman" w:eastAsia="Times New Roman" w:hAnsi="Times New Roman" w:cs="Times New Roman"/>
          <w:bCs/>
          <w:color w:val="595959" w:themeColor="text1" w:themeTint="A6"/>
          <w:sz w:val="28"/>
          <w:szCs w:val="28"/>
          <w:lang w:eastAsia="ru-RU"/>
        </w:rPr>
        <w:t>2. ОСНОВНЫЕ ВОПРОСЫ СОСТАВЛЕНИЯ ПРОЕКТА БЮДЖЕТА</w:t>
      </w:r>
    </w:p>
    <w:p w:rsidR="00D14DD0" w:rsidRPr="00D14DD0" w:rsidRDefault="00D14DD0" w:rsidP="00D14DD0">
      <w:pPr>
        <w:widowControl w:val="0"/>
        <w:autoSpaceDE w:val="0"/>
        <w:autoSpaceDN w:val="0"/>
        <w:spacing w:after="0" w:line="240" w:lineRule="auto"/>
        <w:contextualSpacing/>
        <w:jc w:val="center"/>
        <w:outlineLvl w:val="1"/>
        <w:rPr>
          <w:rFonts w:ascii="Times New Roman" w:eastAsia="Times New Roman" w:hAnsi="Times New Roman" w:cs="Times New Roman"/>
          <w:bCs/>
          <w:color w:val="595959" w:themeColor="text1" w:themeTint="A6"/>
          <w:sz w:val="28"/>
          <w:szCs w:val="28"/>
          <w:lang w:eastAsia="ru-RU"/>
        </w:rPr>
      </w:pPr>
      <w:r w:rsidRPr="00D14DD0">
        <w:rPr>
          <w:rFonts w:ascii="Times New Roman" w:eastAsia="Times New Roman" w:hAnsi="Times New Roman" w:cs="Times New Roman"/>
          <w:bCs/>
          <w:color w:val="595959" w:themeColor="text1" w:themeTint="A6"/>
          <w:sz w:val="28"/>
          <w:szCs w:val="28"/>
          <w:lang w:eastAsia="ru-RU"/>
        </w:rPr>
        <w:t>СЕЛЬСКОГО ПОСЕЛЕНИЯ</w:t>
      </w:r>
    </w:p>
    <w:p w:rsidR="00D14DD0" w:rsidRPr="00D14DD0" w:rsidRDefault="00D14DD0" w:rsidP="00D14DD0">
      <w:pPr>
        <w:widowControl w:val="0"/>
        <w:autoSpaceDE w:val="0"/>
        <w:autoSpaceDN w:val="0"/>
        <w:spacing w:after="0" w:line="240" w:lineRule="auto"/>
        <w:contextualSpacing/>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2.1. При формировании проекта бюджета сельского поселения Администрация сельского поселения Камеевский сельсовет муниципального района Мишкинский район Республики Башкортостан (далее – Администрация):</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а) устанавливает порядок осуществления органами местного самоуправления сельского поселения Камеевский сельсовет муниципального района Мишкинский район Республики Башкортостан и (или)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 вносит в него изменения;</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 xml:space="preserve">б) устанавливает перечень и сроки представления в Администрацию отчетных и (или) прогнозных данных, необходимых для разработки и рассмотрения проекта бюджета сельского поселения и материалов к нему; </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в) утверждает порядок определения предельных объемов бюджетных ассигнований бюджета сельского поселения, доводимых до субъектов бюджетного планирования в процессе составления проекта бюджета сельского поселения, вносит в него изменения;</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г) утверждает перечень кодов подвидов по видам доходов, закрепляемых за главными администраторами доходов бюджета сельского поселения, которыми являются органы местного самоуправления сельского поселения Камеевский сельсовет муниципального района Мишкинский район Республики Башкортостан и (или) находящиеся в их ведении казенные учреждения;</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д) утверждает перечень кодов видов источников финансирования дефицитов бюджета сельского поселения, главными администраторами которых являются органы местного самоуправления сельского поселения Камеевский сельсовет муниципального района Мишкинский район Республики Башкортостан и (или) находящиеся в их ведении казенные учреждения;</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е) устанавливает перечень и коды целевых статей расходов бюджета сельского поселения;</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ж) устанавливает порядок и методику планирования бюджетных ассигнований бюджета сельского поселения;</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з) разрабатывает проект муниципальной адресной инвестиционной программы (при наличии);</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и) разрабатывает основные параметры прогноза социально-экономического развития сельского поселения на среднесрочный период;</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lastRenderedPageBreak/>
        <w:t>к) формирует перечень муниципальных программ, реализуемых за счет средств бюджета сельского поселения в очередном финансовом году и плановом периоде;</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л) формирует и ведет реестр источников доходов бюджета сельского поселения;</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м) ведет реестр расходных обязательств сельского поселения Камеевский сельсовет муниципального района Мишкинский район Республики Башкортостан;</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н) разрабатывает основные направления бюджетной политики сельского поселения Камеевский сельсовет муниципального района Мишкинский район Республики Башкортостан, основные направления налоговой политики сельского поселения Камеевский сельсовет муниципального района Мишкинский район Республики Башкортостан и основные направления долговой политики сельского поселения Камеевский сельсовет муниципального района Мишкинский район Республики Башкортостан на очередной финансовый год и плановый период;</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о) разрабатывает проекты решений Совета сельского поселения Камеевский сельсовет муниципального района Мишкинский район Республики Башкортостан о бюджете сельского поселения на очередной финансовый год и плановый период и вносит их в установленном порядке в Совет сельского поселения Камеевский сельсовет муниципального района Мишкинский район Республики Башкортостан;</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п) осуществляет оценку ожидаемого исполнения бюджета сельского поселения в текущем финансовом году;</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 xml:space="preserve">р) определяет и направляет субъектам бюджетного планирования предельные объемы бюджетных ассигнований бюджета сельского поселения по субъектам бюджетного планирования в </w:t>
      </w:r>
      <w:hyperlink w:anchor="P211" w:history="1">
        <w:r w:rsidRPr="00D14DD0">
          <w:rPr>
            <w:rFonts w:ascii="Times New Roman" w:eastAsia="Times New Roman" w:hAnsi="Times New Roman" w:cs="Times New Roman"/>
            <w:color w:val="595959" w:themeColor="text1" w:themeTint="A6"/>
            <w:sz w:val="28"/>
            <w:szCs w:val="28"/>
            <w:lang w:eastAsia="ru-RU"/>
          </w:rPr>
          <w:t>порядке</w:t>
        </w:r>
      </w:hyperlink>
      <w:r w:rsidRPr="00D14DD0">
        <w:rPr>
          <w:rFonts w:ascii="Times New Roman" w:eastAsia="Times New Roman" w:hAnsi="Times New Roman" w:cs="Times New Roman"/>
          <w:color w:val="595959" w:themeColor="text1" w:themeTint="A6"/>
          <w:sz w:val="28"/>
          <w:szCs w:val="28"/>
          <w:lang w:eastAsia="ru-RU"/>
        </w:rPr>
        <w:t xml:space="preserve"> согласно приложению № 1 к настоящему Порядку;</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с) формирует перечень публичных нормативных обязательств сельского поселения Камеевский сельсовет муниципального района Мишкинский район Республики Башкортостан, подлежащих исполнению за счет средств бюджета сельского поселения, на очередной финансовый год и плановый период;</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т) согласовывает с субъектами бюджетного планирования прогноз поступления и расходования средств от приносящей доход деятельности;</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у) разрабатывает проектировки основных характеристик бюджета сельского поселения, а также осуществляет расчеты объема бюджетных ассигнований бюджета сельского поселения на исполнение действующих и принимаемых расходных обязательств;</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ф) разрабатывает проекты программы муниципальных внутренних заимствований сельского поселения Камеевский сельсовет муниципального района Мишкинский район Республики Башкортостан на очередной финансовый год и плановый период, программы муниципальных гарантий сельского поселения Камеевский сельсовет муниципального района Мишкинский район Республики Башкортостан на очередной финансовый год и плановый период;</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hyperlink r:id="rId14" w:history="1">
        <w:r w:rsidRPr="00D14DD0">
          <w:rPr>
            <w:rFonts w:ascii="Times New Roman" w:eastAsia="Times New Roman" w:hAnsi="Times New Roman" w:cs="Times New Roman"/>
            <w:color w:val="595959" w:themeColor="text1" w:themeTint="A6"/>
            <w:sz w:val="28"/>
            <w:szCs w:val="28"/>
            <w:lang w:eastAsia="ru-RU"/>
          </w:rPr>
          <w:t>х</w:t>
        </w:r>
      </w:hyperlink>
      <w:r w:rsidRPr="00D14DD0">
        <w:rPr>
          <w:rFonts w:ascii="Times New Roman" w:eastAsia="Times New Roman" w:hAnsi="Times New Roman" w:cs="Times New Roman"/>
          <w:color w:val="595959" w:themeColor="text1" w:themeTint="A6"/>
          <w:sz w:val="28"/>
          <w:szCs w:val="28"/>
          <w:lang w:eastAsia="ru-RU"/>
        </w:rPr>
        <w:t xml:space="preserve">) составляет проект решения Совета сельского поселения Камеевский </w:t>
      </w:r>
      <w:r w:rsidRPr="00D14DD0">
        <w:rPr>
          <w:rFonts w:ascii="Times New Roman" w:eastAsia="Times New Roman" w:hAnsi="Times New Roman" w:cs="Times New Roman"/>
          <w:color w:val="595959" w:themeColor="text1" w:themeTint="A6"/>
          <w:sz w:val="28"/>
          <w:szCs w:val="28"/>
          <w:lang w:eastAsia="ru-RU"/>
        </w:rPr>
        <w:lastRenderedPageBreak/>
        <w:t>сельсовет муниципального района Мишкинский район Республики Башкортостан о бюджете сельского поселения на очередной финансовый год и плановый период, а также формирует документы и материалы, подлежащие представлению одновременно с указанным проектом;</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hyperlink r:id="rId15" w:history="1">
        <w:r w:rsidRPr="00D14DD0">
          <w:rPr>
            <w:rFonts w:ascii="Times New Roman" w:eastAsia="Times New Roman" w:hAnsi="Times New Roman" w:cs="Times New Roman"/>
            <w:color w:val="595959" w:themeColor="text1" w:themeTint="A6"/>
            <w:sz w:val="28"/>
            <w:szCs w:val="28"/>
            <w:lang w:eastAsia="ru-RU"/>
          </w:rPr>
          <w:t>ц</w:t>
        </w:r>
      </w:hyperlink>
      <w:r w:rsidRPr="00D14DD0">
        <w:rPr>
          <w:rFonts w:ascii="Times New Roman" w:eastAsia="Times New Roman" w:hAnsi="Times New Roman" w:cs="Times New Roman"/>
          <w:color w:val="595959" w:themeColor="text1" w:themeTint="A6"/>
          <w:sz w:val="28"/>
          <w:szCs w:val="28"/>
          <w:lang w:eastAsia="ru-RU"/>
        </w:rPr>
        <w:t>) обеспечивает решение иных вопросов, связанных с подготовкой решения Совета сельского поселения Камеевский сельсовет муниципального района Мишкинский район Республики Башкортостан о бюджете сельского поселения на очередной финансовый год и плановый период.</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2.2. При формировании проекта бюджета сельского поселения субъекты бюджетного планирования:</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а) формируют (корректируют) цели и задачи деятельности субъектов бюджетного планирования в увязке с непосредственными и конечными результатами их деятельности;</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б) готовят и в пределах своей компетенции реализуют предложения по оптимизации состава расходных обязательств и объема ассигнований, необходимых для их исполнения (в пределах бюджета субъекта бюджетного планирования);</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в) подготавливают предложения по изменению бюджетных ассигнований на реализацию утвержденных муниципальных программ;</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г) проводят согласование в Администрации муниципального района Мишкинский район Республики Башкортостан исходных данных (показателей), принимаемых в расчетах распределения межбюджетных трансфертов из бюджета муниципального района Мишкинский район Республики Башкортостан;</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д) составляют и представляют в Администрацию обоснования бюджетных ассигнований на исполнение расходных обязательств на очередной финансовый год и плановый период;</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е) формируют и представляют в Администрацию отдельные показатели муниципальных заданий, расшифровки показателей планов финансово-хозяйственной деятельности учреждений;</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ж) представляют в Администрацию предложения по распределению прогнозных объемов поступлений и расходования средств от приносящей доход деятельности на очередной финансовый год и плановый период по кодам бюджетной и аналитической классификации;</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hyperlink r:id="rId16" w:history="1">
        <w:r w:rsidRPr="00D14DD0">
          <w:rPr>
            <w:rFonts w:ascii="Times New Roman" w:eastAsia="Times New Roman" w:hAnsi="Times New Roman" w:cs="Times New Roman"/>
            <w:color w:val="595959" w:themeColor="text1" w:themeTint="A6"/>
            <w:sz w:val="28"/>
            <w:szCs w:val="28"/>
            <w:lang w:eastAsia="ru-RU"/>
          </w:rPr>
          <w:t>з</w:t>
        </w:r>
      </w:hyperlink>
      <w:r w:rsidRPr="00D14DD0">
        <w:rPr>
          <w:rFonts w:ascii="Times New Roman" w:eastAsia="Times New Roman" w:hAnsi="Times New Roman" w:cs="Times New Roman"/>
          <w:color w:val="595959" w:themeColor="text1" w:themeTint="A6"/>
          <w:sz w:val="28"/>
          <w:szCs w:val="28"/>
          <w:lang w:eastAsia="ru-RU"/>
        </w:rPr>
        <w:t>) разрабатывают и представляют в Администрацию иные документы и материалы, необходимые для составления и рассмотрения проекта бюджета сельского поселения.</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2.3. При формировании проекта бюджета сельского поселения главные администраторы доходов бюджета сельского поселения разрабатывают и представляют в Администрацию прогноз объемов поступлений по соответствующим видам доходов бюджета сельского поселения.</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2.4. При формировании проекта бюджета сельского поселения ответственные исполнители муниципальных программ формируют паспорта (проекты паспортов) муниципальных программ, проекты изменений указанных паспортов.</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contextualSpacing/>
        <w:jc w:val="center"/>
        <w:outlineLvl w:val="1"/>
        <w:rPr>
          <w:rFonts w:ascii="Times New Roman" w:eastAsia="Times New Roman" w:hAnsi="Times New Roman" w:cs="Times New Roman"/>
          <w:bCs/>
          <w:color w:val="595959" w:themeColor="text1" w:themeTint="A6"/>
          <w:sz w:val="28"/>
          <w:szCs w:val="28"/>
          <w:lang w:eastAsia="ru-RU"/>
        </w:rPr>
      </w:pPr>
      <w:r w:rsidRPr="00D14DD0">
        <w:rPr>
          <w:rFonts w:ascii="Times New Roman" w:eastAsia="Times New Roman" w:hAnsi="Times New Roman" w:cs="Times New Roman"/>
          <w:bCs/>
          <w:color w:val="595959" w:themeColor="text1" w:themeTint="A6"/>
          <w:sz w:val="28"/>
          <w:szCs w:val="28"/>
          <w:lang w:eastAsia="ru-RU"/>
        </w:rPr>
        <w:lastRenderedPageBreak/>
        <w:t>3. СОСТАВЛЕНИЕ ПРОЕКТА БЮДЖЕТА СЕЛЬСКОГО ПОСЕЛЕНИЯ</w:t>
      </w:r>
    </w:p>
    <w:p w:rsidR="00D14DD0" w:rsidRPr="00D14DD0" w:rsidRDefault="00D14DD0" w:rsidP="00D14DD0">
      <w:pPr>
        <w:widowControl w:val="0"/>
        <w:autoSpaceDE w:val="0"/>
        <w:autoSpaceDN w:val="0"/>
        <w:spacing w:after="0" w:line="240" w:lineRule="auto"/>
        <w:contextualSpacing/>
        <w:jc w:val="center"/>
        <w:outlineLvl w:val="1"/>
        <w:rPr>
          <w:rFonts w:ascii="Times New Roman" w:eastAsia="Times New Roman" w:hAnsi="Times New Roman" w:cs="Times New Roman"/>
          <w:b/>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3.1. Проект бюджета сельского поселения составляется в два этапа.</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3.2. На первом этапе осуществляется подготовка материалов для составления проекта бюджета сельского поселения.</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3.2.1. К документам, необходимым для составления проекта бюджета сельского поселения, формируемым в целях определения условий и подходов, принимаемых к прогнозированию основных характеристик и параметров бюджета сельского поселения, относятся:</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а) основные направления бюджетной политики сельского поселения Камеевский сельсовет муниципального района Мишкинский район Республики Башкортостан на очередной финансовый год и плановый период;</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б) основные направления налоговой политики сельского поселения Камеевский сельсовет муниципального района Мишкинский район Республики Башкортостан на очередной финансовый год и плановый период;</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в) основные направления долговой политики сельского поселения Камеевский сельсовет муниципального района Мишкинский район Республики Башкортостан на очередной финансовый год и плановый период;</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г) проекты решений Совета сельского поселения Камеевский сельсовет муниципального района Мишкинский район Республики Башкортостан о внесении изменений в муниципальные правовые акты о налогах и сборах, о внесении изменений в муниципальные правовые акты, регулирующие бюджетные правоотношения, приводящие к изменению доходов бюджета сельского поселения;</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д) прогноз социально-экономического развития сельского поселения;</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е) муниципальные программы сельского поселения Камеевский сельсовет муниципального района Мишкинский район Республики Башкортостан;</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ж) реестр расходных обязательств сельского поселения Камеевский сельсовет муниципального района Мишкинский район Республики Башкортостан;</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з) бюджетный прогноз (изменения бюджетного прогноза) сельского поселения Камеевский сельсовет муниципального района Мишкинский район Республики Башкортостан на долгосрочный период, утвержденный (утвержденные) в отчетном финансовом году.</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3.2.2. К иным сведениям, необходимым для составления проекта бюджета сельского поселения, относятся:</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а) отчет об исполнении бюджета сельского поселения за отчетный финансовый год и основные показатели ожидаемого исполнения бюджета сельского поселения в текущем финансовом году;</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б) обоснования бюджетных ассигнований на исполнение расходных обязательств главных распорядителей средств бюджета сельского поселения;</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в) иные сведения, необходимые для составления проекта бюджета сельского поселения.</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 xml:space="preserve">3.2.3. Проект бюджета сельского поселения должен содержать основные характеристики бюджета, определенные </w:t>
      </w:r>
      <w:hyperlink r:id="rId17" w:history="1">
        <w:r w:rsidRPr="00D14DD0">
          <w:rPr>
            <w:rFonts w:ascii="Times New Roman" w:eastAsia="Times New Roman" w:hAnsi="Times New Roman" w:cs="Times New Roman"/>
            <w:color w:val="595959" w:themeColor="text1" w:themeTint="A6"/>
            <w:sz w:val="28"/>
            <w:szCs w:val="28"/>
            <w:lang w:eastAsia="ru-RU"/>
          </w:rPr>
          <w:t>статьей 184.1</w:t>
        </w:r>
      </w:hyperlink>
      <w:r w:rsidRPr="00D14DD0">
        <w:rPr>
          <w:rFonts w:ascii="Times New Roman" w:eastAsia="Times New Roman" w:hAnsi="Times New Roman" w:cs="Times New Roman"/>
          <w:color w:val="595959" w:themeColor="text1" w:themeTint="A6"/>
          <w:sz w:val="28"/>
          <w:szCs w:val="28"/>
          <w:lang w:eastAsia="ru-RU"/>
        </w:rPr>
        <w:t xml:space="preserve"> Бюджетного кодекса Российской Федерации.</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 xml:space="preserve">3.2.4. Прогнозирование доходов бюджета сельского поселения </w:t>
      </w:r>
      <w:r w:rsidRPr="00D14DD0">
        <w:rPr>
          <w:rFonts w:ascii="Times New Roman" w:eastAsia="Times New Roman" w:hAnsi="Times New Roman" w:cs="Times New Roman"/>
          <w:color w:val="595959" w:themeColor="text1" w:themeTint="A6"/>
          <w:sz w:val="28"/>
          <w:szCs w:val="28"/>
          <w:lang w:eastAsia="ru-RU"/>
        </w:rPr>
        <w:lastRenderedPageBreak/>
        <w:t>осуществляется на основе параметров, утвержденных решением о бюджете сельского поселения на текущий финансовый год и плановый период, путем добавления параметров второго года планового периода исходя из сценарных условий функционирования экономики Республики Башкортостан на среднесрочный период и показателей прогноза социально-экономического развития сельского поселения с учетом законодательства о налогах и сборах, бюджетного законодательства, законов Республики Башкортостан и муниципальных правовых актов.</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3.2.5. Прогнозирование основных характеристик проекта бюджета сельского поселения в части определения объемов бюджетных ассигнований на исполнение расходных обязательств сельского поселения Камеевский сельсовет муниципального района Мишкинский район Республики Башкортостан за счет межбюджетных трансфертов, предоставляемых из бюджета муниципального района Мишкинский район Республики Башкортостан, осуществляется в пределах параметров проекта решения о бюджете муниципального района Мишкинский район Республики Башкортостан на очередной финансовый год и плановый период (далее - проект бюджета муниципального района). При отсутствии на момент составления проекта бюджета сельского поселения распределения в проекте бюджета муниципального района отдельных направлений межбюджетных трансфертов между сельскими поселениями объем бюджетных ассигнований на исполнение расходных обязательств сельского поселения Камеевский сельсовет муниципального района Мишкинский район Республики Башкортостан, финансовое обеспечение которых частично или полностью осуществляется за счет целевых межбюджетных трансфертов из бюджета муниципального района, определяется с учетом следующих подходов:</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3.2.5.1. Расчет объема бюджетных ассигнований на исполнение расходных обязательств сельского поселения Камеевский сельсовет муниципального района Мишкинский район Республики Башкортостан за счет межбюджетных трансфертов, предоставляемых из бюджета муниципального района в виде субвенций на финансовое обеспечение переданных государственных полномочий, осуществляется в пределах прогнозируемого Администрацией объема поступления субвенций из бюджета муниципального района в очередном финансовом году и плановом периоде на основе параметров, утвержденных решением о бюджете муниципального района на текущий финансовый год и плановый период, исходя из общего объема бюджетных ассигнований планового периода.</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3.2.5.2. Расчет объема бюджетных ассигнований на исполнение расходных обязательств сельского поселения Камеевский сельсовет муниципального района Мишкинский район Республики Башкортостан за счет иных межбюджетных трансфертов, предоставляемых из бюджета муниципального района, осуществляется в пределах прогнозируемого Администрацией поступления иных межбюджетных трансфертов из бюджета муниципального района в очередном финансовом году и плановом периоде, исходя из общего объема бюджетных ассигнований планового периода.</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 xml:space="preserve">3.2.6. Расчет объема бюджетных ассигнований на исполнение расходных </w:t>
      </w:r>
      <w:r w:rsidRPr="00D14DD0">
        <w:rPr>
          <w:rFonts w:ascii="Times New Roman" w:eastAsia="Times New Roman" w:hAnsi="Times New Roman" w:cs="Times New Roman"/>
          <w:color w:val="595959" w:themeColor="text1" w:themeTint="A6"/>
          <w:sz w:val="28"/>
          <w:szCs w:val="28"/>
          <w:lang w:eastAsia="ru-RU"/>
        </w:rPr>
        <w:lastRenderedPageBreak/>
        <w:t>обязательств сельского поселения Камеевский сельсовет муниципального района Мишкинский район Республики Башкортостан в очередном финансовом году и плановом периоде осуществляется на основе параметров, утвержденных решением о бюджете сельского поселения или сводной бюджетной росписью бюджета сельского поселения на текущий финансовый год и плановый период по состоянию на последнюю отчетную дату, предшествующую этапу составления проекта бюджета сельского поселения, путем добавления параметров второго года планового периода в пределах общего объема прогнозируемых на очередной финансовый год и плановый период доходов бюджета сельского поселения раздельно по действующим и принимаемым расходным обязательствам сельского поселения Камеевский сельсовет муниципального района Мишкинский район Республики Башкортостан.</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3.2.7. Планирование расходов бюджета сельского поселения на очередной финансовый год и плановый период осуществляется с распределением бюджетных ассигнований на исполнение расходных обязательств сельского поселения Камеевский сельсовет муниципального района Мишкинский район Республики Башкортостан по муниципальным программам и непрограммным направлениям деятельности.</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 xml:space="preserve">3.2.8. Объем дефицита (профицита) при составлении проекта бюджета сельского поселения рассчитывается как разница между общим объемом расходов и общим объемом доходов бюджета сельского поселения. Размер дефицита бюджета сельского поселения должен соответствовать требованиям, установленным Бюджетным </w:t>
      </w:r>
      <w:hyperlink r:id="rId18" w:history="1">
        <w:r w:rsidRPr="00D14DD0">
          <w:rPr>
            <w:rFonts w:ascii="Times New Roman" w:eastAsia="Times New Roman" w:hAnsi="Times New Roman" w:cs="Times New Roman"/>
            <w:color w:val="595959" w:themeColor="text1" w:themeTint="A6"/>
            <w:sz w:val="28"/>
            <w:szCs w:val="28"/>
            <w:lang w:eastAsia="ru-RU"/>
          </w:rPr>
          <w:t>кодексом</w:t>
        </w:r>
      </w:hyperlink>
      <w:r w:rsidRPr="00D14DD0">
        <w:rPr>
          <w:rFonts w:ascii="Times New Roman" w:eastAsia="Times New Roman" w:hAnsi="Times New Roman" w:cs="Times New Roman"/>
          <w:color w:val="595959" w:themeColor="text1" w:themeTint="A6"/>
          <w:sz w:val="28"/>
          <w:szCs w:val="28"/>
          <w:lang w:eastAsia="ru-RU"/>
        </w:rPr>
        <w:t xml:space="preserve"> Российской Федерации, и обязательствам по его ограничению, принятым Администрацией в соответствии с иными нормативными правовыми актами Республики Башкортостан и соглашениями, заключенными с Администрацией  муниципального района Мишкинский район Республики Башкортостан.</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3.2.9. Верхний предел муниципального внутреннего долга сельского поселения Камеевский сельсовет муниципального района Мишкинский район Республики Башкортостан рассчитывается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сельского поселения Камеевский сельсовет муниципального района Мишкинский район Республики Башкортостан, и должен соответствовать ограничениям, принятым Администрацией в соответствии с нормативными правовыми актами Республики Башкортостан и соглашениями, заключенными с Администрацией  муниципального района Мишкинский район Республики Башкортостан.</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3.2.10. Основные характеристики проекта бюджета сельского поселения корректируются в случаях уточнения основных параметров прогноза социально-экономического развития сельского поселения и (или) изменения законодательства.</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 xml:space="preserve">3.3. На втором этапе осуществляется формирование проекта решения Совета сельского поселения Камеевский сельсовет муниципального района Мишкинский район Республики Башкортостан о бюджете сельского </w:t>
      </w:r>
      <w:r w:rsidRPr="00D14DD0">
        <w:rPr>
          <w:rFonts w:ascii="Times New Roman" w:eastAsia="Times New Roman" w:hAnsi="Times New Roman" w:cs="Times New Roman"/>
          <w:color w:val="595959" w:themeColor="text1" w:themeTint="A6"/>
          <w:sz w:val="28"/>
          <w:szCs w:val="28"/>
          <w:lang w:eastAsia="ru-RU"/>
        </w:rPr>
        <w:lastRenderedPageBreak/>
        <w:t>поселения на очередной финансовый год и плановый период.</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3.3.1. К основным документам, формируемым при составлении проекта решения о бюджете сельского поселения, относятся:</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а) основные направления бюджетной политики сельского поселения Камеевский сельсовет муниципального района Мишкинский район Республики Башкортостан на очередной финансовый год и плановый период;</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б) основные направления налоговой политики сельского поселения Камеевский сельсовет муниципального района Мишкинский район Республики Башкортостан на очередной финансовый год и плановый период;</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в) основные направления долговой политики сельского поселения Камеевский сельсовет муниципального района Мишкинский район Республики Башкортостан на очередной финансовый год и плановый период;</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г) прогноз социально-экономического развития сельского поселения;</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д) проект бюджетного прогноза (изменений бюджетного прогноза) сельского поселения Камеевский сельсовет муниципального района Мишкинский район Республики Башкортостан на долгосрочный период.</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 xml:space="preserve">3.3.2. Администрация рассматривает проект решения о бюджете сельского поселения, другие документы и материалы, характеризующие бюджетно-финансовую политику в очередном финансовом году и плановом периоде, одобряет прогноз социально-экономического развития сельского поселения, проект решения о бюджете сельского поселения, одновременно с принятием решения о представлении проекта решения о бюджете сельского поселения для внесения в Совет сельского поселения Камеевский сельсовет муниципального района Мишкинский район Республики Башкортостан. </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3.3.3. К проекту решения Совета сельского поселения Камеевский сельсовет муниципального района Мишкинский район Республики Башкортостан о бюджете сельского поселения при его внесении в Совет сельского поселения Камеевский сельсовет муниципального района Мишкинский район Республики Башкортостан прилагаются документы и материалы, указанные в Положении о бюджетном процессе в сельском поселении Камеевский сельсовет муниципального района Мишкинский район Республики Башкортостан.</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3.4. В случае, если последний день срока представления материалов и документов приходится на нерабочий день, материалы и документы представляются в предшествующий ему рабочий день.</w:t>
      </w:r>
    </w:p>
    <w:p w:rsidR="00D14DD0" w:rsidRPr="00D14DD0" w:rsidRDefault="00D14DD0" w:rsidP="00D14DD0">
      <w:pPr>
        <w:widowControl w:val="0"/>
        <w:autoSpaceDE w:val="0"/>
        <w:autoSpaceDN w:val="0"/>
        <w:spacing w:after="0" w:line="240" w:lineRule="auto"/>
        <w:contextualSpacing/>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contextualSpacing/>
        <w:jc w:val="center"/>
        <w:outlineLvl w:val="1"/>
        <w:rPr>
          <w:rFonts w:ascii="Times New Roman" w:eastAsia="Times New Roman" w:hAnsi="Times New Roman" w:cs="Times New Roman"/>
          <w:bCs/>
          <w:color w:val="595959" w:themeColor="text1" w:themeTint="A6"/>
          <w:sz w:val="28"/>
          <w:szCs w:val="28"/>
          <w:lang w:eastAsia="ru-RU"/>
        </w:rPr>
      </w:pPr>
      <w:r w:rsidRPr="00D14DD0">
        <w:rPr>
          <w:rFonts w:ascii="Times New Roman" w:eastAsia="Times New Roman" w:hAnsi="Times New Roman" w:cs="Times New Roman"/>
          <w:bCs/>
          <w:color w:val="595959" w:themeColor="text1" w:themeTint="A6"/>
          <w:sz w:val="28"/>
          <w:szCs w:val="28"/>
          <w:lang w:eastAsia="ru-RU"/>
        </w:rPr>
        <w:t>4. ОРГАНИЗАЦИЯ СОСТАВЛЕНИЯ ПРОЕКТА БЮДЖЕТА</w:t>
      </w:r>
    </w:p>
    <w:p w:rsidR="00D14DD0" w:rsidRPr="00D14DD0" w:rsidRDefault="00D14DD0" w:rsidP="00D14DD0">
      <w:pPr>
        <w:widowControl w:val="0"/>
        <w:autoSpaceDE w:val="0"/>
        <w:autoSpaceDN w:val="0"/>
        <w:spacing w:after="0" w:line="240" w:lineRule="auto"/>
        <w:contextualSpacing/>
        <w:jc w:val="center"/>
        <w:outlineLvl w:val="1"/>
        <w:rPr>
          <w:rFonts w:ascii="Times New Roman" w:eastAsia="Times New Roman" w:hAnsi="Times New Roman" w:cs="Times New Roman"/>
          <w:bCs/>
          <w:color w:val="595959" w:themeColor="text1" w:themeTint="A6"/>
          <w:sz w:val="28"/>
          <w:szCs w:val="28"/>
          <w:lang w:eastAsia="ru-RU"/>
        </w:rPr>
      </w:pPr>
      <w:r w:rsidRPr="00D14DD0">
        <w:rPr>
          <w:rFonts w:ascii="Times New Roman" w:eastAsia="Times New Roman" w:hAnsi="Times New Roman" w:cs="Times New Roman"/>
          <w:bCs/>
          <w:color w:val="595959" w:themeColor="text1" w:themeTint="A6"/>
          <w:sz w:val="28"/>
          <w:szCs w:val="28"/>
          <w:lang w:eastAsia="ru-RU"/>
        </w:rPr>
        <w:t>СЕЛЬСКОГО ПОСЕЛЕНИЯ</w:t>
      </w:r>
    </w:p>
    <w:p w:rsidR="00D14DD0" w:rsidRPr="00D14DD0" w:rsidRDefault="00D14DD0" w:rsidP="00D14DD0">
      <w:pPr>
        <w:widowControl w:val="0"/>
        <w:autoSpaceDE w:val="0"/>
        <w:autoSpaceDN w:val="0"/>
        <w:spacing w:after="0" w:line="240" w:lineRule="auto"/>
        <w:contextualSpacing/>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 xml:space="preserve">4.1. Составление проекта бюджета сельского поселения осуществляется в соответствии с </w:t>
      </w:r>
      <w:hyperlink w:anchor="P286" w:history="1">
        <w:r w:rsidRPr="00D14DD0">
          <w:rPr>
            <w:rFonts w:ascii="Times New Roman" w:eastAsia="Times New Roman" w:hAnsi="Times New Roman" w:cs="Times New Roman"/>
            <w:color w:val="595959" w:themeColor="text1" w:themeTint="A6"/>
            <w:sz w:val="28"/>
            <w:szCs w:val="28"/>
            <w:lang w:eastAsia="ru-RU"/>
          </w:rPr>
          <w:t>графиком</w:t>
        </w:r>
      </w:hyperlink>
      <w:r w:rsidRPr="00D14DD0">
        <w:rPr>
          <w:rFonts w:ascii="Times New Roman" w:eastAsia="Times New Roman" w:hAnsi="Times New Roman" w:cs="Times New Roman"/>
          <w:color w:val="595959" w:themeColor="text1" w:themeTint="A6"/>
          <w:sz w:val="28"/>
          <w:szCs w:val="28"/>
          <w:lang w:eastAsia="ru-RU"/>
        </w:rPr>
        <w:t>, указанным в приложении № 2 к настоящему Порядку.</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 xml:space="preserve">4.2. Информация о ходе выполнения </w:t>
      </w:r>
      <w:hyperlink w:anchor="P286" w:history="1">
        <w:r w:rsidRPr="00D14DD0">
          <w:rPr>
            <w:rFonts w:ascii="Times New Roman" w:eastAsia="Times New Roman" w:hAnsi="Times New Roman" w:cs="Times New Roman"/>
            <w:color w:val="595959" w:themeColor="text1" w:themeTint="A6"/>
            <w:sz w:val="28"/>
            <w:szCs w:val="28"/>
            <w:lang w:eastAsia="ru-RU"/>
          </w:rPr>
          <w:t>графика</w:t>
        </w:r>
      </w:hyperlink>
      <w:r w:rsidRPr="00D14DD0">
        <w:rPr>
          <w:rFonts w:ascii="Times New Roman" w:eastAsia="Times New Roman" w:hAnsi="Times New Roman" w:cs="Times New Roman"/>
          <w:color w:val="595959" w:themeColor="text1" w:themeTint="A6"/>
          <w:sz w:val="28"/>
          <w:szCs w:val="28"/>
          <w:lang w:eastAsia="ru-RU"/>
        </w:rPr>
        <w:t xml:space="preserve"> представляется ответственными исполнителями в течение одного рабочего дня по истечении планового срока выполнения мероприятий графика.</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 xml:space="preserve">4.3. Субъекты бюджетного планирования при необходимости запрашивают у </w:t>
      </w:r>
      <w:r w:rsidRPr="00D14DD0">
        <w:rPr>
          <w:rFonts w:ascii="Times New Roman" w:eastAsia="Times New Roman" w:hAnsi="Times New Roman" w:cs="Times New Roman"/>
          <w:color w:val="595959" w:themeColor="text1" w:themeTint="A6"/>
          <w:sz w:val="28"/>
          <w:szCs w:val="28"/>
          <w:lang w:eastAsia="ru-RU"/>
        </w:rPr>
        <w:lastRenderedPageBreak/>
        <w:t>организаций информацию, требующуюся для разработки проекта бюджета сельского поселения.</w:t>
      </w: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right"/>
        <w:outlineLvl w:val="1"/>
        <w:rPr>
          <w:rFonts w:ascii="Times New Roman" w:eastAsia="Times New Roman" w:hAnsi="Times New Roman" w:cs="Times New Roman"/>
          <w:color w:val="595959" w:themeColor="text1" w:themeTint="A6"/>
          <w:sz w:val="24"/>
          <w:szCs w:val="24"/>
          <w:lang w:eastAsia="ru-RU"/>
        </w:rPr>
      </w:pPr>
      <w:r w:rsidRPr="00D14DD0">
        <w:rPr>
          <w:rFonts w:ascii="Times New Roman" w:eastAsia="Times New Roman" w:hAnsi="Times New Roman" w:cs="Times New Roman"/>
          <w:color w:val="595959" w:themeColor="text1" w:themeTint="A6"/>
          <w:sz w:val="24"/>
          <w:szCs w:val="24"/>
          <w:lang w:eastAsia="ru-RU"/>
        </w:rPr>
        <w:t>Приложение № 1</w:t>
      </w:r>
    </w:p>
    <w:p w:rsidR="00D14DD0" w:rsidRPr="00D14DD0" w:rsidRDefault="00D14DD0" w:rsidP="00D14DD0">
      <w:pPr>
        <w:widowControl w:val="0"/>
        <w:autoSpaceDE w:val="0"/>
        <w:autoSpaceDN w:val="0"/>
        <w:spacing w:after="0" w:line="240" w:lineRule="auto"/>
        <w:jc w:val="right"/>
        <w:rPr>
          <w:rFonts w:ascii="Times New Roman" w:eastAsia="Times New Roman" w:hAnsi="Times New Roman" w:cs="Times New Roman"/>
          <w:color w:val="595959" w:themeColor="text1" w:themeTint="A6"/>
          <w:sz w:val="24"/>
          <w:szCs w:val="24"/>
          <w:lang w:eastAsia="ru-RU"/>
        </w:rPr>
      </w:pPr>
      <w:r w:rsidRPr="00D14DD0">
        <w:rPr>
          <w:rFonts w:ascii="Times New Roman" w:eastAsia="Times New Roman" w:hAnsi="Times New Roman" w:cs="Times New Roman"/>
          <w:color w:val="595959" w:themeColor="text1" w:themeTint="A6"/>
          <w:sz w:val="24"/>
          <w:szCs w:val="24"/>
          <w:lang w:eastAsia="ru-RU"/>
        </w:rPr>
        <w:t>к Порядку составления проекта бюджета</w:t>
      </w:r>
    </w:p>
    <w:p w:rsidR="00D14DD0" w:rsidRPr="00D14DD0" w:rsidRDefault="00D14DD0" w:rsidP="00D14DD0">
      <w:pPr>
        <w:widowControl w:val="0"/>
        <w:autoSpaceDE w:val="0"/>
        <w:autoSpaceDN w:val="0"/>
        <w:spacing w:after="0" w:line="240" w:lineRule="auto"/>
        <w:jc w:val="right"/>
        <w:rPr>
          <w:rFonts w:ascii="Times New Roman" w:eastAsia="Times New Roman" w:hAnsi="Times New Roman" w:cs="Times New Roman"/>
          <w:color w:val="595959" w:themeColor="text1" w:themeTint="A6"/>
          <w:sz w:val="24"/>
          <w:szCs w:val="24"/>
          <w:lang w:eastAsia="ru-RU"/>
        </w:rPr>
      </w:pPr>
      <w:r w:rsidRPr="00D14DD0">
        <w:rPr>
          <w:rFonts w:ascii="Times New Roman" w:eastAsia="Times New Roman" w:hAnsi="Times New Roman" w:cs="Times New Roman"/>
          <w:color w:val="595959" w:themeColor="text1" w:themeTint="A6"/>
          <w:sz w:val="24"/>
          <w:szCs w:val="24"/>
          <w:lang w:eastAsia="ru-RU"/>
        </w:rPr>
        <w:t xml:space="preserve"> сельского поселения Камеевский сельсовет </w:t>
      </w:r>
    </w:p>
    <w:p w:rsidR="00D14DD0" w:rsidRPr="00D14DD0" w:rsidRDefault="00D14DD0" w:rsidP="00D14DD0">
      <w:pPr>
        <w:widowControl w:val="0"/>
        <w:autoSpaceDE w:val="0"/>
        <w:autoSpaceDN w:val="0"/>
        <w:spacing w:after="0" w:line="240" w:lineRule="auto"/>
        <w:jc w:val="right"/>
        <w:rPr>
          <w:rFonts w:ascii="Times New Roman" w:eastAsia="Times New Roman" w:hAnsi="Times New Roman" w:cs="Times New Roman"/>
          <w:color w:val="595959" w:themeColor="text1" w:themeTint="A6"/>
          <w:sz w:val="24"/>
          <w:szCs w:val="24"/>
          <w:lang w:eastAsia="ru-RU"/>
        </w:rPr>
      </w:pPr>
      <w:r w:rsidRPr="00D14DD0">
        <w:rPr>
          <w:rFonts w:ascii="Times New Roman" w:eastAsia="Times New Roman" w:hAnsi="Times New Roman" w:cs="Times New Roman"/>
          <w:color w:val="595959" w:themeColor="text1" w:themeTint="A6"/>
          <w:sz w:val="24"/>
          <w:szCs w:val="24"/>
          <w:lang w:eastAsia="ru-RU"/>
        </w:rPr>
        <w:t>муниципального района Мишкинский район</w:t>
      </w:r>
    </w:p>
    <w:p w:rsidR="00D14DD0" w:rsidRPr="00D14DD0" w:rsidRDefault="00D14DD0" w:rsidP="00D14DD0">
      <w:pPr>
        <w:widowControl w:val="0"/>
        <w:autoSpaceDE w:val="0"/>
        <w:autoSpaceDN w:val="0"/>
        <w:spacing w:after="0" w:line="240" w:lineRule="auto"/>
        <w:jc w:val="right"/>
        <w:rPr>
          <w:rFonts w:ascii="Times New Roman" w:eastAsia="Times New Roman" w:hAnsi="Times New Roman" w:cs="Times New Roman"/>
          <w:color w:val="595959" w:themeColor="text1" w:themeTint="A6"/>
          <w:sz w:val="24"/>
          <w:szCs w:val="24"/>
          <w:lang w:eastAsia="ru-RU"/>
        </w:rPr>
      </w:pPr>
      <w:r w:rsidRPr="00D14DD0">
        <w:rPr>
          <w:rFonts w:ascii="Times New Roman" w:eastAsia="Times New Roman" w:hAnsi="Times New Roman" w:cs="Times New Roman"/>
          <w:color w:val="595959" w:themeColor="text1" w:themeTint="A6"/>
          <w:sz w:val="24"/>
          <w:szCs w:val="24"/>
          <w:lang w:eastAsia="ru-RU"/>
        </w:rPr>
        <w:lastRenderedPageBreak/>
        <w:t xml:space="preserve"> Республики Башкортостан </w:t>
      </w:r>
    </w:p>
    <w:p w:rsidR="00D14DD0" w:rsidRPr="00D14DD0" w:rsidRDefault="00D14DD0" w:rsidP="00D14DD0">
      <w:pPr>
        <w:widowControl w:val="0"/>
        <w:autoSpaceDE w:val="0"/>
        <w:autoSpaceDN w:val="0"/>
        <w:spacing w:after="0" w:line="240" w:lineRule="auto"/>
        <w:jc w:val="right"/>
        <w:rPr>
          <w:rFonts w:ascii="Times New Roman" w:eastAsia="Times New Roman" w:hAnsi="Times New Roman" w:cs="Times New Roman"/>
          <w:color w:val="595959" w:themeColor="text1" w:themeTint="A6"/>
          <w:sz w:val="24"/>
          <w:szCs w:val="24"/>
          <w:lang w:eastAsia="ru-RU"/>
        </w:rPr>
      </w:pPr>
      <w:r w:rsidRPr="00D14DD0">
        <w:rPr>
          <w:rFonts w:ascii="Times New Roman" w:eastAsia="Times New Roman" w:hAnsi="Times New Roman" w:cs="Times New Roman"/>
          <w:color w:val="595959" w:themeColor="text1" w:themeTint="A6"/>
          <w:sz w:val="24"/>
          <w:szCs w:val="24"/>
          <w:lang w:eastAsia="ru-RU"/>
        </w:rPr>
        <w:t>на очередной финансовый год и плановый период</w:t>
      </w:r>
    </w:p>
    <w:p w:rsidR="00D14DD0" w:rsidRPr="00D14DD0" w:rsidRDefault="00D14DD0" w:rsidP="00D14DD0">
      <w:pPr>
        <w:widowControl w:val="0"/>
        <w:autoSpaceDE w:val="0"/>
        <w:autoSpaceDN w:val="0"/>
        <w:spacing w:after="0" w:line="240" w:lineRule="auto"/>
        <w:jc w:val="right"/>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bCs/>
          <w:color w:val="595959" w:themeColor="text1" w:themeTint="A6"/>
          <w:sz w:val="28"/>
          <w:szCs w:val="28"/>
          <w:lang w:eastAsia="ru-RU"/>
        </w:rPr>
      </w:pPr>
      <w:bookmarkStart w:id="2" w:name="P211"/>
      <w:bookmarkEnd w:id="2"/>
      <w:r w:rsidRPr="00D14DD0">
        <w:rPr>
          <w:rFonts w:ascii="Times New Roman" w:eastAsia="Times New Roman" w:hAnsi="Times New Roman" w:cs="Times New Roman"/>
          <w:bCs/>
          <w:color w:val="595959" w:themeColor="text1" w:themeTint="A6"/>
          <w:sz w:val="28"/>
          <w:szCs w:val="28"/>
          <w:lang w:eastAsia="ru-RU"/>
        </w:rPr>
        <w:t>Порядок</w:t>
      </w:r>
    </w:p>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bCs/>
          <w:color w:val="595959" w:themeColor="text1" w:themeTint="A6"/>
          <w:sz w:val="28"/>
          <w:szCs w:val="28"/>
          <w:lang w:eastAsia="ru-RU"/>
        </w:rPr>
      </w:pPr>
      <w:r w:rsidRPr="00D14DD0">
        <w:rPr>
          <w:rFonts w:ascii="Times New Roman" w:eastAsia="Times New Roman" w:hAnsi="Times New Roman" w:cs="Times New Roman"/>
          <w:bCs/>
          <w:color w:val="595959" w:themeColor="text1" w:themeTint="A6"/>
          <w:sz w:val="28"/>
          <w:szCs w:val="28"/>
          <w:lang w:eastAsia="ru-RU"/>
        </w:rPr>
        <w:t xml:space="preserve">определения предельных объемов бюджетных ассигнований бюджета сельского поселения </w:t>
      </w:r>
      <w:r w:rsidRPr="00D14DD0">
        <w:rPr>
          <w:rFonts w:ascii="Times New Roman" w:eastAsia="Times New Roman" w:hAnsi="Times New Roman" w:cs="Times New Roman"/>
          <w:color w:val="595959" w:themeColor="text1" w:themeTint="A6"/>
          <w:sz w:val="28"/>
          <w:szCs w:val="28"/>
          <w:lang w:eastAsia="ru-RU"/>
        </w:rPr>
        <w:t>Камеевский сельсовет</w:t>
      </w:r>
      <w:r w:rsidRPr="00D14DD0">
        <w:rPr>
          <w:rFonts w:ascii="Times New Roman" w:eastAsia="Times New Roman" w:hAnsi="Times New Roman" w:cs="Times New Roman"/>
          <w:bCs/>
          <w:color w:val="595959" w:themeColor="text1" w:themeTint="A6"/>
          <w:sz w:val="28"/>
          <w:szCs w:val="28"/>
          <w:lang w:eastAsia="ru-RU"/>
        </w:rPr>
        <w:t xml:space="preserve"> муниципального района Мишкинский район Республики Башкортостан, доводимых до субъектов бюджетного планирования сельского поселения в процессе составления проекта бюджета сельского поселения на очередной финансовый год и плановый период </w:t>
      </w:r>
    </w:p>
    <w:p w:rsidR="00D14DD0" w:rsidRPr="00D14DD0" w:rsidRDefault="00D14DD0" w:rsidP="00D14DD0">
      <w:pPr>
        <w:widowControl w:val="0"/>
        <w:autoSpaceDE w:val="0"/>
        <w:autoSpaceDN w:val="0"/>
        <w:adjustRightInd w:val="0"/>
        <w:spacing w:after="1" w:line="240" w:lineRule="auto"/>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ind w:firstLine="708"/>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1. Настоящий Порядок устанавливает процедуру определения предельных объемов бюджетных ассигнований бюджета сельского поселения на очередной финансовый год и плановый период, доводимых до субъектов бюджетного планирования сельского поселения в процессе составления проекта бюджета сельского поселения на очередной финансовый год и плановый период (далее - предельные объемы бюджетных ассигнований).</w:t>
      </w:r>
    </w:p>
    <w:p w:rsidR="00D14DD0" w:rsidRPr="00D14DD0" w:rsidRDefault="00D14DD0" w:rsidP="00D14DD0">
      <w:pPr>
        <w:widowControl w:val="0"/>
        <w:autoSpaceDE w:val="0"/>
        <w:autoSpaceDN w:val="0"/>
        <w:spacing w:before="220" w:after="0" w:line="240" w:lineRule="auto"/>
        <w:ind w:firstLine="708"/>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2. За основу для формирования предельных объемов бюджетных ассигнований на очередной финансовый год и первый год планового периода принимаются бюджетные ассигнования бюджета сельского поселения на исполнение действующих расходных обязательств сельского поселения Камеевский сельсовет муниципального района Мишкинский район Республики Башкортостан на очередной финансовый год и первый год планового периода, утвержденные решением Совета сельского поселения Камеевский сельсовет муниципального района Мишкинский район Республики Башкортостан о бюджете сельского поселения или сводной бюджетной росписью бюджета сельского поселения на текущий финансовый год и плановый период по состоянию на последнюю отчетную дату, предшествующую этапу составления проекта бюджета сельского поселения, уточненные с учетом:</w:t>
      </w:r>
    </w:p>
    <w:p w:rsidR="00D14DD0" w:rsidRPr="00D14DD0" w:rsidRDefault="00D14DD0" w:rsidP="00D14DD0">
      <w:pPr>
        <w:widowControl w:val="0"/>
        <w:autoSpaceDE w:val="0"/>
        <w:autoSpaceDN w:val="0"/>
        <w:spacing w:before="220" w:after="0" w:line="240" w:lineRule="auto"/>
        <w:ind w:firstLine="708"/>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исключения расходов на исполнение расходных обязательств, срок действия которых ограничен текущим финансовым годом или истекает в очередном финансовом году и первом году планового периода;</w:t>
      </w:r>
    </w:p>
    <w:p w:rsidR="00D14DD0" w:rsidRPr="00D14DD0" w:rsidRDefault="00D14DD0" w:rsidP="00D14DD0">
      <w:pPr>
        <w:widowControl w:val="0"/>
        <w:autoSpaceDE w:val="0"/>
        <w:autoSpaceDN w:val="0"/>
        <w:spacing w:before="220" w:after="0" w:line="240" w:lineRule="auto"/>
        <w:ind w:firstLine="708"/>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изменений функций и (или) полномочий, реорганизации (ликвидации) органов Администрации, муниципальных учреждений сельского поселения Камеевский сельсовет муниципального района Мишкинский район Республики Башкортостан;</w:t>
      </w:r>
    </w:p>
    <w:p w:rsidR="00D14DD0" w:rsidRPr="00D14DD0" w:rsidRDefault="00D14DD0" w:rsidP="00D14DD0">
      <w:pPr>
        <w:widowControl w:val="0"/>
        <w:autoSpaceDE w:val="0"/>
        <w:autoSpaceDN w:val="0"/>
        <w:spacing w:before="220" w:after="0" w:line="240" w:lineRule="auto"/>
        <w:ind w:firstLine="708"/>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особенностей планирования объемов бюджетных ассигнований на исполнение расходных обязательств сельского поселения Камеевский сельсовет муниципального района Мишкинский район Республики Башкортостан, финансовое обеспечение которых осуществляется за счет межбюджетных трансфертов, предоставляемых из федерального бюджета, бюджета Республики Башкортостан, бюджета муниципального района, определенных порядком составления проекта бюджета на очередной финансовый год и плановый период;</w:t>
      </w:r>
    </w:p>
    <w:p w:rsidR="00D14DD0" w:rsidRPr="00D14DD0" w:rsidRDefault="00D14DD0" w:rsidP="00D14DD0">
      <w:pPr>
        <w:widowControl w:val="0"/>
        <w:autoSpaceDE w:val="0"/>
        <w:autoSpaceDN w:val="0"/>
        <w:spacing w:before="220" w:after="0" w:line="240" w:lineRule="auto"/>
        <w:ind w:firstLine="708"/>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 xml:space="preserve">формирования предельных объемов бюджетных ассигнований </w:t>
      </w:r>
      <w:r w:rsidRPr="00D14DD0">
        <w:rPr>
          <w:rFonts w:ascii="Times New Roman" w:eastAsia="Times New Roman" w:hAnsi="Times New Roman" w:cs="Times New Roman"/>
          <w:color w:val="595959" w:themeColor="text1" w:themeTint="A6"/>
          <w:sz w:val="28"/>
          <w:szCs w:val="28"/>
          <w:lang w:eastAsia="ru-RU"/>
        </w:rPr>
        <w:lastRenderedPageBreak/>
        <w:t>казенным учреждениям, включающим их увеличение на сумму прогнозируемых доходов от платных услуг, оказываемых казенными учреждениями, согласно представленной информации в соответствии с порядком составления проекта бюджета на очередной финансовый год и плановый период;</w:t>
      </w:r>
    </w:p>
    <w:p w:rsidR="00D14DD0" w:rsidRPr="00D14DD0" w:rsidRDefault="00D14DD0" w:rsidP="00D14DD0">
      <w:pPr>
        <w:widowControl w:val="0"/>
        <w:autoSpaceDE w:val="0"/>
        <w:autoSpaceDN w:val="0"/>
        <w:spacing w:before="220" w:after="0" w:line="240" w:lineRule="auto"/>
        <w:ind w:firstLine="708"/>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определения предельных объемов бюджетных ассигнований по иным расходным обязательствам с применением корректирующих коэффициентов.</w:t>
      </w:r>
    </w:p>
    <w:p w:rsidR="00D14DD0" w:rsidRPr="00D14DD0" w:rsidRDefault="00D14DD0" w:rsidP="00D14DD0">
      <w:pPr>
        <w:widowControl w:val="0"/>
        <w:autoSpaceDE w:val="0"/>
        <w:autoSpaceDN w:val="0"/>
        <w:spacing w:before="220" w:after="0" w:line="240" w:lineRule="auto"/>
        <w:ind w:firstLine="708"/>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3. Предельные объемы бюджетных ассигнований на второй год планового периода определяются исходя из новых сценарных условий с учетом изменений объема и структуры доходов бюджета сельского поселения и расходных обязательств сельского поселения Камеевский сельсовет муниципального района Мишкинский район Республики Башкортостан.</w:t>
      </w:r>
    </w:p>
    <w:p w:rsidR="00D14DD0" w:rsidRPr="00D14DD0" w:rsidRDefault="00D14DD0" w:rsidP="00D14DD0">
      <w:pPr>
        <w:widowControl w:val="0"/>
        <w:autoSpaceDE w:val="0"/>
        <w:autoSpaceDN w:val="0"/>
        <w:spacing w:before="220" w:after="0" w:line="240" w:lineRule="auto"/>
        <w:ind w:firstLine="708"/>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4. Объем бюджетных ассигнований на исполнение принимаемых расходных обязательств сельского поселения Камеевский сельсовет муниципального района Мишкинский район Республики Башкортостан на очередной финансовый год и плановый период определяется положительной разницей между суммой доходов бюджета сельского поселения и сальдо источников финансирования дефицита бюджета сельского поселения (далее - источники), с одной стороны, и суммой расходов, отражающей объем бюджетных ассигнований на исполнение действующих расходных обязательств, с другой стороны.</w:t>
      </w:r>
    </w:p>
    <w:p w:rsidR="00D14DD0" w:rsidRPr="00D14DD0" w:rsidRDefault="00D14DD0" w:rsidP="00D14DD0">
      <w:pPr>
        <w:widowControl w:val="0"/>
        <w:autoSpaceDE w:val="0"/>
        <w:autoSpaceDN w:val="0"/>
        <w:spacing w:before="220" w:after="0" w:line="240" w:lineRule="auto"/>
        <w:ind w:firstLine="708"/>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При нулевом значении и отрицательной разнице между суммой доходов бюджета сельского поселения и сальдо источников, с одной стороны, и суммой расходов, отражающей объем бюджетных ассигнований на исполнение действующих расходных обязательств, с другой стороны, формирование бюджета принимаемых расходных обязательств сельского поселения Камеевский сельсовет муниципального района Мишкинский район Республики Башкортостан не осуществляется.</w:t>
      </w:r>
    </w:p>
    <w:p w:rsidR="00D14DD0" w:rsidRPr="00D14DD0" w:rsidRDefault="00D14DD0" w:rsidP="00D14DD0">
      <w:pPr>
        <w:widowControl w:val="0"/>
        <w:autoSpaceDE w:val="0"/>
        <w:autoSpaceDN w:val="0"/>
        <w:spacing w:before="220" w:after="0" w:line="240" w:lineRule="auto"/>
        <w:ind w:firstLine="708"/>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Сальдо источников определяется разницей между суммой поступлений по источникам (от продажи акций и иных форм участия в капитале, находящихся в муниципальной собственности сельского поселения Камеевский сельсовет муниципального района Мишкинский район Республики Башкортостан, от муниципальных заимствований сельского поселения Камеевский сельсовет муниципального района Мишкинский район Республики Башкортостан) и суммой выплат по источникам (на погашение долговых обязательств сельского поселения Камеевский сельсовет муниципального района Мишкинский район Республики Башкортостан), увеличенной на сумму снижения остатков средств на счетах по учету средств бюджета сельского поселения.</w:t>
      </w:r>
    </w:p>
    <w:p w:rsidR="00D14DD0" w:rsidRPr="00D14DD0" w:rsidRDefault="00D14DD0" w:rsidP="00D14DD0">
      <w:pPr>
        <w:widowControl w:val="0"/>
        <w:autoSpaceDE w:val="0"/>
        <w:autoSpaceDN w:val="0"/>
        <w:spacing w:before="220" w:after="0" w:line="240" w:lineRule="auto"/>
        <w:ind w:firstLine="708"/>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5. Администрации при планировании:</w:t>
      </w:r>
    </w:p>
    <w:p w:rsidR="00D14DD0" w:rsidRPr="00D14DD0" w:rsidRDefault="00D14DD0" w:rsidP="00D14DD0">
      <w:pPr>
        <w:widowControl w:val="0"/>
        <w:autoSpaceDE w:val="0"/>
        <w:autoSpaceDN w:val="0"/>
        <w:spacing w:before="220" w:after="0" w:line="240" w:lineRule="auto"/>
        <w:ind w:firstLine="708"/>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а) общего предельного объема бюджетных ассигнований исходить из следующих условий:</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общий предельный объем бюджетных ассигнований не может превышать суммарного объема доходов бюджета сельского поселения, поступлений по источникам, уменьшенных на суммы выплат по источникам, и снижения остатков на счетах по учету средств бюджета сельского поселения;</w:t>
      </w:r>
    </w:p>
    <w:p w:rsidR="00D14DD0" w:rsidRPr="00D14DD0" w:rsidRDefault="00D14DD0" w:rsidP="00D14DD0">
      <w:pPr>
        <w:widowControl w:val="0"/>
        <w:autoSpaceDE w:val="0"/>
        <w:autoSpaceDN w:val="0"/>
        <w:spacing w:before="220" w:after="0" w:line="240" w:lineRule="auto"/>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lastRenderedPageBreak/>
        <w:t xml:space="preserve">прогнозируемый дефицит бюджета сельского поселения в соответствующем финансовом году не должен превышать ограничений, установленных </w:t>
      </w:r>
      <w:hyperlink r:id="rId19" w:history="1">
        <w:r w:rsidRPr="00D14DD0">
          <w:rPr>
            <w:rFonts w:ascii="Times New Roman" w:eastAsia="Times New Roman" w:hAnsi="Times New Roman" w:cs="Times New Roman"/>
            <w:color w:val="595959" w:themeColor="text1" w:themeTint="A6"/>
            <w:sz w:val="28"/>
            <w:szCs w:val="28"/>
            <w:lang w:eastAsia="ru-RU"/>
          </w:rPr>
          <w:t>пунктом 3 статьи 92.1</w:t>
        </w:r>
      </w:hyperlink>
      <w:r w:rsidRPr="00D14DD0">
        <w:rPr>
          <w:rFonts w:ascii="Times New Roman" w:eastAsia="Times New Roman" w:hAnsi="Times New Roman" w:cs="Times New Roman"/>
          <w:color w:val="595959" w:themeColor="text1" w:themeTint="A6"/>
          <w:sz w:val="28"/>
          <w:szCs w:val="28"/>
          <w:lang w:eastAsia="ru-RU"/>
        </w:rPr>
        <w:t xml:space="preserve"> Бюджетного кодекса Российской Федерации;</w:t>
      </w:r>
    </w:p>
    <w:p w:rsidR="00D14DD0" w:rsidRPr="00D14DD0" w:rsidRDefault="00D14DD0" w:rsidP="00D14DD0">
      <w:pPr>
        <w:widowControl w:val="0"/>
        <w:autoSpaceDE w:val="0"/>
        <w:autoSpaceDN w:val="0"/>
        <w:spacing w:before="220" w:after="0" w:line="240" w:lineRule="auto"/>
        <w:ind w:firstLine="708"/>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б) муниципальных заимствований сельского поселения Камеевский сельсовет муниципального района Мишкинский район Республики Башкортостан исходить из необходимости поддержания объема муниципального долга сельского поселения Камеевский сельсовет муниципального района Мишкинский район Республики Башкортостан на безопасном (низкорисковом) уровне.</w:t>
      </w:r>
    </w:p>
    <w:p w:rsidR="00D14DD0" w:rsidRPr="00D14DD0" w:rsidRDefault="00D14DD0" w:rsidP="00D14DD0">
      <w:pPr>
        <w:widowControl w:val="0"/>
        <w:autoSpaceDE w:val="0"/>
        <w:autoSpaceDN w:val="0"/>
        <w:spacing w:before="220" w:after="0" w:line="240" w:lineRule="auto"/>
        <w:ind w:firstLine="708"/>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6. Корректировка предельных объемов бюджетных ассигнований осуществляется в случаях, предусмотренных порядком составления проекта бюджета сельского поселения на очередной финансовый год и плановый период.</w:t>
      </w:r>
    </w:p>
    <w:p w:rsidR="00D14DD0" w:rsidRPr="00D14DD0" w:rsidRDefault="00D14DD0" w:rsidP="00D14DD0">
      <w:pPr>
        <w:widowControl w:val="0"/>
        <w:autoSpaceDE w:val="0"/>
        <w:autoSpaceDN w:val="0"/>
        <w:spacing w:before="220" w:after="0" w:line="240" w:lineRule="auto"/>
        <w:ind w:firstLine="708"/>
        <w:contextualSpacing/>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 xml:space="preserve">7. Предельные </w:t>
      </w:r>
      <w:hyperlink w:anchor="P257" w:history="1">
        <w:r w:rsidRPr="00D14DD0">
          <w:rPr>
            <w:rFonts w:ascii="Times New Roman" w:eastAsia="Times New Roman" w:hAnsi="Times New Roman" w:cs="Times New Roman"/>
            <w:color w:val="595959" w:themeColor="text1" w:themeTint="A6"/>
            <w:sz w:val="28"/>
            <w:szCs w:val="28"/>
            <w:lang w:eastAsia="ru-RU"/>
          </w:rPr>
          <w:t>объемы</w:t>
        </w:r>
      </w:hyperlink>
      <w:r w:rsidRPr="00D14DD0">
        <w:rPr>
          <w:rFonts w:ascii="Times New Roman" w:eastAsia="Times New Roman" w:hAnsi="Times New Roman" w:cs="Times New Roman"/>
          <w:color w:val="595959" w:themeColor="text1" w:themeTint="A6"/>
          <w:sz w:val="28"/>
          <w:szCs w:val="28"/>
          <w:lang w:eastAsia="ru-RU"/>
        </w:rPr>
        <w:t xml:space="preserve"> бюджетных ассигнований направляются субъектам бюджетного планирования сельского поселения в сроки, установленные в соответствии с графиком составления проекта бюджета сельского поселения на очередной финансовый год и плановый период (приложение № 2 к Порядку составления проекта бюджета сельского поселения на очередной финансовый год и плановый период), по форме согласно приложению к настоящему Порядку.</w:t>
      </w: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outlineLvl w:val="2"/>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outlineLvl w:val="2"/>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outlineLvl w:val="2"/>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outlineLvl w:val="2"/>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right"/>
        <w:outlineLvl w:val="2"/>
        <w:rPr>
          <w:rFonts w:ascii="Times New Roman" w:eastAsia="Times New Roman" w:hAnsi="Times New Roman" w:cs="Times New Roman"/>
          <w:color w:val="595959" w:themeColor="text1" w:themeTint="A6"/>
          <w:sz w:val="24"/>
          <w:szCs w:val="24"/>
          <w:lang w:eastAsia="ru-RU"/>
        </w:rPr>
      </w:pPr>
      <w:r w:rsidRPr="00D14DD0">
        <w:rPr>
          <w:rFonts w:ascii="Times New Roman" w:eastAsia="Times New Roman" w:hAnsi="Times New Roman" w:cs="Times New Roman"/>
          <w:color w:val="595959" w:themeColor="text1" w:themeTint="A6"/>
          <w:sz w:val="24"/>
          <w:szCs w:val="24"/>
          <w:lang w:eastAsia="ru-RU"/>
        </w:rPr>
        <w:t>Приложение</w:t>
      </w:r>
    </w:p>
    <w:p w:rsidR="00D14DD0" w:rsidRPr="00D14DD0" w:rsidRDefault="00D14DD0" w:rsidP="00D14DD0">
      <w:pPr>
        <w:widowControl w:val="0"/>
        <w:autoSpaceDE w:val="0"/>
        <w:autoSpaceDN w:val="0"/>
        <w:spacing w:after="0" w:line="240" w:lineRule="auto"/>
        <w:jc w:val="right"/>
        <w:rPr>
          <w:rFonts w:ascii="Times New Roman" w:eastAsia="Times New Roman" w:hAnsi="Times New Roman" w:cs="Times New Roman"/>
          <w:color w:val="595959" w:themeColor="text1" w:themeTint="A6"/>
          <w:sz w:val="24"/>
          <w:szCs w:val="24"/>
          <w:lang w:eastAsia="ru-RU"/>
        </w:rPr>
      </w:pPr>
      <w:r w:rsidRPr="00D14DD0">
        <w:rPr>
          <w:rFonts w:ascii="Times New Roman" w:eastAsia="Times New Roman" w:hAnsi="Times New Roman" w:cs="Times New Roman"/>
          <w:color w:val="595959" w:themeColor="text1" w:themeTint="A6"/>
          <w:sz w:val="24"/>
          <w:szCs w:val="24"/>
          <w:lang w:eastAsia="ru-RU"/>
        </w:rPr>
        <w:t>к Порядку определения предельных</w:t>
      </w:r>
    </w:p>
    <w:p w:rsidR="00D14DD0" w:rsidRPr="00D14DD0" w:rsidRDefault="00D14DD0" w:rsidP="00D14DD0">
      <w:pPr>
        <w:widowControl w:val="0"/>
        <w:autoSpaceDE w:val="0"/>
        <w:autoSpaceDN w:val="0"/>
        <w:spacing w:after="0" w:line="240" w:lineRule="auto"/>
        <w:jc w:val="right"/>
        <w:rPr>
          <w:rFonts w:ascii="Times New Roman" w:eastAsia="Times New Roman" w:hAnsi="Times New Roman" w:cs="Times New Roman"/>
          <w:color w:val="595959" w:themeColor="text1" w:themeTint="A6"/>
          <w:sz w:val="24"/>
          <w:szCs w:val="24"/>
          <w:lang w:eastAsia="ru-RU"/>
        </w:rPr>
      </w:pPr>
      <w:r w:rsidRPr="00D14DD0">
        <w:rPr>
          <w:rFonts w:ascii="Times New Roman" w:eastAsia="Times New Roman" w:hAnsi="Times New Roman" w:cs="Times New Roman"/>
          <w:color w:val="595959" w:themeColor="text1" w:themeTint="A6"/>
          <w:sz w:val="24"/>
          <w:szCs w:val="24"/>
          <w:lang w:eastAsia="ru-RU"/>
        </w:rPr>
        <w:t>объемов бюджетных ассигнований</w:t>
      </w:r>
    </w:p>
    <w:p w:rsidR="00D14DD0" w:rsidRPr="00D14DD0" w:rsidRDefault="00D14DD0" w:rsidP="00D14DD0">
      <w:pPr>
        <w:widowControl w:val="0"/>
        <w:autoSpaceDE w:val="0"/>
        <w:autoSpaceDN w:val="0"/>
        <w:spacing w:after="0" w:line="240" w:lineRule="auto"/>
        <w:jc w:val="right"/>
        <w:rPr>
          <w:rFonts w:ascii="Times New Roman" w:eastAsia="Times New Roman" w:hAnsi="Times New Roman" w:cs="Times New Roman"/>
          <w:color w:val="595959" w:themeColor="text1" w:themeTint="A6"/>
          <w:sz w:val="24"/>
          <w:szCs w:val="24"/>
          <w:lang w:eastAsia="ru-RU"/>
        </w:rPr>
      </w:pPr>
      <w:r w:rsidRPr="00D14DD0">
        <w:rPr>
          <w:rFonts w:ascii="Times New Roman" w:eastAsia="Times New Roman" w:hAnsi="Times New Roman" w:cs="Times New Roman"/>
          <w:color w:val="595959" w:themeColor="text1" w:themeTint="A6"/>
          <w:sz w:val="24"/>
          <w:szCs w:val="24"/>
          <w:lang w:eastAsia="ru-RU"/>
        </w:rPr>
        <w:t xml:space="preserve">бюджета сельского поселения </w:t>
      </w:r>
    </w:p>
    <w:p w:rsidR="00D14DD0" w:rsidRPr="00D14DD0" w:rsidRDefault="00D14DD0" w:rsidP="00D14DD0">
      <w:pPr>
        <w:widowControl w:val="0"/>
        <w:autoSpaceDE w:val="0"/>
        <w:autoSpaceDN w:val="0"/>
        <w:spacing w:after="0" w:line="240" w:lineRule="auto"/>
        <w:jc w:val="right"/>
        <w:rPr>
          <w:rFonts w:ascii="Times New Roman" w:eastAsia="Times New Roman" w:hAnsi="Times New Roman" w:cs="Times New Roman"/>
          <w:color w:val="595959" w:themeColor="text1" w:themeTint="A6"/>
          <w:sz w:val="24"/>
          <w:szCs w:val="24"/>
          <w:lang w:eastAsia="ru-RU"/>
        </w:rPr>
      </w:pPr>
      <w:r w:rsidRPr="00D14DD0">
        <w:rPr>
          <w:rFonts w:ascii="Times New Roman" w:eastAsia="Times New Roman" w:hAnsi="Times New Roman" w:cs="Times New Roman"/>
          <w:color w:val="595959" w:themeColor="text1" w:themeTint="A6"/>
          <w:sz w:val="24"/>
          <w:szCs w:val="24"/>
          <w:lang w:eastAsia="ru-RU"/>
        </w:rPr>
        <w:lastRenderedPageBreak/>
        <w:t xml:space="preserve">Камеевский сельсовет муниципального района </w:t>
      </w:r>
    </w:p>
    <w:p w:rsidR="00D14DD0" w:rsidRPr="00D14DD0" w:rsidRDefault="00D14DD0" w:rsidP="00D14DD0">
      <w:pPr>
        <w:widowControl w:val="0"/>
        <w:autoSpaceDE w:val="0"/>
        <w:autoSpaceDN w:val="0"/>
        <w:spacing w:after="0" w:line="240" w:lineRule="auto"/>
        <w:jc w:val="right"/>
        <w:rPr>
          <w:rFonts w:ascii="Times New Roman" w:eastAsia="Times New Roman" w:hAnsi="Times New Roman" w:cs="Times New Roman"/>
          <w:color w:val="595959" w:themeColor="text1" w:themeTint="A6"/>
          <w:sz w:val="24"/>
          <w:szCs w:val="24"/>
          <w:lang w:eastAsia="ru-RU"/>
        </w:rPr>
      </w:pPr>
      <w:r w:rsidRPr="00D14DD0">
        <w:rPr>
          <w:rFonts w:ascii="Times New Roman" w:eastAsia="Times New Roman" w:hAnsi="Times New Roman" w:cs="Times New Roman"/>
          <w:color w:val="595959" w:themeColor="text1" w:themeTint="A6"/>
          <w:sz w:val="24"/>
          <w:szCs w:val="24"/>
          <w:lang w:eastAsia="ru-RU"/>
        </w:rPr>
        <w:t xml:space="preserve">Мишкинский район Республики Башкортостан, </w:t>
      </w:r>
    </w:p>
    <w:p w:rsidR="00D14DD0" w:rsidRPr="00D14DD0" w:rsidRDefault="00D14DD0" w:rsidP="00D14DD0">
      <w:pPr>
        <w:widowControl w:val="0"/>
        <w:autoSpaceDE w:val="0"/>
        <w:autoSpaceDN w:val="0"/>
        <w:spacing w:after="0" w:line="240" w:lineRule="auto"/>
        <w:jc w:val="right"/>
        <w:rPr>
          <w:rFonts w:ascii="Times New Roman" w:eastAsia="Times New Roman" w:hAnsi="Times New Roman" w:cs="Times New Roman"/>
          <w:color w:val="595959" w:themeColor="text1" w:themeTint="A6"/>
          <w:sz w:val="24"/>
          <w:szCs w:val="24"/>
          <w:lang w:eastAsia="ru-RU"/>
        </w:rPr>
      </w:pPr>
      <w:r w:rsidRPr="00D14DD0">
        <w:rPr>
          <w:rFonts w:ascii="Times New Roman" w:eastAsia="Times New Roman" w:hAnsi="Times New Roman" w:cs="Times New Roman"/>
          <w:color w:val="595959" w:themeColor="text1" w:themeTint="A6"/>
          <w:sz w:val="24"/>
          <w:szCs w:val="24"/>
          <w:lang w:eastAsia="ru-RU"/>
        </w:rPr>
        <w:t>доводимых до субъектов бюджетного планирования</w:t>
      </w:r>
    </w:p>
    <w:p w:rsidR="00D14DD0" w:rsidRPr="00D14DD0" w:rsidRDefault="00D14DD0" w:rsidP="00D14DD0">
      <w:pPr>
        <w:widowControl w:val="0"/>
        <w:autoSpaceDE w:val="0"/>
        <w:autoSpaceDN w:val="0"/>
        <w:spacing w:after="0" w:line="240" w:lineRule="auto"/>
        <w:jc w:val="right"/>
        <w:rPr>
          <w:rFonts w:ascii="Times New Roman" w:eastAsia="Times New Roman" w:hAnsi="Times New Roman" w:cs="Times New Roman"/>
          <w:color w:val="595959" w:themeColor="text1" w:themeTint="A6"/>
          <w:sz w:val="24"/>
          <w:szCs w:val="24"/>
          <w:lang w:eastAsia="ru-RU"/>
        </w:rPr>
      </w:pPr>
      <w:r w:rsidRPr="00D14DD0">
        <w:rPr>
          <w:rFonts w:ascii="Times New Roman" w:eastAsia="Times New Roman" w:hAnsi="Times New Roman" w:cs="Times New Roman"/>
          <w:color w:val="595959" w:themeColor="text1" w:themeTint="A6"/>
          <w:sz w:val="24"/>
          <w:szCs w:val="24"/>
          <w:lang w:eastAsia="ru-RU"/>
        </w:rPr>
        <w:t xml:space="preserve"> сельского поселения в процессе составления</w:t>
      </w:r>
    </w:p>
    <w:p w:rsidR="00D14DD0" w:rsidRPr="00D14DD0" w:rsidRDefault="00D14DD0" w:rsidP="00D14DD0">
      <w:pPr>
        <w:widowControl w:val="0"/>
        <w:autoSpaceDE w:val="0"/>
        <w:autoSpaceDN w:val="0"/>
        <w:spacing w:after="0" w:line="240" w:lineRule="auto"/>
        <w:jc w:val="right"/>
        <w:rPr>
          <w:rFonts w:ascii="Times New Roman" w:eastAsia="Times New Roman" w:hAnsi="Times New Roman" w:cs="Times New Roman"/>
          <w:color w:val="595959" w:themeColor="text1" w:themeTint="A6"/>
          <w:sz w:val="24"/>
          <w:szCs w:val="24"/>
          <w:lang w:eastAsia="ru-RU"/>
        </w:rPr>
      </w:pPr>
      <w:r w:rsidRPr="00D14DD0">
        <w:rPr>
          <w:rFonts w:ascii="Times New Roman" w:eastAsia="Times New Roman" w:hAnsi="Times New Roman" w:cs="Times New Roman"/>
          <w:color w:val="595959" w:themeColor="text1" w:themeTint="A6"/>
          <w:sz w:val="24"/>
          <w:szCs w:val="24"/>
          <w:lang w:eastAsia="ru-RU"/>
        </w:rPr>
        <w:t xml:space="preserve"> проекта бюджета сельского поселения </w:t>
      </w:r>
    </w:p>
    <w:p w:rsidR="00D14DD0" w:rsidRPr="00D14DD0" w:rsidRDefault="00D14DD0" w:rsidP="00D14DD0">
      <w:pPr>
        <w:widowControl w:val="0"/>
        <w:autoSpaceDE w:val="0"/>
        <w:autoSpaceDN w:val="0"/>
        <w:spacing w:after="0" w:line="240" w:lineRule="auto"/>
        <w:jc w:val="right"/>
        <w:rPr>
          <w:rFonts w:ascii="Times New Roman" w:eastAsia="Times New Roman" w:hAnsi="Times New Roman" w:cs="Times New Roman"/>
          <w:color w:val="595959" w:themeColor="text1" w:themeTint="A6"/>
          <w:sz w:val="24"/>
          <w:szCs w:val="24"/>
          <w:lang w:eastAsia="ru-RU"/>
        </w:rPr>
      </w:pPr>
      <w:r w:rsidRPr="00D14DD0">
        <w:rPr>
          <w:rFonts w:ascii="Times New Roman" w:eastAsia="Times New Roman" w:hAnsi="Times New Roman" w:cs="Times New Roman"/>
          <w:color w:val="595959" w:themeColor="text1" w:themeTint="A6"/>
          <w:sz w:val="24"/>
          <w:szCs w:val="24"/>
          <w:lang w:eastAsia="ru-RU"/>
        </w:rPr>
        <w:t>на очередной финансовый год и плановый период</w:t>
      </w:r>
    </w:p>
    <w:p w:rsidR="00D14DD0" w:rsidRPr="00D14DD0" w:rsidRDefault="00D14DD0" w:rsidP="00D14DD0">
      <w:pPr>
        <w:widowControl w:val="0"/>
        <w:autoSpaceDE w:val="0"/>
        <w:autoSpaceDN w:val="0"/>
        <w:spacing w:after="0" w:line="240" w:lineRule="auto"/>
        <w:jc w:val="right"/>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right"/>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color w:val="595959" w:themeColor="text1" w:themeTint="A6"/>
          <w:sz w:val="28"/>
          <w:szCs w:val="28"/>
          <w:lang w:eastAsia="ru-RU"/>
        </w:rPr>
      </w:pPr>
      <w:bookmarkStart w:id="3" w:name="P257"/>
      <w:bookmarkEnd w:id="3"/>
      <w:r w:rsidRPr="00D14DD0">
        <w:rPr>
          <w:rFonts w:ascii="Times New Roman" w:eastAsia="Times New Roman" w:hAnsi="Times New Roman" w:cs="Times New Roman"/>
          <w:color w:val="595959" w:themeColor="text1" w:themeTint="A6"/>
          <w:sz w:val="28"/>
          <w:szCs w:val="28"/>
          <w:lang w:eastAsia="ru-RU"/>
        </w:rPr>
        <w:t>Предельные объемы</w:t>
      </w:r>
    </w:p>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бюджетных ассигнований на исполнение расходных обязательств сельского поселения Камеевский сельсовет муниципального района Мишкинский район Республики Башкортостан на очередной финансовый год и плановый период</w:t>
      </w: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360" w:lineRule="auto"/>
        <w:jc w:val="both"/>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Субъект бюджетного планирования ___________________________</w:t>
      </w: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640"/>
        <w:gridCol w:w="2747"/>
      </w:tblGrid>
      <w:tr w:rsidR="00D14DD0" w:rsidRPr="00D14DD0" w:rsidTr="008548B4">
        <w:tc>
          <w:tcPr>
            <w:tcW w:w="8222" w:type="dxa"/>
            <w:gridSpan w:val="3"/>
            <w:vAlign w:val="center"/>
          </w:tcPr>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Объем средств, тыс. рублей</w:t>
            </w:r>
          </w:p>
        </w:tc>
      </w:tr>
      <w:tr w:rsidR="00D14DD0" w:rsidRPr="00D14DD0" w:rsidTr="008548B4">
        <w:tc>
          <w:tcPr>
            <w:tcW w:w="2835" w:type="dxa"/>
            <w:vAlign w:val="center"/>
          </w:tcPr>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очередной финансовый год</w:t>
            </w:r>
          </w:p>
        </w:tc>
        <w:tc>
          <w:tcPr>
            <w:tcW w:w="2640" w:type="dxa"/>
            <w:vAlign w:val="center"/>
          </w:tcPr>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первый год планового периода</w:t>
            </w:r>
          </w:p>
        </w:tc>
        <w:tc>
          <w:tcPr>
            <w:tcW w:w="2747" w:type="dxa"/>
            <w:vAlign w:val="center"/>
          </w:tcPr>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 xml:space="preserve">второй год </w:t>
            </w:r>
          </w:p>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color w:val="595959" w:themeColor="text1" w:themeTint="A6"/>
                <w:sz w:val="28"/>
                <w:szCs w:val="28"/>
                <w:lang w:eastAsia="ru-RU"/>
              </w:rPr>
            </w:pPr>
            <w:r w:rsidRPr="00D14DD0">
              <w:rPr>
                <w:rFonts w:ascii="Times New Roman" w:eastAsia="Times New Roman" w:hAnsi="Times New Roman" w:cs="Times New Roman"/>
                <w:color w:val="595959" w:themeColor="text1" w:themeTint="A6"/>
                <w:sz w:val="28"/>
                <w:szCs w:val="28"/>
                <w:lang w:eastAsia="ru-RU"/>
              </w:rPr>
              <w:t>планового периода</w:t>
            </w:r>
          </w:p>
        </w:tc>
      </w:tr>
      <w:tr w:rsidR="00D14DD0" w:rsidRPr="00D14DD0" w:rsidTr="008548B4">
        <w:tc>
          <w:tcPr>
            <w:tcW w:w="2835" w:type="dxa"/>
            <w:vAlign w:val="center"/>
          </w:tcPr>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color w:val="595959" w:themeColor="text1" w:themeTint="A6"/>
                <w:sz w:val="28"/>
                <w:szCs w:val="28"/>
                <w:lang w:eastAsia="ru-RU"/>
              </w:rPr>
            </w:pPr>
          </w:p>
        </w:tc>
        <w:tc>
          <w:tcPr>
            <w:tcW w:w="2640" w:type="dxa"/>
            <w:vAlign w:val="center"/>
          </w:tcPr>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color w:val="595959" w:themeColor="text1" w:themeTint="A6"/>
                <w:sz w:val="28"/>
                <w:szCs w:val="28"/>
                <w:lang w:eastAsia="ru-RU"/>
              </w:rPr>
            </w:pPr>
          </w:p>
        </w:tc>
        <w:tc>
          <w:tcPr>
            <w:tcW w:w="2747" w:type="dxa"/>
            <w:vAlign w:val="center"/>
          </w:tcPr>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color w:val="595959" w:themeColor="text1" w:themeTint="A6"/>
                <w:sz w:val="28"/>
                <w:szCs w:val="28"/>
                <w:lang w:eastAsia="ru-RU"/>
              </w:rPr>
            </w:pPr>
          </w:p>
        </w:tc>
      </w:tr>
    </w:tbl>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outlineLvl w:val="1"/>
        <w:rPr>
          <w:rFonts w:ascii="Times New Roman" w:eastAsia="Times New Roman" w:hAnsi="Times New Roman" w:cs="Times New Roman"/>
          <w:color w:val="595959" w:themeColor="text1" w:themeTint="A6"/>
          <w:sz w:val="28"/>
          <w:szCs w:val="28"/>
          <w:lang w:eastAsia="ru-RU"/>
        </w:rPr>
        <w:sectPr w:rsidR="00D14DD0" w:rsidRPr="00D14DD0" w:rsidSect="00D721D8">
          <w:pgSz w:w="11906" w:h="16838"/>
          <w:pgMar w:top="851" w:right="850" w:bottom="1134" w:left="1701" w:header="708" w:footer="708" w:gutter="0"/>
          <w:cols w:space="708"/>
          <w:docGrid w:linePitch="360"/>
        </w:sectPr>
      </w:pPr>
    </w:p>
    <w:p w:rsidR="00D14DD0" w:rsidRPr="00D14DD0" w:rsidRDefault="00D14DD0" w:rsidP="00D14DD0">
      <w:pPr>
        <w:widowControl w:val="0"/>
        <w:autoSpaceDE w:val="0"/>
        <w:autoSpaceDN w:val="0"/>
        <w:spacing w:after="0" w:line="240" w:lineRule="auto"/>
        <w:ind w:right="-172"/>
        <w:jc w:val="right"/>
        <w:outlineLvl w:val="1"/>
        <w:rPr>
          <w:rFonts w:ascii="Times New Roman" w:eastAsia="Times New Roman" w:hAnsi="Times New Roman" w:cs="Times New Roman"/>
          <w:color w:val="595959" w:themeColor="text1" w:themeTint="A6"/>
          <w:sz w:val="24"/>
          <w:szCs w:val="24"/>
          <w:lang w:eastAsia="ru-RU"/>
        </w:rPr>
      </w:pPr>
      <w:r w:rsidRPr="00D14DD0">
        <w:rPr>
          <w:rFonts w:ascii="Times New Roman" w:eastAsia="Times New Roman" w:hAnsi="Times New Roman" w:cs="Times New Roman"/>
          <w:color w:val="595959" w:themeColor="text1" w:themeTint="A6"/>
          <w:sz w:val="24"/>
          <w:szCs w:val="24"/>
          <w:lang w:eastAsia="ru-RU"/>
        </w:rPr>
        <w:lastRenderedPageBreak/>
        <w:t>Приложение № 2</w:t>
      </w:r>
    </w:p>
    <w:p w:rsidR="00D14DD0" w:rsidRPr="00D14DD0" w:rsidRDefault="00D14DD0" w:rsidP="00D14DD0">
      <w:pPr>
        <w:widowControl w:val="0"/>
        <w:autoSpaceDE w:val="0"/>
        <w:autoSpaceDN w:val="0"/>
        <w:spacing w:after="0" w:line="240" w:lineRule="auto"/>
        <w:ind w:right="-172"/>
        <w:jc w:val="right"/>
        <w:rPr>
          <w:rFonts w:ascii="Times New Roman" w:eastAsia="Times New Roman" w:hAnsi="Times New Roman" w:cs="Times New Roman"/>
          <w:color w:val="595959" w:themeColor="text1" w:themeTint="A6"/>
          <w:sz w:val="24"/>
          <w:szCs w:val="24"/>
          <w:lang w:eastAsia="ru-RU"/>
        </w:rPr>
      </w:pPr>
      <w:r w:rsidRPr="00D14DD0">
        <w:rPr>
          <w:rFonts w:ascii="Times New Roman" w:eastAsia="Times New Roman" w:hAnsi="Times New Roman" w:cs="Times New Roman"/>
          <w:color w:val="595959" w:themeColor="text1" w:themeTint="A6"/>
          <w:sz w:val="24"/>
          <w:szCs w:val="24"/>
          <w:lang w:eastAsia="ru-RU"/>
        </w:rPr>
        <w:t>к Порядку составления проекта</w:t>
      </w:r>
    </w:p>
    <w:p w:rsidR="00D14DD0" w:rsidRPr="00D14DD0" w:rsidRDefault="00D14DD0" w:rsidP="00D14DD0">
      <w:pPr>
        <w:widowControl w:val="0"/>
        <w:autoSpaceDE w:val="0"/>
        <w:autoSpaceDN w:val="0"/>
        <w:spacing w:after="0" w:line="240" w:lineRule="auto"/>
        <w:ind w:right="-172"/>
        <w:jc w:val="right"/>
        <w:rPr>
          <w:rFonts w:ascii="Times New Roman" w:eastAsia="Times New Roman" w:hAnsi="Times New Roman" w:cs="Times New Roman"/>
          <w:color w:val="595959" w:themeColor="text1" w:themeTint="A6"/>
          <w:sz w:val="24"/>
          <w:szCs w:val="24"/>
          <w:lang w:eastAsia="ru-RU"/>
        </w:rPr>
      </w:pPr>
      <w:r w:rsidRPr="00D14DD0">
        <w:rPr>
          <w:rFonts w:ascii="Times New Roman" w:eastAsia="Times New Roman" w:hAnsi="Times New Roman" w:cs="Times New Roman"/>
          <w:color w:val="595959" w:themeColor="text1" w:themeTint="A6"/>
          <w:sz w:val="24"/>
          <w:szCs w:val="24"/>
          <w:lang w:eastAsia="ru-RU"/>
        </w:rPr>
        <w:t xml:space="preserve">бюджета сельского поселения Камеевский сельсовет </w:t>
      </w:r>
    </w:p>
    <w:p w:rsidR="00D14DD0" w:rsidRPr="00D14DD0" w:rsidRDefault="00D14DD0" w:rsidP="00D14DD0">
      <w:pPr>
        <w:widowControl w:val="0"/>
        <w:autoSpaceDE w:val="0"/>
        <w:autoSpaceDN w:val="0"/>
        <w:spacing w:after="0" w:line="240" w:lineRule="auto"/>
        <w:ind w:right="-172"/>
        <w:jc w:val="right"/>
        <w:rPr>
          <w:rFonts w:ascii="Times New Roman" w:eastAsia="Times New Roman" w:hAnsi="Times New Roman" w:cs="Times New Roman"/>
          <w:color w:val="595959" w:themeColor="text1" w:themeTint="A6"/>
          <w:sz w:val="24"/>
          <w:szCs w:val="24"/>
          <w:lang w:eastAsia="ru-RU"/>
        </w:rPr>
      </w:pPr>
      <w:r w:rsidRPr="00D14DD0">
        <w:rPr>
          <w:rFonts w:ascii="Times New Roman" w:eastAsia="Times New Roman" w:hAnsi="Times New Roman" w:cs="Times New Roman"/>
          <w:color w:val="595959" w:themeColor="text1" w:themeTint="A6"/>
          <w:sz w:val="24"/>
          <w:szCs w:val="24"/>
          <w:lang w:eastAsia="ru-RU"/>
        </w:rPr>
        <w:t>муниципального района Мишкинский район</w:t>
      </w:r>
    </w:p>
    <w:p w:rsidR="00D14DD0" w:rsidRPr="00D14DD0" w:rsidRDefault="00D14DD0" w:rsidP="00D14DD0">
      <w:pPr>
        <w:widowControl w:val="0"/>
        <w:autoSpaceDE w:val="0"/>
        <w:autoSpaceDN w:val="0"/>
        <w:spacing w:after="0" w:line="240" w:lineRule="auto"/>
        <w:ind w:right="-172"/>
        <w:jc w:val="right"/>
        <w:rPr>
          <w:rFonts w:ascii="Times New Roman" w:eastAsia="Times New Roman" w:hAnsi="Times New Roman" w:cs="Times New Roman"/>
          <w:color w:val="595959" w:themeColor="text1" w:themeTint="A6"/>
          <w:sz w:val="24"/>
          <w:szCs w:val="24"/>
          <w:lang w:eastAsia="ru-RU"/>
        </w:rPr>
      </w:pPr>
      <w:r w:rsidRPr="00D14DD0">
        <w:rPr>
          <w:rFonts w:ascii="Times New Roman" w:eastAsia="Times New Roman" w:hAnsi="Times New Roman" w:cs="Times New Roman"/>
          <w:color w:val="595959" w:themeColor="text1" w:themeTint="A6"/>
          <w:sz w:val="24"/>
          <w:szCs w:val="24"/>
          <w:lang w:eastAsia="ru-RU"/>
        </w:rPr>
        <w:t xml:space="preserve"> Республики Башкортостан</w:t>
      </w:r>
    </w:p>
    <w:p w:rsidR="00D14DD0" w:rsidRPr="00D14DD0" w:rsidRDefault="00D14DD0" w:rsidP="00D14DD0">
      <w:pPr>
        <w:widowControl w:val="0"/>
        <w:autoSpaceDE w:val="0"/>
        <w:autoSpaceDN w:val="0"/>
        <w:spacing w:after="0" w:line="240" w:lineRule="auto"/>
        <w:ind w:right="-172"/>
        <w:jc w:val="right"/>
        <w:rPr>
          <w:rFonts w:ascii="Times New Roman" w:eastAsia="Times New Roman" w:hAnsi="Times New Roman" w:cs="Times New Roman"/>
          <w:color w:val="595959" w:themeColor="text1" w:themeTint="A6"/>
          <w:sz w:val="24"/>
          <w:szCs w:val="24"/>
          <w:lang w:eastAsia="ru-RU"/>
        </w:rPr>
      </w:pPr>
      <w:r w:rsidRPr="00D14DD0">
        <w:rPr>
          <w:rFonts w:ascii="Times New Roman" w:eastAsia="Times New Roman" w:hAnsi="Times New Roman" w:cs="Times New Roman"/>
          <w:color w:val="595959" w:themeColor="text1" w:themeTint="A6"/>
          <w:sz w:val="24"/>
          <w:szCs w:val="24"/>
          <w:lang w:eastAsia="ru-RU"/>
        </w:rPr>
        <w:t xml:space="preserve"> на очередной финансовый год и плановый период</w:t>
      </w:r>
    </w:p>
    <w:p w:rsidR="00D14DD0" w:rsidRPr="00D14DD0" w:rsidRDefault="00D14DD0" w:rsidP="00D14DD0">
      <w:pPr>
        <w:widowControl w:val="0"/>
        <w:autoSpaceDE w:val="0"/>
        <w:autoSpaceDN w:val="0"/>
        <w:spacing w:after="0" w:line="240" w:lineRule="auto"/>
        <w:rPr>
          <w:rFonts w:ascii="Times New Roman" w:eastAsia="Times New Roman" w:hAnsi="Times New Roman" w:cs="Times New Roman"/>
          <w:color w:val="595959" w:themeColor="text1" w:themeTint="A6"/>
          <w:sz w:val="28"/>
          <w:szCs w:val="28"/>
          <w:lang w:eastAsia="ru-RU"/>
        </w:rPr>
      </w:pPr>
    </w:p>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bCs/>
          <w:color w:val="595959" w:themeColor="text1" w:themeTint="A6"/>
          <w:sz w:val="26"/>
          <w:szCs w:val="26"/>
          <w:lang w:eastAsia="ru-RU"/>
        </w:rPr>
      </w:pPr>
      <w:bookmarkStart w:id="4" w:name="P286"/>
      <w:bookmarkEnd w:id="4"/>
      <w:r w:rsidRPr="00D14DD0">
        <w:rPr>
          <w:rFonts w:ascii="Times New Roman" w:eastAsia="Times New Roman" w:hAnsi="Times New Roman" w:cs="Times New Roman"/>
          <w:bCs/>
          <w:color w:val="595959" w:themeColor="text1" w:themeTint="A6"/>
          <w:sz w:val="26"/>
          <w:szCs w:val="26"/>
          <w:lang w:eastAsia="ru-RU"/>
        </w:rPr>
        <w:t>График</w:t>
      </w:r>
    </w:p>
    <w:p w:rsidR="00D14DD0" w:rsidRPr="00D14DD0" w:rsidRDefault="00D14DD0" w:rsidP="00D14DD0">
      <w:pPr>
        <w:widowControl w:val="0"/>
        <w:autoSpaceDE w:val="0"/>
        <w:autoSpaceDN w:val="0"/>
        <w:spacing w:after="0" w:line="240" w:lineRule="auto"/>
        <w:ind w:right="-172"/>
        <w:jc w:val="center"/>
        <w:rPr>
          <w:rFonts w:ascii="Times New Roman" w:eastAsia="Times New Roman" w:hAnsi="Times New Roman" w:cs="Times New Roman"/>
          <w:color w:val="595959" w:themeColor="text1" w:themeTint="A6"/>
          <w:sz w:val="26"/>
          <w:szCs w:val="26"/>
          <w:lang w:eastAsia="ru-RU"/>
        </w:rPr>
      </w:pPr>
      <w:r w:rsidRPr="00D14DD0">
        <w:rPr>
          <w:rFonts w:ascii="Times New Roman" w:eastAsia="Times New Roman" w:hAnsi="Times New Roman" w:cs="Times New Roman"/>
          <w:color w:val="595959" w:themeColor="text1" w:themeTint="A6"/>
          <w:sz w:val="26"/>
          <w:szCs w:val="26"/>
          <w:lang w:eastAsia="ru-RU"/>
        </w:rPr>
        <w:t>составления проекта бюджета сельского поселения Камеевский сельсовет муниципального района Мишкинский район Республики Башкортостан на очередной финансовый год и плановый период</w:t>
      </w:r>
    </w:p>
    <w:tbl>
      <w:tblPr>
        <w:tblW w:w="15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4536"/>
        <w:gridCol w:w="2268"/>
        <w:gridCol w:w="2694"/>
        <w:gridCol w:w="3202"/>
        <w:gridCol w:w="2003"/>
      </w:tblGrid>
      <w:tr w:rsidR="00D14DD0" w:rsidRPr="00D14DD0" w:rsidTr="008548B4">
        <w:tc>
          <w:tcPr>
            <w:tcW w:w="562" w:type="dxa"/>
            <w:vAlign w:val="center"/>
          </w:tcPr>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color w:val="595959" w:themeColor="text1" w:themeTint="A6"/>
                <w:sz w:val="26"/>
                <w:szCs w:val="26"/>
                <w:lang w:eastAsia="ru-RU"/>
              </w:rPr>
            </w:pPr>
            <w:r w:rsidRPr="00D14DD0">
              <w:rPr>
                <w:rFonts w:ascii="Times New Roman" w:eastAsia="Times New Roman" w:hAnsi="Times New Roman" w:cs="Times New Roman"/>
                <w:color w:val="595959" w:themeColor="text1" w:themeTint="A6"/>
                <w:sz w:val="26"/>
                <w:szCs w:val="26"/>
                <w:lang w:val="en-US" w:eastAsia="ru-RU"/>
              </w:rPr>
              <w:t>№</w:t>
            </w:r>
            <w:r w:rsidRPr="00D14DD0">
              <w:rPr>
                <w:rFonts w:ascii="Times New Roman" w:eastAsia="Times New Roman" w:hAnsi="Times New Roman" w:cs="Times New Roman"/>
                <w:color w:val="595959" w:themeColor="text1" w:themeTint="A6"/>
                <w:sz w:val="26"/>
                <w:szCs w:val="26"/>
                <w:lang w:eastAsia="ru-RU"/>
              </w:rPr>
              <w:t xml:space="preserve"> п/п</w:t>
            </w:r>
          </w:p>
        </w:tc>
        <w:tc>
          <w:tcPr>
            <w:tcW w:w="4536" w:type="dxa"/>
            <w:vAlign w:val="center"/>
          </w:tcPr>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color w:val="595959" w:themeColor="text1" w:themeTint="A6"/>
                <w:sz w:val="26"/>
                <w:szCs w:val="26"/>
                <w:lang w:eastAsia="ru-RU"/>
              </w:rPr>
            </w:pPr>
            <w:r w:rsidRPr="00D14DD0">
              <w:rPr>
                <w:rFonts w:ascii="Times New Roman" w:eastAsia="Times New Roman" w:hAnsi="Times New Roman" w:cs="Times New Roman"/>
                <w:color w:val="595959" w:themeColor="text1" w:themeTint="A6"/>
                <w:sz w:val="26"/>
                <w:szCs w:val="26"/>
                <w:lang w:eastAsia="ru-RU"/>
              </w:rPr>
              <w:t>Наименование мероприятия (подготавливаемого документа, материала)</w:t>
            </w:r>
          </w:p>
        </w:tc>
        <w:tc>
          <w:tcPr>
            <w:tcW w:w="2268" w:type="dxa"/>
            <w:vAlign w:val="center"/>
          </w:tcPr>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color w:val="595959" w:themeColor="text1" w:themeTint="A6"/>
                <w:sz w:val="26"/>
                <w:szCs w:val="26"/>
                <w:lang w:eastAsia="ru-RU"/>
              </w:rPr>
            </w:pPr>
            <w:r w:rsidRPr="00D14DD0">
              <w:rPr>
                <w:rFonts w:ascii="Times New Roman" w:eastAsia="Times New Roman" w:hAnsi="Times New Roman" w:cs="Times New Roman"/>
                <w:color w:val="595959" w:themeColor="text1" w:themeTint="A6"/>
                <w:sz w:val="26"/>
                <w:szCs w:val="26"/>
                <w:lang w:eastAsia="ru-RU"/>
              </w:rPr>
              <w:t>Плановый срок реализации мероприятия (представления документа(-ов) и (или) материала(-ов)) (не позднее)</w:t>
            </w:r>
          </w:p>
        </w:tc>
        <w:tc>
          <w:tcPr>
            <w:tcW w:w="2694" w:type="dxa"/>
            <w:vAlign w:val="center"/>
          </w:tcPr>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color w:val="595959" w:themeColor="text1" w:themeTint="A6"/>
                <w:sz w:val="26"/>
                <w:szCs w:val="26"/>
                <w:lang w:eastAsia="ru-RU"/>
              </w:rPr>
            </w:pPr>
            <w:r w:rsidRPr="00D14DD0">
              <w:rPr>
                <w:rFonts w:ascii="Times New Roman" w:eastAsia="Times New Roman" w:hAnsi="Times New Roman" w:cs="Times New Roman"/>
                <w:color w:val="595959" w:themeColor="text1" w:themeTint="A6"/>
                <w:sz w:val="26"/>
                <w:szCs w:val="26"/>
                <w:lang w:eastAsia="ru-RU"/>
              </w:rPr>
              <w:t>Ответственный(-ые) исполнитель(-и)</w:t>
            </w:r>
          </w:p>
        </w:tc>
        <w:tc>
          <w:tcPr>
            <w:tcW w:w="3202" w:type="dxa"/>
            <w:vAlign w:val="center"/>
          </w:tcPr>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color w:val="595959" w:themeColor="text1" w:themeTint="A6"/>
                <w:sz w:val="26"/>
                <w:szCs w:val="26"/>
                <w:lang w:eastAsia="ru-RU"/>
              </w:rPr>
            </w:pPr>
            <w:r w:rsidRPr="00D14DD0">
              <w:rPr>
                <w:rFonts w:ascii="Times New Roman" w:eastAsia="Times New Roman" w:hAnsi="Times New Roman" w:cs="Times New Roman"/>
                <w:color w:val="595959" w:themeColor="text1" w:themeTint="A6"/>
                <w:sz w:val="26"/>
                <w:szCs w:val="26"/>
                <w:lang w:eastAsia="ru-RU"/>
              </w:rPr>
              <w:t>Орган администрации (иные получатели), которому(-ым) представляются для рассмотрения, одобрения, утверждения, использования в работе материалы и документы</w:t>
            </w:r>
          </w:p>
        </w:tc>
        <w:tc>
          <w:tcPr>
            <w:tcW w:w="2003" w:type="dxa"/>
            <w:vAlign w:val="center"/>
          </w:tcPr>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color w:val="595959" w:themeColor="text1" w:themeTint="A6"/>
                <w:sz w:val="26"/>
                <w:szCs w:val="26"/>
                <w:lang w:eastAsia="ru-RU"/>
              </w:rPr>
            </w:pPr>
            <w:r w:rsidRPr="00D14DD0">
              <w:rPr>
                <w:rFonts w:ascii="Times New Roman" w:eastAsia="Times New Roman" w:hAnsi="Times New Roman" w:cs="Times New Roman"/>
                <w:color w:val="595959" w:themeColor="text1" w:themeTint="A6"/>
                <w:sz w:val="26"/>
                <w:szCs w:val="26"/>
                <w:lang w:eastAsia="ru-RU"/>
              </w:rPr>
              <w:t>Плановый срок рассмотрения, одобрения, утверждения материалов и документов (не позднее)</w:t>
            </w:r>
          </w:p>
        </w:tc>
      </w:tr>
      <w:tr w:rsidR="00D14DD0" w:rsidRPr="00D14DD0" w:rsidTr="008548B4">
        <w:tc>
          <w:tcPr>
            <w:tcW w:w="562" w:type="dxa"/>
            <w:vAlign w:val="center"/>
          </w:tcPr>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color w:val="595959" w:themeColor="text1" w:themeTint="A6"/>
                <w:sz w:val="26"/>
                <w:szCs w:val="26"/>
                <w:lang w:eastAsia="ru-RU"/>
              </w:rPr>
            </w:pPr>
            <w:r w:rsidRPr="00D14DD0">
              <w:rPr>
                <w:rFonts w:ascii="Times New Roman" w:eastAsia="Times New Roman" w:hAnsi="Times New Roman" w:cs="Times New Roman"/>
                <w:color w:val="595959" w:themeColor="text1" w:themeTint="A6"/>
                <w:sz w:val="26"/>
                <w:szCs w:val="26"/>
                <w:lang w:eastAsia="ru-RU"/>
              </w:rPr>
              <w:t>1</w:t>
            </w:r>
          </w:p>
        </w:tc>
        <w:tc>
          <w:tcPr>
            <w:tcW w:w="4536" w:type="dxa"/>
            <w:vAlign w:val="center"/>
          </w:tcPr>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color w:val="595959" w:themeColor="text1" w:themeTint="A6"/>
                <w:sz w:val="26"/>
                <w:szCs w:val="26"/>
                <w:lang w:eastAsia="ru-RU"/>
              </w:rPr>
            </w:pPr>
            <w:r w:rsidRPr="00D14DD0">
              <w:rPr>
                <w:rFonts w:ascii="Times New Roman" w:eastAsia="Times New Roman" w:hAnsi="Times New Roman" w:cs="Times New Roman"/>
                <w:color w:val="595959" w:themeColor="text1" w:themeTint="A6"/>
                <w:sz w:val="26"/>
                <w:szCs w:val="26"/>
                <w:lang w:eastAsia="ru-RU"/>
              </w:rPr>
              <w:t>2</w:t>
            </w:r>
          </w:p>
        </w:tc>
        <w:tc>
          <w:tcPr>
            <w:tcW w:w="2268" w:type="dxa"/>
            <w:vAlign w:val="center"/>
          </w:tcPr>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color w:val="595959" w:themeColor="text1" w:themeTint="A6"/>
                <w:sz w:val="26"/>
                <w:szCs w:val="26"/>
                <w:lang w:eastAsia="ru-RU"/>
              </w:rPr>
            </w:pPr>
            <w:r w:rsidRPr="00D14DD0">
              <w:rPr>
                <w:rFonts w:ascii="Times New Roman" w:eastAsia="Times New Roman" w:hAnsi="Times New Roman" w:cs="Times New Roman"/>
                <w:color w:val="595959" w:themeColor="text1" w:themeTint="A6"/>
                <w:sz w:val="26"/>
                <w:szCs w:val="26"/>
                <w:lang w:eastAsia="ru-RU"/>
              </w:rPr>
              <w:t>3</w:t>
            </w:r>
          </w:p>
        </w:tc>
        <w:tc>
          <w:tcPr>
            <w:tcW w:w="2694" w:type="dxa"/>
            <w:vAlign w:val="center"/>
          </w:tcPr>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color w:val="595959" w:themeColor="text1" w:themeTint="A6"/>
                <w:sz w:val="26"/>
                <w:szCs w:val="26"/>
                <w:lang w:eastAsia="ru-RU"/>
              </w:rPr>
            </w:pPr>
            <w:r w:rsidRPr="00D14DD0">
              <w:rPr>
                <w:rFonts w:ascii="Times New Roman" w:eastAsia="Times New Roman" w:hAnsi="Times New Roman" w:cs="Times New Roman"/>
                <w:color w:val="595959" w:themeColor="text1" w:themeTint="A6"/>
                <w:sz w:val="26"/>
                <w:szCs w:val="26"/>
                <w:lang w:eastAsia="ru-RU"/>
              </w:rPr>
              <w:t>4</w:t>
            </w:r>
          </w:p>
        </w:tc>
        <w:tc>
          <w:tcPr>
            <w:tcW w:w="3202" w:type="dxa"/>
            <w:vAlign w:val="center"/>
          </w:tcPr>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color w:val="595959" w:themeColor="text1" w:themeTint="A6"/>
                <w:sz w:val="26"/>
                <w:szCs w:val="26"/>
                <w:lang w:eastAsia="ru-RU"/>
              </w:rPr>
            </w:pPr>
            <w:r w:rsidRPr="00D14DD0">
              <w:rPr>
                <w:rFonts w:ascii="Times New Roman" w:eastAsia="Times New Roman" w:hAnsi="Times New Roman" w:cs="Times New Roman"/>
                <w:color w:val="595959" w:themeColor="text1" w:themeTint="A6"/>
                <w:sz w:val="26"/>
                <w:szCs w:val="26"/>
                <w:lang w:eastAsia="ru-RU"/>
              </w:rPr>
              <w:t>5</w:t>
            </w:r>
          </w:p>
        </w:tc>
        <w:tc>
          <w:tcPr>
            <w:tcW w:w="2003" w:type="dxa"/>
          </w:tcPr>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color w:val="595959" w:themeColor="text1" w:themeTint="A6"/>
                <w:sz w:val="26"/>
                <w:szCs w:val="26"/>
                <w:lang w:eastAsia="ru-RU"/>
              </w:rPr>
            </w:pPr>
            <w:r w:rsidRPr="00D14DD0">
              <w:rPr>
                <w:rFonts w:ascii="Times New Roman" w:eastAsia="Times New Roman" w:hAnsi="Times New Roman" w:cs="Times New Roman"/>
                <w:color w:val="595959" w:themeColor="text1" w:themeTint="A6"/>
                <w:sz w:val="26"/>
                <w:szCs w:val="26"/>
                <w:lang w:eastAsia="ru-RU"/>
              </w:rPr>
              <w:t>6</w:t>
            </w:r>
          </w:p>
        </w:tc>
      </w:tr>
      <w:tr w:rsidR="00D14DD0" w:rsidRPr="00D14DD0" w:rsidTr="008548B4">
        <w:tc>
          <w:tcPr>
            <w:tcW w:w="562" w:type="dxa"/>
          </w:tcPr>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color w:val="595959" w:themeColor="text1" w:themeTint="A6"/>
                <w:sz w:val="26"/>
                <w:szCs w:val="26"/>
                <w:lang w:eastAsia="ru-RU"/>
              </w:rPr>
            </w:pPr>
            <w:r w:rsidRPr="00D14DD0">
              <w:rPr>
                <w:rFonts w:ascii="Times New Roman" w:eastAsia="Times New Roman" w:hAnsi="Times New Roman" w:cs="Times New Roman"/>
                <w:color w:val="595959" w:themeColor="text1" w:themeTint="A6"/>
                <w:sz w:val="26"/>
                <w:szCs w:val="26"/>
                <w:lang w:eastAsia="ru-RU"/>
              </w:rPr>
              <w:t>1</w:t>
            </w:r>
          </w:p>
        </w:tc>
        <w:tc>
          <w:tcPr>
            <w:tcW w:w="4536" w:type="dxa"/>
            <w:vAlign w:val="center"/>
          </w:tcPr>
          <w:p w:rsidR="00D14DD0" w:rsidRPr="00D14DD0" w:rsidRDefault="00D14DD0" w:rsidP="00D14DD0">
            <w:pPr>
              <w:widowControl w:val="0"/>
              <w:autoSpaceDE w:val="0"/>
              <w:autoSpaceDN w:val="0"/>
              <w:spacing w:after="0" w:line="240" w:lineRule="auto"/>
              <w:rPr>
                <w:rFonts w:ascii="Times New Roman" w:eastAsia="Times New Roman" w:hAnsi="Times New Roman" w:cs="Times New Roman"/>
                <w:color w:val="595959" w:themeColor="text1" w:themeTint="A6"/>
                <w:sz w:val="24"/>
                <w:szCs w:val="24"/>
                <w:lang w:eastAsia="ru-RU"/>
              </w:rPr>
            </w:pPr>
            <w:r w:rsidRPr="00D14DD0">
              <w:rPr>
                <w:rFonts w:ascii="Times New Roman" w:eastAsia="Times New Roman" w:hAnsi="Times New Roman" w:cs="Times New Roman"/>
                <w:color w:val="595959" w:themeColor="text1" w:themeTint="A6"/>
                <w:sz w:val="24"/>
                <w:szCs w:val="24"/>
                <w:lang w:eastAsia="ru-RU"/>
              </w:rPr>
              <w:t>Формирование основных параметров прогноза социально-экономического развития сельского поселения на среднесрочный период</w:t>
            </w:r>
          </w:p>
        </w:tc>
        <w:tc>
          <w:tcPr>
            <w:tcW w:w="2268" w:type="dxa"/>
            <w:vAlign w:val="center"/>
          </w:tcPr>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color w:val="595959" w:themeColor="text1" w:themeTint="A6"/>
                <w:sz w:val="26"/>
                <w:szCs w:val="26"/>
                <w:lang w:eastAsia="ru-RU"/>
              </w:rPr>
            </w:pPr>
            <w:r w:rsidRPr="00D14DD0">
              <w:rPr>
                <w:rFonts w:ascii="Times New Roman" w:eastAsia="Times New Roman" w:hAnsi="Times New Roman" w:cs="Times New Roman"/>
                <w:color w:val="595959" w:themeColor="text1" w:themeTint="A6"/>
                <w:sz w:val="26"/>
                <w:szCs w:val="26"/>
                <w:lang w:eastAsia="ru-RU"/>
              </w:rPr>
              <w:t>до 1 сентября</w:t>
            </w:r>
          </w:p>
        </w:tc>
        <w:tc>
          <w:tcPr>
            <w:tcW w:w="2694" w:type="dxa"/>
          </w:tcPr>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color w:val="595959" w:themeColor="text1" w:themeTint="A6"/>
                <w:sz w:val="26"/>
                <w:szCs w:val="26"/>
                <w:lang w:eastAsia="ru-RU"/>
              </w:rPr>
            </w:pPr>
            <w:r w:rsidRPr="00D14DD0">
              <w:rPr>
                <w:rFonts w:ascii="Times New Roman" w:eastAsia="Times New Roman" w:hAnsi="Times New Roman" w:cs="Times New Roman"/>
                <w:color w:val="595959" w:themeColor="text1" w:themeTint="A6"/>
                <w:sz w:val="24"/>
                <w:szCs w:val="24"/>
                <w:lang w:eastAsia="ru-RU"/>
              </w:rPr>
              <w:t>Администрация сельского поселения Камеевский сельсовет муниципального района Мишкинский район Республики Башкортостан</w:t>
            </w:r>
            <w:r w:rsidRPr="00D14DD0">
              <w:rPr>
                <w:rFonts w:ascii="Times New Roman" w:eastAsia="Times New Roman" w:hAnsi="Times New Roman" w:cs="Times New Roman"/>
                <w:color w:val="595959" w:themeColor="text1" w:themeTint="A6"/>
                <w:sz w:val="26"/>
                <w:szCs w:val="26"/>
                <w:lang w:eastAsia="ru-RU"/>
              </w:rPr>
              <w:t xml:space="preserve"> </w:t>
            </w:r>
          </w:p>
        </w:tc>
        <w:tc>
          <w:tcPr>
            <w:tcW w:w="3202" w:type="dxa"/>
          </w:tcPr>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color w:val="595959" w:themeColor="text1" w:themeTint="A6"/>
                <w:sz w:val="26"/>
                <w:szCs w:val="26"/>
                <w:lang w:eastAsia="ru-RU"/>
              </w:rPr>
            </w:pPr>
            <w:r w:rsidRPr="00D14DD0">
              <w:rPr>
                <w:rFonts w:ascii="Times New Roman" w:eastAsia="Times New Roman" w:hAnsi="Times New Roman" w:cs="Times New Roman"/>
                <w:color w:val="595959" w:themeColor="text1" w:themeTint="A6"/>
                <w:sz w:val="26"/>
                <w:szCs w:val="26"/>
                <w:lang w:eastAsia="ru-RU"/>
              </w:rPr>
              <w:t>x</w:t>
            </w:r>
          </w:p>
        </w:tc>
        <w:tc>
          <w:tcPr>
            <w:tcW w:w="2003" w:type="dxa"/>
          </w:tcPr>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color w:val="595959" w:themeColor="text1" w:themeTint="A6"/>
                <w:sz w:val="26"/>
                <w:szCs w:val="26"/>
                <w:lang w:eastAsia="ru-RU"/>
              </w:rPr>
            </w:pPr>
            <w:r w:rsidRPr="00D14DD0">
              <w:rPr>
                <w:rFonts w:ascii="Times New Roman" w:eastAsia="Times New Roman" w:hAnsi="Times New Roman" w:cs="Times New Roman"/>
                <w:color w:val="595959" w:themeColor="text1" w:themeTint="A6"/>
                <w:sz w:val="26"/>
                <w:szCs w:val="26"/>
                <w:lang w:eastAsia="ru-RU"/>
              </w:rPr>
              <w:t>x</w:t>
            </w:r>
          </w:p>
        </w:tc>
      </w:tr>
      <w:tr w:rsidR="00D14DD0" w:rsidRPr="00D14DD0" w:rsidTr="008548B4">
        <w:tc>
          <w:tcPr>
            <w:tcW w:w="562" w:type="dxa"/>
          </w:tcPr>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color w:val="595959" w:themeColor="text1" w:themeTint="A6"/>
                <w:sz w:val="26"/>
                <w:szCs w:val="26"/>
                <w:lang w:eastAsia="ru-RU"/>
              </w:rPr>
            </w:pPr>
            <w:r w:rsidRPr="00D14DD0">
              <w:rPr>
                <w:rFonts w:ascii="Times New Roman" w:eastAsia="Times New Roman" w:hAnsi="Times New Roman" w:cs="Times New Roman"/>
                <w:color w:val="595959" w:themeColor="text1" w:themeTint="A6"/>
                <w:sz w:val="26"/>
                <w:szCs w:val="26"/>
                <w:lang w:eastAsia="ru-RU"/>
              </w:rPr>
              <w:t>2</w:t>
            </w:r>
          </w:p>
        </w:tc>
        <w:tc>
          <w:tcPr>
            <w:tcW w:w="4536" w:type="dxa"/>
          </w:tcPr>
          <w:p w:rsidR="00D14DD0" w:rsidRPr="00D14DD0" w:rsidRDefault="00D14DD0" w:rsidP="00D14DD0">
            <w:pPr>
              <w:spacing w:after="0" w:line="240" w:lineRule="auto"/>
              <w:rPr>
                <w:rFonts w:ascii="Times New Roman" w:eastAsia="Times New Roman" w:hAnsi="Times New Roman" w:cs="Times New Roman"/>
                <w:color w:val="595959" w:themeColor="text1" w:themeTint="A6"/>
                <w:sz w:val="24"/>
                <w:szCs w:val="24"/>
                <w:lang w:eastAsia="ru-RU"/>
              </w:rPr>
            </w:pPr>
            <w:r w:rsidRPr="00D14DD0">
              <w:rPr>
                <w:rFonts w:ascii="Times New Roman" w:eastAsia="Times New Roman" w:hAnsi="Times New Roman" w:cs="Times New Roman"/>
                <w:color w:val="595959" w:themeColor="text1" w:themeTint="A6"/>
                <w:sz w:val="24"/>
                <w:szCs w:val="24"/>
                <w:lang w:eastAsia="ru-RU"/>
              </w:rPr>
              <w:t xml:space="preserve">Формирование оценки ожидаемого поступления в бюджет сельского поселения в текущем году и прогноза на очередной финансовый год и плановый период по главным администраторам </w:t>
            </w:r>
            <w:r w:rsidRPr="00D14DD0">
              <w:rPr>
                <w:rFonts w:ascii="Times New Roman" w:eastAsia="Times New Roman" w:hAnsi="Times New Roman" w:cs="Times New Roman"/>
                <w:color w:val="595959" w:themeColor="text1" w:themeTint="A6"/>
                <w:sz w:val="24"/>
                <w:szCs w:val="24"/>
                <w:lang w:eastAsia="ru-RU"/>
              </w:rPr>
              <w:lastRenderedPageBreak/>
              <w:t>доходов бюджета в разрезе администрируемых видов доходов</w:t>
            </w:r>
          </w:p>
          <w:p w:rsidR="00D14DD0" w:rsidRPr="00D14DD0" w:rsidRDefault="00D14DD0" w:rsidP="00D14DD0">
            <w:pPr>
              <w:widowControl w:val="0"/>
              <w:autoSpaceDE w:val="0"/>
              <w:autoSpaceDN w:val="0"/>
              <w:spacing w:after="0" w:line="240" w:lineRule="auto"/>
              <w:rPr>
                <w:rFonts w:ascii="Times New Roman" w:eastAsia="Times New Roman" w:hAnsi="Times New Roman" w:cs="Times New Roman"/>
                <w:color w:val="595959" w:themeColor="text1" w:themeTint="A6"/>
                <w:sz w:val="24"/>
                <w:szCs w:val="24"/>
                <w:lang w:eastAsia="ru-RU"/>
              </w:rPr>
            </w:pPr>
          </w:p>
        </w:tc>
        <w:tc>
          <w:tcPr>
            <w:tcW w:w="2268" w:type="dxa"/>
          </w:tcPr>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color w:val="595959" w:themeColor="text1" w:themeTint="A6"/>
                <w:sz w:val="26"/>
                <w:szCs w:val="26"/>
                <w:lang w:eastAsia="ru-RU"/>
              </w:rPr>
            </w:pPr>
            <w:r w:rsidRPr="00D14DD0">
              <w:rPr>
                <w:rFonts w:ascii="Times New Roman" w:eastAsia="Times New Roman" w:hAnsi="Times New Roman" w:cs="Times New Roman"/>
                <w:color w:val="595959" w:themeColor="text1" w:themeTint="A6"/>
                <w:sz w:val="26"/>
                <w:szCs w:val="26"/>
                <w:lang w:eastAsia="ru-RU"/>
              </w:rPr>
              <w:lastRenderedPageBreak/>
              <w:t>до 1 сентября</w:t>
            </w:r>
          </w:p>
        </w:tc>
        <w:tc>
          <w:tcPr>
            <w:tcW w:w="2694" w:type="dxa"/>
          </w:tcPr>
          <w:p w:rsidR="00D14DD0" w:rsidRPr="00D14DD0" w:rsidRDefault="00D14DD0" w:rsidP="00D14DD0">
            <w:pPr>
              <w:spacing w:after="0" w:line="240" w:lineRule="auto"/>
              <w:jc w:val="center"/>
              <w:rPr>
                <w:rFonts w:ascii="Times New Roman" w:eastAsia="Times New Roman" w:hAnsi="Times New Roman" w:cs="Times New Roman"/>
                <w:color w:val="595959" w:themeColor="text1" w:themeTint="A6"/>
                <w:sz w:val="26"/>
                <w:szCs w:val="26"/>
                <w:lang w:eastAsia="ru-RU"/>
              </w:rPr>
            </w:pPr>
            <w:r w:rsidRPr="00D14DD0">
              <w:rPr>
                <w:rFonts w:ascii="Times New Roman" w:eastAsia="Times New Roman" w:hAnsi="Times New Roman" w:cs="Times New Roman"/>
                <w:color w:val="595959" w:themeColor="text1" w:themeTint="A6"/>
                <w:sz w:val="26"/>
                <w:szCs w:val="26"/>
                <w:lang w:eastAsia="ru-RU"/>
              </w:rPr>
              <w:t>главные администраторы доходов бюджета сельского поселения</w:t>
            </w:r>
          </w:p>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color w:val="595959" w:themeColor="text1" w:themeTint="A6"/>
                <w:sz w:val="26"/>
                <w:szCs w:val="26"/>
                <w:lang w:eastAsia="ru-RU"/>
              </w:rPr>
            </w:pPr>
          </w:p>
        </w:tc>
        <w:tc>
          <w:tcPr>
            <w:tcW w:w="3202" w:type="dxa"/>
          </w:tcPr>
          <w:p w:rsidR="00D14DD0" w:rsidRPr="00D14DD0" w:rsidRDefault="00D14DD0" w:rsidP="00D14DD0">
            <w:pPr>
              <w:spacing w:after="0" w:line="240" w:lineRule="auto"/>
              <w:jc w:val="center"/>
              <w:rPr>
                <w:rFonts w:ascii="Times New Roman" w:eastAsia="Times New Roman" w:hAnsi="Times New Roman" w:cs="Times New Roman"/>
                <w:color w:val="595959" w:themeColor="text1" w:themeTint="A6"/>
                <w:sz w:val="26"/>
                <w:szCs w:val="26"/>
                <w:lang w:eastAsia="ru-RU"/>
              </w:rPr>
            </w:pPr>
            <w:r w:rsidRPr="00D14DD0">
              <w:rPr>
                <w:rFonts w:ascii="Times New Roman" w:eastAsia="Times New Roman" w:hAnsi="Times New Roman" w:cs="Times New Roman"/>
                <w:color w:val="595959" w:themeColor="text1" w:themeTint="A6"/>
                <w:sz w:val="26"/>
                <w:szCs w:val="26"/>
                <w:lang w:eastAsia="ru-RU"/>
              </w:rPr>
              <w:lastRenderedPageBreak/>
              <w:t xml:space="preserve">Администрация сельского поселения Камеевский сельсовет муниципального </w:t>
            </w:r>
            <w:r w:rsidRPr="00D14DD0">
              <w:rPr>
                <w:rFonts w:ascii="Times New Roman" w:eastAsia="Times New Roman" w:hAnsi="Times New Roman" w:cs="Times New Roman"/>
                <w:color w:val="595959" w:themeColor="text1" w:themeTint="A6"/>
                <w:sz w:val="26"/>
                <w:szCs w:val="26"/>
                <w:lang w:eastAsia="ru-RU"/>
              </w:rPr>
              <w:lastRenderedPageBreak/>
              <w:t>района Мишкинский район Республики Башкортостан</w:t>
            </w:r>
          </w:p>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color w:val="595959" w:themeColor="text1" w:themeTint="A6"/>
                <w:sz w:val="26"/>
                <w:szCs w:val="26"/>
                <w:lang w:eastAsia="ru-RU"/>
              </w:rPr>
            </w:pPr>
          </w:p>
        </w:tc>
        <w:tc>
          <w:tcPr>
            <w:tcW w:w="2003" w:type="dxa"/>
          </w:tcPr>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color w:val="595959" w:themeColor="text1" w:themeTint="A6"/>
                <w:sz w:val="26"/>
                <w:szCs w:val="26"/>
                <w:lang w:eastAsia="ru-RU"/>
              </w:rPr>
            </w:pPr>
            <w:r w:rsidRPr="00D14DD0">
              <w:rPr>
                <w:rFonts w:ascii="Times New Roman" w:eastAsia="Times New Roman" w:hAnsi="Times New Roman" w:cs="Times New Roman"/>
                <w:color w:val="595959" w:themeColor="text1" w:themeTint="A6"/>
                <w:sz w:val="26"/>
                <w:szCs w:val="26"/>
                <w:lang w:eastAsia="ru-RU"/>
              </w:rPr>
              <w:lastRenderedPageBreak/>
              <w:t>x</w:t>
            </w:r>
          </w:p>
        </w:tc>
      </w:tr>
      <w:tr w:rsidR="00D14DD0" w:rsidRPr="00D14DD0" w:rsidTr="008548B4">
        <w:tc>
          <w:tcPr>
            <w:tcW w:w="562" w:type="dxa"/>
          </w:tcPr>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color w:val="595959" w:themeColor="text1" w:themeTint="A6"/>
                <w:sz w:val="26"/>
                <w:szCs w:val="26"/>
                <w:lang w:eastAsia="ru-RU"/>
              </w:rPr>
            </w:pPr>
            <w:r w:rsidRPr="00D14DD0">
              <w:rPr>
                <w:rFonts w:ascii="Times New Roman" w:eastAsia="Times New Roman" w:hAnsi="Times New Roman" w:cs="Times New Roman"/>
                <w:color w:val="595959" w:themeColor="text1" w:themeTint="A6"/>
                <w:sz w:val="26"/>
                <w:szCs w:val="26"/>
                <w:lang w:eastAsia="ru-RU"/>
              </w:rPr>
              <w:lastRenderedPageBreak/>
              <w:t>3</w:t>
            </w:r>
          </w:p>
        </w:tc>
        <w:tc>
          <w:tcPr>
            <w:tcW w:w="4536" w:type="dxa"/>
          </w:tcPr>
          <w:p w:rsidR="00D14DD0" w:rsidRPr="00D14DD0" w:rsidRDefault="00D14DD0" w:rsidP="00D14DD0">
            <w:pPr>
              <w:spacing w:after="0" w:line="240" w:lineRule="auto"/>
              <w:rPr>
                <w:rFonts w:ascii="Times New Roman" w:eastAsia="Times New Roman" w:hAnsi="Times New Roman" w:cs="Times New Roman"/>
                <w:color w:val="595959" w:themeColor="text1" w:themeTint="A6"/>
                <w:sz w:val="24"/>
                <w:szCs w:val="24"/>
                <w:lang w:eastAsia="ru-RU"/>
              </w:rPr>
            </w:pPr>
            <w:r w:rsidRPr="00D14DD0">
              <w:rPr>
                <w:rFonts w:ascii="Times New Roman" w:eastAsia="Times New Roman" w:hAnsi="Times New Roman" w:cs="Times New Roman"/>
                <w:color w:val="595959" w:themeColor="text1" w:themeTint="A6"/>
                <w:sz w:val="24"/>
                <w:szCs w:val="24"/>
                <w:lang w:eastAsia="ru-RU"/>
              </w:rPr>
              <w:t>Подготовка паспортов (проектов паспортов) муниципальных программ, проектов изменений указанных паспортов</w:t>
            </w:r>
          </w:p>
          <w:p w:rsidR="00D14DD0" w:rsidRPr="00D14DD0" w:rsidRDefault="00D14DD0" w:rsidP="00D14DD0">
            <w:pPr>
              <w:widowControl w:val="0"/>
              <w:autoSpaceDE w:val="0"/>
              <w:autoSpaceDN w:val="0"/>
              <w:spacing w:after="0" w:line="240" w:lineRule="auto"/>
              <w:rPr>
                <w:rFonts w:ascii="Times New Roman" w:eastAsia="Times New Roman" w:hAnsi="Times New Roman" w:cs="Times New Roman"/>
                <w:color w:val="595959" w:themeColor="text1" w:themeTint="A6"/>
                <w:sz w:val="24"/>
                <w:szCs w:val="24"/>
                <w:lang w:eastAsia="ru-RU"/>
              </w:rPr>
            </w:pPr>
          </w:p>
        </w:tc>
        <w:tc>
          <w:tcPr>
            <w:tcW w:w="2268" w:type="dxa"/>
          </w:tcPr>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color w:val="595959" w:themeColor="text1" w:themeTint="A6"/>
                <w:sz w:val="26"/>
                <w:szCs w:val="26"/>
                <w:lang w:eastAsia="ru-RU"/>
              </w:rPr>
            </w:pPr>
            <w:r w:rsidRPr="00D14DD0">
              <w:rPr>
                <w:rFonts w:ascii="Times New Roman" w:eastAsia="Times New Roman" w:hAnsi="Times New Roman" w:cs="Times New Roman"/>
                <w:color w:val="595959" w:themeColor="text1" w:themeTint="A6"/>
                <w:sz w:val="26"/>
                <w:szCs w:val="26"/>
                <w:lang w:eastAsia="ru-RU"/>
              </w:rPr>
              <w:t>до 10 сентября</w:t>
            </w:r>
          </w:p>
        </w:tc>
        <w:tc>
          <w:tcPr>
            <w:tcW w:w="2694" w:type="dxa"/>
          </w:tcPr>
          <w:p w:rsidR="00D14DD0" w:rsidRPr="00D14DD0" w:rsidRDefault="00D14DD0" w:rsidP="00D14DD0">
            <w:pPr>
              <w:spacing w:after="0" w:line="240" w:lineRule="auto"/>
              <w:jc w:val="center"/>
              <w:rPr>
                <w:rFonts w:ascii="Times New Roman" w:eastAsia="Times New Roman" w:hAnsi="Times New Roman" w:cs="Times New Roman"/>
                <w:color w:val="595959" w:themeColor="text1" w:themeTint="A6"/>
                <w:sz w:val="26"/>
                <w:szCs w:val="26"/>
                <w:lang w:eastAsia="ru-RU"/>
              </w:rPr>
            </w:pPr>
            <w:r w:rsidRPr="00D14DD0">
              <w:rPr>
                <w:rFonts w:ascii="Times New Roman" w:eastAsia="Times New Roman" w:hAnsi="Times New Roman" w:cs="Times New Roman"/>
                <w:color w:val="595959" w:themeColor="text1" w:themeTint="A6"/>
                <w:sz w:val="26"/>
                <w:szCs w:val="26"/>
                <w:lang w:eastAsia="ru-RU"/>
              </w:rPr>
              <w:t>ответственные исполнители муниципальных программ</w:t>
            </w:r>
          </w:p>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color w:val="595959" w:themeColor="text1" w:themeTint="A6"/>
                <w:sz w:val="26"/>
                <w:szCs w:val="26"/>
                <w:lang w:eastAsia="ru-RU"/>
              </w:rPr>
            </w:pPr>
          </w:p>
        </w:tc>
        <w:tc>
          <w:tcPr>
            <w:tcW w:w="3202" w:type="dxa"/>
          </w:tcPr>
          <w:p w:rsidR="00D14DD0" w:rsidRPr="00D14DD0" w:rsidRDefault="00D14DD0" w:rsidP="00D14DD0">
            <w:pPr>
              <w:spacing w:after="0" w:line="240" w:lineRule="auto"/>
              <w:jc w:val="center"/>
              <w:rPr>
                <w:rFonts w:ascii="Times New Roman" w:eastAsia="Times New Roman" w:hAnsi="Times New Roman" w:cs="Times New Roman"/>
                <w:color w:val="595959" w:themeColor="text1" w:themeTint="A6"/>
                <w:sz w:val="26"/>
                <w:szCs w:val="26"/>
                <w:lang w:eastAsia="ru-RU"/>
              </w:rPr>
            </w:pPr>
            <w:r w:rsidRPr="00D14DD0">
              <w:rPr>
                <w:rFonts w:ascii="Times New Roman" w:eastAsia="Times New Roman" w:hAnsi="Times New Roman" w:cs="Times New Roman"/>
                <w:color w:val="595959" w:themeColor="text1" w:themeTint="A6"/>
                <w:sz w:val="26"/>
                <w:szCs w:val="26"/>
                <w:lang w:eastAsia="ru-RU"/>
              </w:rPr>
              <w:t>Администрация сельского поселения Камеевский сельсовет муниципального района Мишкинский район Республики Башкортостан</w:t>
            </w:r>
          </w:p>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color w:val="595959" w:themeColor="text1" w:themeTint="A6"/>
                <w:sz w:val="26"/>
                <w:szCs w:val="26"/>
                <w:lang w:eastAsia="ru-RU"/>
              </w:rPr>
            </w:pPr>
          </w:p>
        </w:tc>
        <w:tc>
          <w:tcPr>
            <w:tcW w:w="2003" w:type="dxa"/>
          </w:tcPr>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color w:val="595959" w:themeColor="text1" w:themeTint="A6"/>
                <w:sz w:val="26"/>
                <w:szCs w:val="26"/>
                <w:lang w:eastAsia="ru-RU"/>
              </w:rPr>
            </w:pPr>
            <w:r w:rsidRPr="00D14DD0">
              <w:rPr>
                <w:rFonts w:ascii="Times New Roman" w:eastAsia="Times New Roman" w:hAnsi="Times New Roman" w:cs="Times New Roman"/>
                <w:color w:val="595959" w:themeColor="text1" w:themeTint="A6"/>
                <w:sz w:val="26"/>
                <w:szCs w:val="26"/>
                <w:lang w:eastAsia="ru-RU"/>
              </w:rPr>
              <w:t>x</w:t>
            </w:r>
          </w:p>
        </w:tc>
      </w:tr>
      <w:tr w:rsidR="00D14DD0" w:rsidRPr="00D14DD0" w:rsidTr="008548B4">
        <w:trPr>
          <w:trHeight w:val="1498"/>
        </w:trPr>
        <w:tc>
          <w:tcPr>
            <w:tcW w:w="562" w:type="dxa"/>
          </w:tcPr>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color w:val="595959" w:themeColor="text1" w:themeTint="A6"/>
                <w:sz w:val="26"/>
                <w:szCs w:val="26"/>
                <w:lang w:eastAsia="ru-RU"/>
              </w:rPr>
            </w:pPr>
            <w:r w:rsidRPr="00D14DD0">
              <w:rPr>
                <w:rFonts w:ascii="Times New Roman" w:eastAsia="Times New Roman" w:hAnsi="Times New Roman" w:cs="Times New Roman"/>
                <w:color w:val="595959" w:themeColor="text1" w:themeTint="A6"/>
                <w:sz w:val="26"/>
                <w:szCs w:val="26"/>
                <w:lang w:eastAsia="ru-RU"/>
              </w:rPr>
              <w:t>4</w:t>
            </w:r>
          </w:p>
        </w:tc>
        <w:tc>
          <w:tcPr>
            <w:tcW w:w="4536" w:type="dxa"/>
          </w:tcPr>
          <w:p w:rsidR="00D14DD0" w:rsidRPr="00D14DD0" w:rsidRDefault="00D14DD0" w:rsidP="00D14DD0">
            <w:pPr>
              <w:spacing w:after="0" w:line="240" w:lineRule="auto"/>
              <w:rPr>
                <w:rFonts w:ascii="Times New Roman" w:eastAsia="Times New Roman" w:hAnsi="Times New Roman" w:cs="Times New Roman"/>
                <w:color w:val="595959" w:themeColor="text1" w:themeTint="A6"/>
                <w:sz w:val="24"/>
                <w:szCs w:val="24"/>
                <w:lang w:eastAsia="ru-RU"/>
              </w:rPr>
            </w:pPr>
            <w:r w:rsidRPr="00D14DD0">
              <w:rPr>
                <w:rFonts w:ascii="Times New Roman" w:eastAsia="Times New Roman" w:hAnsi="Times New Roman" w:cs="Times New Roman"/>
                <w:color w:val="595959" w:themeColor="text1" w:themeTint="A6"/>
                <w:sz w:val="24"/>
                <w:szCs w:val="24"/>
                <w:lang w:eastAsia="ru-RU"/>
              </w:rPr>
              <w:t>Подготовка проектов основных направлений бюджетной политики, основных направлений налоговой политики и основных направлений долговой политики сельского поселения Камеевский сельсовет муниципального района Мишкинский район Республики Башкортостан на очередной финансовый год и плановый период</w:t>
            </w:r>
          </w:p>
          <w:p w:rsidR="00D14DD0" w:rsidRPr="00D14DD0" w:rsidRDefault="00D14DD0" w:rsidP="00D14DD0">
            <w:pPr>
              <w:widowControl w:val="0"/>
              <w:autoSpaceDE w:val="0"/>
              <w:autoSpaceDN w:val="0"/>
              <w:spacing w:after="0" w:line="240" w:lineRule="auto"/>
              <w:rPr>
                <w:rFonts w:ascii="Times New Roman" w:eastAsia="Times New Roman" w:hAnsi="Times New Roman" w:cs="Times New Roman"/>
                <w:color w:val="595959" w:themeColor="text1" w:themeTint="A6"/>
                <w:sz w:val="24"/>
                <w:szCs w:val="24"/>
                <w:lang w:eastAsia="ru-RU"/>
              </w:rPr>
            </w:pPr>
          </w:p>
        </w:tc>
        <w:tc>
          <w:tcPr>
            <w:tcW w:w="2268" w:type="dxa"/>
          </w:tcPr>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color w:val="595959" w:themeColor="text1" w:themeTint="A6"/>
                <w:sz w:val="26"/>
                <w:szCs w:val="26"/>
                <w:lang w:eastAsia="ru-RU"/>
              </w:rPr>
            </w:pPr>
            <w:r w:rsidRPr="00D14DD0">
              <w:rPr>
                <w:rFonts w:ascii="Times New Roman" w:eastAsia="Times New Roman" w:hAnsi="Times New Roman" w:cs="Times New Roman"/>
                <w:color w:val="595959" w:themeColor="text1" w:themeTint="A6"/>
                <w:sz w:val="26"/>
                <w:szCs w:val="26"/>
                <w:lang w:eastAsia="ru-RU"/>
              </w:rPr>
              <w:t>до 15 сентября</w:t>
            </w:r>
          </w:p>
        </w:tc>
        <w:tc>
          <w:tcPr>
            <w:tcW w:w="2694" w:type="dxa"/>
          </w:tcPr>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color w:val="595959" w:themeColor="text1" w:themeTint="A6"/>
                <w:sz w:val="26"/>
                <w:szCs w:val="26"/>
                <w:lang w:eastAsia="ru-RU"/>
              </w:rPr>
            </w:pPr>
            <w:r w:rsidRPr="00D14DD0">
              <w:rPr>
                <w:rFonts w:ascii="Times New Roman" w:eastAsia="Times New Roman" w:hAnsi="Times New Roman" w:cs="Times New Roman"/>
                <w:color w:val="595959" w:themeColor="text1" w:themeTint="A6"/>
                <w:sz w:val="24"/>
                <w:szCs w:val="24"/>
                <w:lang w:eastAsia="ru-RU"/>
              </w:rPr>
              <w:t>Администрация сельского поселения Камеевский сельсовет муниципального района Мишкинский район Республики Башкортостан</w:t>
            </w:r>
            <w:r w:rsidRPr="00D14DD0">
              <w:rPr>
                <w:rFonts w:ascii="Times New Roman" w:eastAsia="Times New Roman" w:hAnsi="Times New Roman" w:cs="Times New Roman"/>
                <w:color w:val="595959" w:themeColor="text1" w:themeTint="A6"/>
                <w:sz w:val="26"/>
                <w:szCs w:val="26"/>
                <w:lang w:eastAsia="ru-RU"/>
              </w:rPr>
              <w:t xml:space="preserve"> </w:t>
            </w:r>
          </w:p>
        </w:tc>
        <w:tc>
          <w:tcPr>
            <w:tcW w:w="3202" w:type="dxa"/>
          </w:tcPr>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color w:val="595959" w:themeColor="text1" w:themeTint="A6"/>
                <w:sz w:val="26"/>
                <w:szCs w:val="26"/>
                <w:lang w:eastAsia="ru-RU"/>
              </w:rPr>
            </w:pPr>
            <w:r w:rsidRPr="00D14DD0">
              <w:rPr>
                <w:rFonts w:ascii="Times New Roman" w:eastAsia="Times New Roman" w:hAnsi="Times New Roman" w:cs="Times New Roman"/>
                <w:color w:val="595959" w:themeColor="text1" w:themeTint="A6"/>
                <w:sz w:val="26"/>
                <w:szCs w:val="26"/>
                <w:lang w:eastAsia="ru-RU"/>
              </w:rPr>
              <w:t>x</w:t>
            </w:r>
          </w:p>
        </w:tc>
        <w:tc>
          <w:tcPr>
            <w:tcW w:w="2003" w:type="dxa"/>
          </w:tcPr>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color w:val="595959" w:themeColor="text1" w:themeTint="A6"/>
                <w:sz w:val="26"/>
                <w:szCs w:val="26"/>
                <w:lang w:eastAsia="ru-RU"/>
              </w:rPr>
            </w:pPr>
            <w:r w:rsidRPr="00D14DD0">
              <w:rPr>
                <w:rFonts w:ascii="Times New Roman" w:eastAsia="Times New Roman" w:hAnsi="Times New Roman" w:cs="Times New Roman"/>
                <w:color w:val="595959" w:themeColor="text1" w:themeTint="A6"/>
                <w:sz w:val="26"/>
                <w:szCs w:val="26"/>
                <w:lang w:eastAsia="ru-RU"/>
              </w:rPr>
              <w:t>x</w:t>
            </w:r>
          </w:p>
        </w:tc>
      </w:tr>
      <w:tr w:rsidR="00D14DD0" w:rsidRPr="00D14DD0" w:rsidTr="008548B4">
        <w:tc>
          <w:tcPr>
            <w:tcW w:w="562" w:type="dxa"/>
          </w:tcPr>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color w:val="595959" w:themeColor="text1" w:themeTint="A6"/>
                <w:sz w:val="26"/>
                <w:szCs w:val="26"/>
                <w:lang w:eastAsia="ru-RU"/>
              </w:rPr>
            </w:pPr>
            <w:r w:rsidRPr="00D14DD0">
              <w:rPr>
                <w:rFonts w:ascii="Times New Roman" w:eastAsia="Times New Roman" w:hAnsi="Times New Roman" w:cs="Times New Roman"/>
                <w:color w:val="595959" w:themeColor="text1" w:themeTint="A6"/>
                <w:sz w:val="26"/>
                <w:szCs w:val="26"/>
                <w:lang w:eastAsia="ru-RU"/>
              </w:rPr>
              <w:t>5</w:t>
            </w:r>
          </w:p>
        </w:tc>
        <w:tc>
          <w:tcPr>
            <w:tcW w:w="4536" w:type="dxa"/>
          </w:tcPr>
          <w:p w:rsidR="00D14DD0" w:rsidRPr="00D14DD0" w:rsidRDefault="00D14DD0" w:rsidP="00D14DD0">
            <w:pPr>
              <w:spacing w:after="0" w:line="240" w:lineRule="auto"/>
              <w:rPr>
                <w:rFonts w:ascii="Times New Roman" w:eastAsia="Times New Roman" w:hAnsi="Times New Roman" w:cs="Times New Roman"/>
                <w:color w:val="595959" w:themeColor="text1" w:themeTint="A6"/>
                <w:sz w:val="24"/>
                <w:szCs w:val="24"/>
                <w:lang w:eastAsia="ru-RU"/>
              </w:rPr>
            </w:pPr>
            <w:r w:rsidRPr="00D14DD0">
              <w:rPr>
                <w:rFonts w:ascii="Times New Roman" w:eastAsia="Times New Roman" w:hAnsi="Times New Roman" w:cs="Times New Roman"/>
                <w:color w:val="595959" w:themeColor="text1" w:themeTint="A6"/>
                <w:sz w:val="24"/>
                <w:szCs w:val="24"/>
                <w:lang w:eastAsia="ru-RU"/>
              </w:rPr>
              <w:t>Подготовка и представление на согласование документов и материалов по распределению бюджетных проектировок на исполнение расходных обязательств сельского поселения на очередной финансовый год и плановый период в порядке, установленном Администрацией</w:t>
            </w:r>
          </w:p>
          <w:p w:rsidR="00D14DD0" w:rsidRPr="00D14DD0" w:rsidRDefault="00D14DD0" w:rsidP="00D14DD0">
            <w:pPr>
              <w:widowControl w:val="0"/>
              <w:autoSpaceDE w:val="0"/>
              <w:autoSpaceDN w:val="0"/>
              <w:spacing w:after="0" w:line="240" w:lineRule="auto"/>
              <w:rPr>
                <w:rFonts w:ascii="Times New Roman" w:eastAsia="Times New Roman" w:hAnsi="Times New Roman" w:cs="Times New Roman"/>
                <w:color w:val="595959" w:themeColor="text1" w:themeTint="A6"/>
                <w:sz w:val="24"/>
                <w:szCs w:val="24"/>
                <w:lang w:eastAsia="ru-RU"/>
              </w:rPr>
            </w:pPr>
          </w:p>
        </w:tc>
        <w:tc>
          <w:tcPr>
            <w:tcW w:w="2268" w:type="dxa"/>
          </w:tcPr>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color w:val="595959" w:themeColor="text1" w:themeTint="A6"/>
                <w:sz w:val="26"/>
                <w:szCs w:val="26"/>
                <w:lang w:eastAsia="ru-RU"/>
              </w:rPr>
            </w:pPr>
            <w:r w:rsidRPr="00D14DD0">
              <w:rPr>
                <w:rFonts w:ascii="Times New Roman" w:eastAsia="Times New Roman" w:hAnsi="Times New Roman" w:cs="Times New Roman"/>
                <w:color w:val="595959" w:themeColor="text1" w:themeTint="A6"/>
                <w:sz w:val="26"/>
                <w:szCs w:val="26"/>
                <w:lang w:eastAsia="ru-RU"/>
              </w:rPr>
              <w:t>до 15 сентября</w:t>
            </w:r>
          </w:p>
        </w:tc>
        <w:tc>
          <w:tcPr>
            <w:tcW w:w="2694" w:type="dxa"/>
          </w:tcPr>
          <w:p w:rsidR="00D14DD0" w:rsidRPr="00D14DD0" w:rsidRDefault="00D14DD0" w:rsidP="00D14DD0">
            <w:pPr>
              <w:spacing w:after="0" w:line="240" w:lineRule="auto"/>
              <w:jc w:val="center"/>
              <w:rPr>
                <w:rFonts w:ascii="Times New Roman" w:eastAsia="Times New Roman" w:hAnsi="Times New Roman" w:cs="Times New Roman"/>
                <w:color w:val="595959" w:themeColor="text1" w:themeTint="A6"/>
                <w:sz w:val="26"/>
                <w:szCs w:val="26"/>
                <w:lang w:eastAsia="ru-RU"/>
              </w:rPr>
            </w:pPr>
            <w:r w:rsidRPr="00D14DD0">
              <w:rPr>
                <w:rFonts w:ascii="Times New Roman" w:eastAsia="Times New Roman" w:hAnsi="Times New Roman" w:cs="Times New Roman"/>
                <w:color w:val="595959" w:themeColor="text1" w:themeTint="A6"/>
                <w:sz w:val="26"/>
                <w:szCs w:val="26"/>
                <w:lang w:eastAsia="ru-RU"/>
              </w:rPr>
              <w:t>субъекты бюджетного планирования</w:t>
            </w:r>
          </w:p>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color w:val="595959" w:themeColor="text1" w:themeTint="A6"/>
                <w:sz w:val="26"/>
                <w:szCs w:val="26"/>
                <w:lang w:eastAsia="ru-RU"/>
              </w:rPr>
            </w:pPr>
          </w:p>
        </w:tc>
        <w:tc>
          <w:tcPr>
            <w:tcW w:w="3202" w:type="dxa"/>
          </w:tcPr>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color w:val="595959" w:themeColor="text1" w:themeTint="A6"/>
                <w:sz w:val="26"/>
                <w:szCs w:val="26"/>
                <w:lang w:eastAsia="ru-RU"/>
              </w:rPr>
            </w:pPr>
            <w:r w:rsidRPr="00D14DD0">
              <w:rPr>
                <w:rFonts w:ascii="Times New Roman" w:eastAsia="Times New Roman" w:hAnsi="Times New Roman" w:cs="Times New Roman"/>
                <w:color w:val="595959" w:themeColor="text1" w:themeTint="A6"/>
                <w:sz w:val="24"/>
                <w:szCs w:val="24"/>
                <w:lang w:eastAsia="ru-RU"/>
              </w:rPr>
              <w:t>Администрация сельского поселения Камеевский сельсовет муниципального района Мишкинский район Республики Башкортостан</w:t>
            </w:r>
            <w:r w:rsidRPr="00D14DD0">
              <w:rPr>
                <w:rFonts w:ascii="Times New Roman" w:eastAsia="Times New Roman" w:hAnsi="Times New Roman" w:cs="Times New Roman"/>
                <w:color w:val="595959" w:themeColor="text1" w:themeTint="A6"/>
                <w:sz w:val="26"/>
                <w:szCs w:val="26"/>
                <w:lang w:eastAsia="ru-RU"/>
              </w:rPr>
              <w:t xml:space="preserve"> </w:t>
            </w:r>
          </w:p>
        </w:tc>
        <w:tc>
          <w:tcPr>
            <w:tcW w:w="2003" w:type="dxa"/>
          </w:tcPr>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color w:val="595959" w:themeColor="text1" w:themeTint="A6"/>
                <w:sz w:val="26"/>
                <w:szCs w:val="26"/>
                <w:lang w:eastAsia="ru-RU"/>
              </w:rPr>
            </w:pPr>
            <w:r w:rsidRPr="00D14DD0">
              <w:rPr>
                <w:rFonts w:ascii="Times New Roman" w:eastAsia="Times New Roman" w:hAnsi="Times New Roman" w:cs="Times New Roman"/>
                <w:color w:val="595959" w:themeColor="text1" w:themeTint="A6"/>
                <w:sz w:val="26"/>
                <w:szCs w:val="26"/>
                <w:lang w:eastAsia="ru-RU"/>
              </w:rPr>
              <w:t>x</w:t>
            </w:r>
          </w:p>
        </w:tc>
      </w:tr>
      <w:tr w:rsidR="00D14DD0" w:rsidRPr="00D14DD0" w:rsidTr="008548B4">
        <w:tc>
          <w:tcPr>
            <w:tcW w:w="562" w:type="dxa"/>
          </w:tcPr>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color w:val="595959" w:themeColor="text1" w:themeTint="A6"/>
                <w:sz w:val="26"/>
                <w:szCs w:val="26"/>
                <w:lang w:eastAsia="ru-RU"/>
              </w:rPr>
            </w:pPr>
            <w:r w:rsidRPr="00D14DD0">
              <w:rPr>
                <w:rFonts w:ascii="Times New Roman" w:eastAsia="Times New Roman" w:hAnsi="Times New Roman" w:cs="Times New Roman"/>
                <w:color w:val="595959" w:themeColor="text1" w:themeTint="A6"/>
                <w:sz w:val="26"/>
                <w:szCs w:val="26"/>
                <w:lang w:eastAsia="ru-RU"/>
              </w:rPr>
              <w:t>6</w:t>
            </w:r>
          </w:p>
        </w:tc>
        <w:tc>
          <w:tcPr>
            <w:tcW w:w="4536" w:type="dxa"/>
          </w:tcPr>
          <w:p w:rsidR="00D14DD0" w:rsidRPr="00D14DD0" w:rsidRDefault="00D14DD0" w:rsidP="00D14DD0">
            <w:pPr>
              <w:spacing w:after="0" w:line="240" w:lineRule="auto"/>
              <w:rPr>
                <w:rFonts w:ascii="Times New Roman" w:eastAsia="Times New Roman" w:hAnsi="Times New Roman" w:cs="Times New Roman"/>
                <w:color w:val="595959" w:themeColor="text1" w:themeTint="A6"/>
                <w:sz w:val="24"/>
                <w:szCs w:val="24"/>
                <w:lang w:eastAsia="ru-RU"/>
              </w:rPr>
            </w:pPr>
            <w:r w:rsidRPr="00D14DD0">
              <w:rPr>
                <w:rFonts w:ascii="Times New Roman" w:eastAsia="Times New Roman" w:hAnsi="Times New Roman" w:cs="Times New Roman"/>
                <w:color w:val="595959" w:themeColor="text1" w:themeTint="A6"/>
                <w:sz w:val="24"/>
                <w:szCs w:val="24"/>
                <w:lang w:eastAsia="ru-RU"/>
              </w:rPr>
              <w:t xml:space="preserve">Согласование параметров проекта бюджета сельского поселения на очередной финансовый год и плановый </w:t>
            </w:r>
            <w:r w:rsidRPr="00D14DD0">
              <w:rPr>
                <w:rFonts w:ascii="Times New Roman" w:eastAsia="Times New Roman" w:hAnsi="Times New Roman" w:cs="Times New Roman"/>
                <w:color w:val="595959" w:themeColor="text1" w:themeTint="A6"/>
                <w:sz w:val="24"/>
                <w:szCs w:val="24"/>
                <w:lang w:eastAsia="ru-RU"/>
              </w:rPr>
              <w:lastRenderedPageBreak/>
              <w:t>период и отдельных показателей, используемых для расчета дотаций на выравнивание бюджетной обеспеченности и иных межбюджетных трансфертов, предоставляемых бюджету сельского поселения</w:t>
            </w:r>
          </w:p>
          <w:p w:rsidR="00D14DD0" w:rsidRPr="00D14DD0" w:rsidRDefault="00D14DD0" w:rsidP="00D14DD0">
            <w:pPr>
              <w:widowControl w:val="0"/>
              <w:autoSpaceDE w:val="0"/>
              <w:autoSpaceDN w:val="0"/>
              <w:spacing w:after="0" w:line="240" w:lineRule="auto"/>
              <w:rPr>
                <w:rFonts w:ascii="Times New Roman" w:eastAsia="Times New Roman" w:hAnsi="Times New Roman" w:cs="Times New Roman"/>
                <w:color w:val="595959" w:themeColor="text1" w:themeTint="A6"/>
                <w:sz w:val="24"/>
                <w:szCs w:val="24"/>
                <w:lang w:eastAsia="ru-RU"/>
              </w:rPr>
            </w:pPr>
          </w:p>
        </w:tc>
        <w:tc>
          <w:tcPr>
            <w:tcW w:w="2268" w:type="dxa"/>
          </w:tcPr>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color w:val="595959" w:themeColor="text1" w:themeTint="A6"/>
                <w:sz w:val="26"/>
                <w:szCs w:val="26"/>
                <w:lang w:eastAsia="ru-RU"/>
              </w:rPr>
            </w:pPr>
            <w:r w:rsidRPr="00D14DD0">
              <w:rPr>
                <w:rFonts w:ascii="Times New Roman" w:eastAsia="Times New Roman" w:hAnsi="Times New Roman" w:cs="Times New Roman"/>
                <w:color w:val="595959" w:themeColor="text1" w:themeTint="A6"/>
                <w:sz w:val="26"/>
                <w:szCs w:val="26"/>
                <w:lang w:eastAsia="ru-RU"/>
              </w:rPr>
              <w:lastRenderedPageBreak/>
              <w:t>с 01 до 10 октября</w:t>
            </w:r>
          </w:p>
        </w:tc>
        <w:tc>
          <w:tcPr>
            <w:tcW w:w="2694" w:type="dxa"/>
          </w:tcPr>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color w:val="595959" w:themeColor="text1" w:themeTint="A6"/>
                <w:sz w:val="26"/>
                <w:szCs w:val="26"/>
                <w:lang w:eastAsia="ru-RU"/>
              </w:rPr>
            </w:pPr>
            <w:r w:rsidRPr="00D14DD0">
              <w:rPr>
                <w:rFonts w:ascii="Times New Roman" w:eastAsia="Times New Roman" w:hAnsi="Times New Roman" w:cs="Times New Roman"/>
                <w:color w:val="595959" w:themeColor="text1" w:themeTint="A6"/>
                <w:sz w:val="24"/>
                <w:szCs w:val="24"/>
                <w:lang w:eastAsia="ru-RU"/>
              </w:rPr>
              <w:t xml:space="preserve">Администрация сельского поселения Камеевский сельсовет </w:t>
            </w:r>
            <w:r w:rsidRPr="00D14DD0">
              <w:rPr>
                <w:rFonts w:ascii="Times New Roman" w:eastAsia="Times New Roman" w:hAnsi="Times New Roman" w:cs="Times New Roman"/>
                <w:color w:val="595959" w:themeColor="text1" w:themeTint="A6"/>
                <w:sz w:val="24"/>
                <w:szCs w:val="24"/>
                <w:lang w:eastAsia="ru-RU"/>
              </w:rPr>
              <w:lastRenderedPageBreak/>
              <w:t>муниципального района Мишкинский район Республики Башкортостан</w:t>
            </w:r>
            <w:r w:rsidRPr="00D14DD0">
              <w:rPr>
                <w:rFonts w:ascii="Times New Roman" w:eastAsia="Times New Roman" w:hAnsi="Times New Roman" w:cs="Times New Roman"/>
                <w:color w:val="595959" w:themeColor="text1" w:themeTint="A6"/>
                <w:sz w:val="26"/>
                <w:szCs w:val="26"/>
                <w:lang w:eastAsia="ru-RU"/>
              </w:rPr>
              <w:t xml:space="preserve"> </w:t>
            </w:r>
          </w:p>
        </w:tc>
        <w:tc>
          <w:tcPr>
            <w:tcW w:w="3202" w:type="dxa"/>
          </w:tcPr>
          <w:p w:rsidR="00D14DD0" w:rsidRPr="00D14DD0" w:rsidRDefault="00D14DD0" w:rsidP="00D14DD0">
            <w:pPr>
              <w:spacing w:after="0" w:line="240" w:lineRule="auto"/>
              <w:jc w:val="center"/>
              <w:rPr>
                <w:rFonts w:ascii="Times New Roman" w:eastAsia="Times New Roman" w:hAnsi="Times New Roman" w:cs="Times New Roman"/>
                <w:color w:val="595959" w:themeColor="text1" w:themeTint="A6"/>
                <w:sz w:val="26"/>
                <w:szCs w:val="26"/>
                <w:lang w:eastAsia="ru-RU"/>
              </w:rPr>
            </w:pPr>
            <w:r w:rsidRPr="00D14DD0">
              <w:rPr>
                <w:rFonts w:ascii="Times New Roman" w:eastAsia="Times New Roman" w:hAnsi="Times New Roman" w:cs="Times New Roman"/>
                <w:color w:val="595959" w:themeColor="text1" w:themeTint="A6"/>
                <w:sz w:val="26"/>
                <w:szCs w:val="26"/>
                <w:lang w:eastAsia="ru-RU"/>
              </w:rPr>
              <w:lastRenderedPageBreak/>
              <w:t xml:space="preserve">Финансовое управление администрации муниципального района </w:t>
            </w:r>
            <w:r w:rsidRPr="00D14DD0">
              <w:rPr>
                <w:rFonts w:ascii="Times New Roman" w:eastAsia="Times New Roman" w:hAnsi="Times New Roman" w:cs="Times New Roman"/>
                <w:color w:val="595959" w:themeColor="text1" w:themeTint="A6"/>
                <w:sz w:val="26"/>
                <w:szCs w:val="26"/>
                <w:lang w:eastAsia="ru-RU"/>
              </w:rPr>
              <w:lastRenderedPageBreak/>
              <w:t>Мишкинский район Республики Башкортостан</w:t>
            </w:r>
          </w:p>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color w:val="595959" w:themeColor="text1" w:themeTint="A6"/>
                <w:sz w:val="26"/>
                <w:szCs w:val="26"/>
                <w:lang w:eastAsia="ru-RU"/>
              </w:rPr>
            </w:pPr>
          </w:p>
        </w:tc>
        <w:tc>
          <w:tcPr>
            <w:tcW w:w="2003" w:type="dxa"/>
          </w:tcPr>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color w:val="595959" w:themeColor="text1" w:themeTint="A6"/>
                <w:sz w:val="26"/>
                <w:szCs w:val="26"/>
                <w:lang w:eastAsia="ru-RU"/>
              </w:rPr>
            </w:pPr>
            <w:r w:rsidRPr="00D14DD0">
              <w:rPr>
                <w:rFonts w:ascii="Times New Roman" w:eastAsia="Times New Roman" w:hAnsi="Times New Roman" w:cs="Times New Roman"/>
                <w:color w:val="595959" w:themeColor="text1" w:themeTint="A6"/>
                <w:sz w:val="26"/>
                <w:szCs w:val="26"/>
                <w:lang w:eastAsia="ru-RU"/>
              </w:rPr>
              <w:lastRenderedPageBreak/>
              <w:t>x</w:t>
            </w:r>
          </w:p>
        </w:tc>
      </w:tr>
      <w:tr w:rsidR="00D14DD0" w:rsidRPr="00D14DD0" w:rsidTr="008548B4">
        <w:tc>
          <w:tcPr>
            <w:tcW w:w="562" w:type="dxa"/>
          </w:tcPr>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color w:val="595959" w:themeColor="text1" w:themeTint="A6"/>
                <w:sz w:val="26"/>
                <w:szCs w:val="26"/>
                <w:lang w:eastAsia="ru-RU"/>
              </w:rPr>
            </w:pPr>
            <w:r w:rsidRPr="00D14DD0">
              <w:rPr>
                <w:rFonts w:ascii="Times New Roman" w:eastAsia="Times New Roman" w:hAnsi="Times New Roman" w:cs="Times New Roman"/>
                <w:color w:val="595959" w:themeColor="text1" w:themeTint="A6"/>
                <w:sz w:val="26"/>
                <w:szCs w:val="26"/>
                <w:lang w:eastAsia="ru-RU"/>
              </w:rPr>
              <w:lastRenderedPageBreak/>
              <w:t>7</w:t>
            </w:r>
          </w:p>
        </w:tc>
        <w:tc>
          <w:tcPr>
            <w:tcW w:w="4536" w:type="dxa"/>
          </w:tcPr>
          <w:p w:rsidR="00D14DD0" w:rsidRPr="00D14DD0" w:rsidRDefault="00D14DD0" w:rsidP="00D14DD0">
            <w:pPr>
              <w:spacing w:after="0" w:line="240" w:lineRule="auto"/>
              <w:rPr>
                <w:rFonts w:ascii="Times New Roman" w:eastAsia="Times New Roman" w:hAnsi="Times New Roman" w:cs="Times New Roman"/>
                <w:color w:val="595959" w:themeColor="text1" w:themeTint="A6"/>
                <w:sz w:val="24"/>
                <w:szCs w:val="24"/>
                <w:lang w:eastAsia="ru-RU"/>
              </w:rPr>
            </w:pPr>
            <w:r w:rsidRPr="00D14DD0">
              <w:rPr>
                <w:rFonts w:ascii="Times New Roman" w:eastAsia="Times New Roman" w:hAnsi="Times New Roman" w:cs="Times New Roman"/>
                <w:color w:val="595959" w:themeColor="text1" w:themeTint="A6"/>
                <w:sz w:val="24"/>
                <w:szCs w:val="24"/>
                <w:lang w:eastAsia="ru-RU"/>
              </w:rPr>
              <w:t xml:space="preserve">Формирование оценки ожидаемого исполнения бюджета сельского поселения в текущем году и прогноза на очередной финансовый год и плановый период </w:t>
            </w:r>
          </w:p>
          <w:p w:rsidR="00D14DD0" w:rsidRPr="00D14DD0" w:rsidRDefault="00D14DD0" w:rsidP="00D14DD0">
            <w:pPr>
              <w:widowControl w:val="0"/>
              <w:autoSpaceDE w:val="0"/>
              <w:autoSpaceDN w:val="0"/>
              <w:spacing w:after="0" w:line="240" w:lineRule="auto"/>
              <w:rPr>
                <w:rFonts w:ascii="Times New Roman" w:eastAsia="Times New Roman" w:hAnsi="Times New Roman" w:cs="Times New Roman"/>
                <w:color w:val="595959" w:themeColor="text1" w:themeTint="A6"/>
                <w:sz w:val="24"/>
                <w:szCs w:val="24"/>
                <w:lang w:eastAsia="ru-RU"/>
              </w:rPr>
            </w:pPr>
          </w:p>
        </w:tc>
        <w:tc>
          <w:tcPr>
            <w:tcW w:w="2268" w:type="dxa"/>
          </w:tcPr>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color w:val="595959" w:themeColor="text1" w:themeTint="A6"/>
                <w:sz w:val="26"/>
                <w:szCs w:val="26"/>
                <w:lang w:eastAsia="ru-RU"/>
              </w:rPr>
            </w:pPr>
            <w:r w:rsidRPr="00D14DD0">
              <w:rPr>
                <w:rFonts w:ascii="Times New Roman" w:eastAsia="Times New Roman" w:hAnsi="Times New Roman" w:cs="Times New Roman"/>
                <w:color w:val="595959" w:themeColor="text1" w:themeTint="A6"/>
                <w:sz w:val="26"/>
                <w:szCs w:val="26"/>
                <w:lang w:eastAsia="ru-RU"/>
              </w:rPr>
              <w:t>до 20 октября</w:t>
            </w:r>
          </w:p>
        </w:tc>
        <w:tc>
          <w:tcPr>
            <w:tcW w:w="2694" w:type="dxa"/>
          </w:tcPr>
          <w:p w:rsidR="00D14DD0" w:rsidRPr="00D14DD0" w:rsidRDefault="00D14DD0" w:rsidP="00D14DD0">
            <w:pPr>
              <w:jc w:val="center"/>
              <w:rPr>
                <w:color w:val="595959" w:themeColor="text1" w:themeTint="A6"/>
              </w:rPr>
            </w:pPr>
            <w:r w:rsidRPr="00D14DD0">
              <w:rPr>
                <w:rFonts w:ascii="Times New Roman" w:eastAsia="Times New Roman" w:hAnsi="Times New Roman" w:cs="Times New Roman"/>
                <w:color w:val="595959" w:themeColor="text1" w:themeTint="A6"/>
                <w:sz w:val="24"/>
                <w:szCs w:val="24"/>
                <w:lang w:eastAsia="ru-RU"/>
              </w:rPr>
              <w:t>Администрация сельского поселения Камеевский сельсовет муниципального района Мишкинский район Республики Башкортостан</w:t>
            </w:r>
          </w:p>
        </w:tc>
        <w:tc>
          <w:tcPr>
            <w:tcW w:w="3202" w:type="dxa"/>
          </w:tcPr>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color w:val="595959" w:themeColor="text1" w:themeTint="A6"/>
                <w:sz w:val="26"/>
                <w:szCs w:val="26"/>
                <w:lang w:eastAsia="ru-RU"/>
              </w:rPr>
            </w:pPr>
            <w:r w:rsidRPr="00D14DD0">
              <w:rPr>
                <w:rFonts w:ascii="Times New Roman" w:eastAsia="Times New Roman" w:hAnsi="Times New Roman" w:cs="Times New Roman"/>
                <w:color w:val="595959" w:themeColor="text1" w:themeTint="A6"/>
                <w:sz w:val="26"/>
                <w:szCs w:val="26"/>
                <w:lang w:eastAsia="ru-RU"/>
              </w:rPr>
              <w:t>х</w:t>
            </w:r>
          </w:p>
        </w:tc>
        <w:tc>
          <w:tcPr>
            <w:tcW w:w="2003" w:type="dxa"/>
          </w:tcPr>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color w:val="595959" w:themeColor="text1" w:themeTint="A6"/>
                <w:sz w:val="26"/>
                <w:szCs w:val="26"/>
                <w:lang w:eastAsia="ru-RU"/>
              </w:rPr>
            </w:pPr>
            <w:r w:rsidRPr="00D14DD0">
              <w:rPr>
                <w:rFonts w:ascii="Times New Roman" w:eastAsia="Times New Roman" w:hAnsi="Times New Roman" w:cs="Times New Roman"/>
                <w:color w:val="595959" w:themeColor="text1" w:themeTint="A6"/>
                <w:sz w:val="26"/>
                <w:szCs w:val="26"/>
                <w:lang w:eastAsia="ru-RU"/>
              </w:rPr>
              <w:t>x</w:t>
            </w:r>
          </w:p>
        </w:tc>
      </w:tr>
      <w:tr w:rsidR="00D14DD0" w:rsidRPr="00D14DD0" w:rsidTr="008548B4">
        <w:tc>
          <w:tcPr>
            <w:tcW w:w="562" w:type="dxa"/>
          </w:tcPr>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color w:val="595959" w:themeColor="text1" w:themeTint="A6"/>
                <w:sz w:val="26"/>
                <w:szCs w:val="26"/>
                <w:lang w:eastAsia="ru-RU"/>
              </w:rPr>
            </w:pPr>
            <w:r w:rsidRPr="00D14DD0">
              <w:rPr>
                <w:rFonts w:ascii="Times New Roman" w:eastAsia="Times New Roman" w:hAnsi="Times New Roman" w:cs="Times New Roman"/>
                <w:color w:val="595959" w:themeColor="text1" w:themeTint="A6"/>
                <w:sz w:val="26"/>
                <w:szCs w:val="26"/>
                <w:lang w:eastAsia="ru-RU"/>
              </w:rPr>
              <w:t>8</w:t>
            </w:r>
          </w:p>
        </w:tc>
        <w:tc>
          <w:tcPr>
            <w:tcW w:w="4536" w:type="dxa"/>
          </w:tcPr>
          <w:p w:rsidR="00D14DD0" w:rsidRPr="00D14DD0" w:rsidRDefault="00D14DD0" w:rsidP="00D14DD0">
            <w:pPr>
              <w:widowControl w:val="0"/>
              <w:autoSpaceDE w:val="0"/>
              <w:autoSpaceDN w:val="0"/>
              <w:spacing w:after="0" w:line="240" w:lineRule="auto"/>
              <w:rPr>
                <w:rFonts w:ascii="Times New Roman" w:eastAsia="Times New Roman" w:hAnsi="Times New Roman" w:cs="Times New Roman"/>
                <w:color w:val="595959" w:themeColor="text1" w:themeTint="A6"/>
                <w:sz w:val="24"/>
                <w:szCs w:val="24"/>
                <w:lang w:eastAsia="ru-RU"/>
              </w:rPr>
            </w:pPr>
            <w:r w:rsidRPr="00D14DD0">
              <w:rPr>
                <w:rFonts w:ascii="Times New Roman" w:eastAsia="Times New Roman" w:hAnsi="Times New Roman" w:cs="Times New Roman"/>
                <w:color w:val="595959" w:themeColor="text1" w:themeTint="A6"/>
                <w:sz w:val="24"/>
                <w:szCs w:val="24"/>
                <w:lang w:eastAsia="ru-RU"/>
              </w:rPr>
              <w:t>Подготовка проекта основных характеристик проекта бюджета сельского поселения на очередной финансовый год и плановый период</w:t>
            </w:r>
          </w:p>
        </w:tc>
        <w:tc>
          <w:tcPr>
            <w:tcW w:w="2268" w:type="dxa"/>
          </w:tcPr>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color w:val="595959" w:themeColor="text1" w:themeTint="A6"/>
                <w:sz w:val="26"/>
                <w:szCs w:val="26"/>
                <w:lang w:eastAsia="ru-RU"/>
              </w:rPr>
            </w:pPr>
            <w:r w:rsidRPr="00D14DD0">
              <w:rPr>
                <w:rFonts w:ascii="Times New Roman" w:eastAsia="Times New Roman" w:hAnsi="Times New Roman" w:cs="Times New Roman"/>
                <w:color w:val="595959" w:themeColor="text1" w:themeTint="A6"/>
                <w:sz w:val="26"/>
                <w:szCs w:val="26"/>
                <w:lang w:eastAsia="ru-RU"/>
              </w:rPr>
              <w:t>до 20 октября</w:t>
            </w:r>
          </w:p>
        </w:tc>
        <w:tc>
          <w:tcPr>
            <w:tcW w:w="2694" w:type="dxa"/>
          </w:tcPr>
          <w:p w:rsidR="00D14DD0" w:rsidRPr="00D14DD0" w:rsidRDefault="00D14DD0" w:rsidP="00D14DD0">
            <w:pPr>
              <w:jc w:val="center"/>
              <w:rPr>
                <w:color w:val="595959" w:themeColor="text1" w:themeTint="A6"/>
              </w:rPr>
            </w:pPr>
            <w:r w:rsidRPr="00D14DD0">
              <w:rPr>
                <w:rFonts w:ascii="Times New Roman" w:eastAsia="Times New Roman" w:hAnsi="Times New Roman" w:cs="Times New Roman"/>
                <w:color w:val="595959" w:themeColor="text1" w:themeTint="A6"/>
                <w:sz w:val="24"/>
                <w:szCs w:val="24"/>
                <w:lang w:eastAsia="ru-RU"/>
              </w:rPr>
              <w:t>Администрация сельского поселения Камеевский сельсовет муниципального района Мишкинский район Республики Башкортостан</w:t>
            </w:r>
          </w:p>
        </w:tc>
        <w:tc>
          <w:tcPr>
            <w:tcW w:w="3202" w:type="dxa"/>
          </w:tcPr>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color w:val="595959" w:themeColor="text1" w:themeTint="A6"/>
                <w:sz w:val="26"/>
                <w:szCs w:val="26"/>
                <w:lang w:eastAsia="ru-RU"/>
              </w:rPr>
            </w:pPr>
            <w:r w:rsidRPr="00D14DD0">
              <w:rPr>
                <w:rFonts w:ascii="Times New Roman" w:eastAsia="Times New Roman" w:hAnsi="Times New Roman" w:cs="Times New Roman"/>
                <w:color w:val="595959" w:themeColor="text1" w:themeTint="A6"/>
                <w:sz w:val="26"/>
                <w:szCs w:val="26"/>
                <w:lang w:eastAsia="ru-RU"/>
              </w:rPr>
              <w:t>x</w:t>
            </w:r>
          </w:p>
        </w:tc>
        <w:tc>
          <w:tcPr>
            <w:tcW w:w="2003" w:type="dxa"/>
          </w:tcPr>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color w:val="595959" w:themeColor="text1" w:themeTint="A6"/>
                <w:sz w:val="26"/>
                <w:szCs w:val="26"/>
                <w:lang w:eastAsia="ru-RU"/>
              </w:rPr>
            </w:pPr>
            <w:r w:rsidRPr="00D14DD0">
              <w:rPr>
                <w:rFonts w:ascii="Times New Roman" w:eastAsia="Times New Roman" w:hAnsi="Times New Roman" w:cs="Times New Roman"/>
                <w:color w:val="595959" w:themeColor="text1" w:themeTint="A6"/>
                <w:sz w:val="26"/>
                <w:szCs w:val="26"/>
                <w:lang w:eastAsia="ru-RU"/>
              </w:rPr>
              <w:t>x</w:t>
            </w:r>
          </w:p>
        </w:tc>
      </w:tr>
      <w:tr w:rsidR="00D14DD0" w:rsidRPr="00D14DD0" w:rsidTr="008548B4">
        <w:tc>
          <w:tcPr>
            <w:tcW w:w="562" w:type="dxa"/>
          </w:tcPr>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color w:val="595959" w:themeColor="text1" w:themeTint="A6"/>
                <w:sz w:val="26"/>
                <w:szCs w:val="26"/>
                <w:lang w:eastAsia="ru-RU"/>
              </w:rPr>
            </w:pPr>
            <w:r w:rsidRPr="00D14DD0">
              <w:rPr>
                <w:rFonts w:ascii="Times New Roman" w:eastAsia="Times New Roman" w:hAnsi="Times New Roman" w:cs="Times New Roman"/>
                <w:color w:val="595959" w:themeColor="text1" w:themeTint="A6"/>
                <w:sz w:val="26"/>
                <w:szCs w:val="26"/>
                <w:lang w:eastAsia="ru-RU"/>
              </w:rPr>
              <w:t>9</w:t>
            </w:r>
          </w:p>
        </w:tc>
        <w:tc>
          <w:tcPr>
            <w:tcW w:w="4536" w:type="dxa"/>
            <w:vAlign w:val="center"/>
          </w:tcPr>
          <w:p w:rsidR="00D14DD0" w:rsidRPr="00D14DD0" w:rsidRDefault="00D14DD0" w:rsidP="00D14DD0">
            <w:pPr>
              <w:spacing w:after="0" w:line="240" w:lineRule="auto"/>
              <w:rPr>
                <w:rFonts w:ascii="Times New Roman" w:eastAsia="Times New Roman" w:hAnsi="Times New Roman" w:cs="Times New Roman"/>
                <w:color w:val="595959" w:themeColor="text1" w:themeTint="A6"/>
                <w:sz w:val="24"/>
                <w:szCs w:val="24"/>
                <w:lang w:eastAsia="ru-RU"/>
              </w:rPr>
            </w:pPr>
            <w:r w:rsidRPr="00D14DD0">
              <w:rPr>
                <w:rFonts w:ascii="Times New Roman" w:eastAsia="Times New Roman" w:hAnsi="Times New Roman" w:cs="Times New Roman"/>
                <w:color w:val="595959" w:themeColor="text1" w:themeTint="A6"/>
                <w:sz w:val="24"/>
                <w:szCs w:val="24"/>
                <w:lang w:eastAsia="ru-RU"/>
              </w:rPr>
              <w:t>Формирование и доведение предельных объемов бюджетных ассигнований на исполнение расходных обязательств сельского поселения на очередной финансовый год и плановый период</w:t>
            </w:r>
          </w:p>
          <w:p w:rsidR="00D14DD0" w:rsidRPr="00D14DD0" w:rsidRDefault="00D14DD0" w:rsidP="00D14DD0">
            <w:pPr>
              <w:widowControl w:val="0"/>
              <w:autoSpaceDE w:val="0"/>
              <w:autoSpaceDN w:val="0"/>
              <w:spacing w:after="0" w:line="240" w:lineRule="auto"/>
              <w:rPr>
                <w:rFonts w:ascii="Times New Roman" w:eastAsia="Times New Roman" w:hAnsi="Times New Roman" w:cs="Times New Roman"/>
                <w:color w:val="595959" w:themeColor="text1" w:themeTint="A6"/>
                <w:sz w:val="24"/>
                <w:szCs w:val="24"/>
                <w:lang w:eastAsia="ru-RU"/>
              </w:rPr>
            </w:pPr>
          </w:p>
        </w:tc>
        <w:tc>
          <w:tcPr>
            <w:tcW w:w="2268" w:type="dxa"/>
          </w:tcPr>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color w:val="595959" w:themeColor="text1" w:themeTint="A6"/>
                <w:sz w:val="26"/>
                <w:szCs w:val="26"/>
                <w:lang w:eastAsia="ru-RU"/>
              </w:rPr>
            </w:pPr>
            <w:r w:rsidRPr="00D14DD0">
              <w:rPr>
                <w:rFonts w:ascii="Times New Roman" w:eastAsia="Times New Roman" w:hAnsi="Times New Roman" w:cs="Times New Roman"/>
                <w:color w:val="595959" w:themeColor="text1" w:themeTint="A6"/>
                <w:sz w:val="26"/>
                <w:szCs w:val="26"/>
                <w:lang w:eastAsia="ru-RU"/>
              </w:rPr>
              <w:t>до 25 октября</w:t>
            </w:r>
          </w:p>
        </w:tc>
        <w:tc>
          <w:tcPr>
            <w:tcW w:w="2694" w:type="dxa"/>
          </w:tcPr>
          <w:p w:rsidR="00D14DD0" w:rsidRPr="00D14DD0" w:rsidRDefault="00D14DD0" w:rsidP="00D14DD0">
            <w:pPr>
              <w:jc w:val="center"/>
              <w:rPr>
                <w:color w:val="595959" w:themeColor="text1" w:themeTint="A6"/>
              </w:rPr>
            </w:pPr>
            <w:r w:rsidRPr="00D14DD0">
              <w:rPr>
                <w:rFonts w:ascii="Times New Roman" w:eastAsia="Times New Roman" w:hAnsi="Times New Roman" w:cs="Times New Roman"/>
                <w:color w:val="595959" w:themeColor="text1" w:themeTint="A6"/>
                <w:sz w:val="24"/>
                <w:szCs w:val="24"/>
                <w:lang w:eastAsia="ru-RU"/>
              </w:rPr>
              <w:t>Администрация сельского поселения Камеевский сельсовет муниципального района Мишкинский район Республики Башкортостан</w:t>
            </w:r>
          </w:p>
        </w:tc>
        <w:tc>
          <w:tcPr>
            <w:tcW w:w="3202" w:type="dxa"/>
          </w:tcPr>
          <w:p w:rsidR="00D14DD0" w:rsidRPr="00D14DD0" w:rsidRDefault="00D14DD0" w:rsidP="00D14DD0">
            <w:pPr>
              <w:spacing w:after="0" w:line="240" w:lineRule="auto"/>
              <w:jc w:val="center"/>
              <w:rPr>
                <w:rFonts w:ascii="Times New Roman" w:eastAsia="Times New Roman" w:hAnsi="Times New Roman" w:cs="Times New Roman"/>
                <w:color w:val="595959" w:themeColor="text1" w:themeTint="A6"/>
                <w:sz w:val="26"/>
                <w:szCs w:val="26"/>
                <w:lang w:eastAsia="ru-RU"/>
              </w:rPr>
            </w:pPr>
            <w:r w:rsidRPr="00D14DD0">
              <w:rPr>
                <w:rFonts w:ascii="Times New Roman" w:eastAsia="Times New Roman" w:hAnsi="Times New Roman" w:cs="Times New Roman"/>
                <w:color w:val="595959" w:themeColor="text1" w:themeTint="A6"/>
                <w:sz w:val="26"/>
                <w:szCs w:val="26"/>
                <w:lang w:eastAsia="ru-RU"/>
              </w:rPr>
              <w:t>субъекты бюджетного планирования</w:t>
            </w:r>
          </w:p>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color w:val="595959" w:themeColor="text1" w:themeTint="A6"/>
                <w:sz w:val="26"/>
                <w:szCs w:val="26"/>
                <w:lang w:eastAsia="ru-RU"/>
              </w:rPr>
            </w:pPr>
          </w:p>
        </w:tc>
        <w:tc>
          <w:tcPr>
            <w:tcW w:w="2003" w:type="dxa"/>
          </w:tcPr>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color w:val="595959" w:themeColor="text1" w:themeTint="A6"/>
                <w:sz w:val="26"/>
                <w:szCs w:val="26"/>
                <w:lang w:eastAsia="ru-RU"/>
              </w:rPr>
            </w:pPr>
            <w:r w:rsidRPr="00D14DD0">
              <w:rPr>
                <w:rFonts w:ascii="Times New Roman" w:eastAsia="Times New Roman" w:hAnsi="Times New Roman" w:cs="Times New Roman"/>
                <w:color w:val="595959" w:themeColor="text1" w:themeTint="A6"/>
                <w:sz w:val="26"/>
                <w:szCs w:val="26"/>
                <w:lang w:eastAsia="ru-RU"/>
              </w:rPr>
              <w:t>х</w:t>
            </w:r>
          </w:p>
        </w:tc>
      </w:tr>
      <w:tr w:rsidR="00D14DD0" w:rsidRPr="00D14DD0" w:rsidTr="008548B4">
        <w:tc>
          <w:tcPr>
            <w:tcW w:w="562" w:type="dxa"/>
          </w:tcPr>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color w:val="595959" w:themeColor="text1" w:themeTint="A6"/>
                <w:sz w:val="26"/>
                <w:szCs w:val="26"/>
                <w:lang w:eastAsia="ru-RU"/>
              </w:rPr>
            </w:pPr>
            <w:r w:rsidRPr="00D14DD0">
              <w:rPr>
                <w:rFonts w:ascii="Times New Roman" w:eastAsia="Times New Roman" w:hAnsi="Times New Roman" w:cs="Times New Roman"/>
                <w:color w:val="595959" w:themeColor="text1" w:themeTint="A6"/>
                <w:sz w:val="26"/>
                <w:szCs w:val="26"/>
                <w:lang w:eastAsia="ru-RU"/>
              </w:rPr>
              <w:lastRenderedPageBreak/>
              <w:t>10</w:t>
            </w:r>
          </w:p>
        </w:tc>
        <w:tc>
          <w:tcPr>
            <w:tcW w:w="4536" w:type="dxa"/>
            <w:vAlign w:val="center"/>
          </w:tcPr>
          <w:p w:rsidR="00D14DD0" w:rsidRPr="00D14DD0" w:rsidRDefault="00D14DD0" w:rsidP="00D14DD0">
            <w:pPr>
              <w:spacing w:after="0" w:line="240" w:lineRule="auto"/>
              <w:rPr>
                <w:rFonts w:ascii="Times New Roman" w:eastAsia="Times New Roman" w:hAnsi="Times New Roman" w:cs="Times New Roman"/>
                <w:color w:val="595959" w:themeColor="text1" w:themeTint="A6"/>
                <w:sz w:val="24"/>
                <w:szCs w:val="24"/>
                <w:lang w:eastAsia="ru-RU"/>
              </w:rPr>
            </w:pPr>
            <w:r w:rsidRPr="00D14DD0">
              <w:rPr>
                <w:rFonts w:ascii="Times New Roman" w:eastAsia="Times New Roman" w:hAnsi="Times New Roman" w:cs="Times New Roman"/>
                <w:color w:val="595959" w:themeColor="text1" w:themeTint="A6"/>
                <w:sz w:val="24"/>
                <w:szCs w:val="24"/>
                <w:lang w:eastAsia="ru-RU"/>
              </w:rPr>
              <w:t>Проект решения Совета сельского поселения Камеевский сельсовет муниципального района Мишкинский район Республики Башкортостан о бюджете сельского поселения Камеевский сельсовет муниципального района Мишкинский район Республики Башкортостан на очередной финансовый год и плановый период, а также документы и материалы, подлежащие внесению в Совет сельского поселения Камеевский сельсовет муниципального района Мишкинский район Республики Башкортостан одновременно с ним</w:t>
            </w:r>
          </w:p>
          <w:p w:rsidR="00D14DD0" w:rsidRPr="00D14DD0" w:rsidRDefault="00D14DD0" w:rsidP="00D14DD0">
            <w:pPr>
              <w:widowControl w:val="0"/>
              <w:autoSpaceDE w:val="0"/>
              <w:autoSpaceDN w:val="0"/>
              <w:spacing w:after="0" w:line="240" w:lineRule="auto"/>
              <w:rPr>
                <w:rFonts w:ascii="Times New Roman" w:eastAsia="Times New Roman" w:hAnsi="Times New Roman" w:cs="Times New Roman"/>
                <w:color w:val="595959" w:themeColor="text1" w:themeTint="A6"/>
                <w:sz w:val="24"/>
                <w:szCs w:val="24"/>
                <w:lang w:eastAsia="ru-RU"/>
              </w:rPr>
            </w:pPr>
          </w:p>
        </w:tc>
        <w:tc>
          <w:tcPr>
            <w:tcW w:w="2268" w:type="dxa"/>
          </w:tcPr>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color w:val="595959" w:themeColor="text1" w:themeTint="A6"/>
                <w:sz w:val="26"/>
                <w:szCs w:val="26"/>
                <w:lang w:eastAsia="ru-RU"/>
              </w:rPr>
            </w:pPr>
            <w:r w:rsidRPr="00D14DD0">
              <w:rPr>
                <w:rFonts w:ascii="Times New Roman" w:eastAsia="Times New Roman" w:hAnsi="Times New Roman" w:cs="Times New Roman"/>
                <w:color w:val="595959" w:themeColor="text1" w:themeTint="A6"/>
                <w:sz w:val="26"/>
                <w:szCs w:val="26"/>
                <w:lang w:eastAsia="ru-RU"/>
              </w:rPr>
              <w:t>до 10 ноября</w:t>
            </w:r>
          </w:p>
        </w:tc>
        <w:tc>
          <w:tcPr>
            <w:tcW w:w="2694" w:type="dxa"/>
          </w:tcPr>
          <w:p w:rsidR="00D14DD0" w:rsidRPr="00D14DD0" w:rsidRDefault="00D14DD0" w:rsidP="00D14DD0">
            <w:pPr>
              <w:jc w:val="center"/>
              <w:rPr>
                <w:color w:val="595959" w:themeColor="text1" w:themeTint="A6"/>
              </w:rPr>
            </w:pPr>
            <w:r w:rsidRPr="00D14DD0">
              <w:rPr>
                <w:rFonts w:ascii="Times New Roman" w:eastAsia="Times New Roman" w:hAnsi="Times New Roman" w:cs="Times New Roman"/>
                <w:color w:val="595959" w:themeColor="text1" w:themeTint="A6"/>
                <w:sz w:val="24"/>
                <w:szCs w:val="24"/>
                <w:lang w:eastAsia="ru-RU"/>
              </w:rPr>
              <w:t>Администрация сельского поселения Камеевский сельсовет муниципального района Мишкинский район Республики Башкортостан</w:t>
            </w:r>
          </w:p>
        </w:tc>
        <w:tc>
          <w:tcPr>
            <w:tcW w:w="3202" w:type="dxa"/>
          </w:tcPr>
          <w:p w:rsidR="00D14DD0" w:rsidRPr="00D14DD0" w:rsidRDefault="00D14DD0" w:rsidP="00D14DD0">
            <w:pPr>
              <w:spacing w:after="0" w:line="240" w:lineRule="auto"/>
              <w:jc w:val="center"/>
              <w:rPr>
                <w:rFonts w:ascii="Times New Roman" w:eastAsia="Times New Roman" w:hAnsi="Times New Roman" w:cs="Times New Roman"/>
                <w:color w:val="595959" w:themeColor="text1" w:themeTint="A6"/>
                <w:sz w:val="24"/>
                <w:szCs w:val="24"/>
                <w:lang w:eastAsia="ru-RU"/>
              </w:rPr>
            </w:pPr>
            <w:r w:rsidRPr="00D14DD0">
              <w:rPr>
                <w:rFonts w:ascii="Times New Roman" w:eastAsia="Times New Roman" w:hAnsi="Times New Roman" w:cs="Times New Roman"/>
                <w:color w:val="595959" w:themeColor="text1" w:themeTint="A6"/>
                <w:sz w:val="24"/>
                <w:szCs w:val="24"/>
                <w:lang w:eastAsia="ru-RU"/>
              </w:rPr>
              <w:t>Глава сельского поселения Камеевский сельсовет муниципального района Мишкинский район Республики Башкортостан</w:t>
            </w:r>
          </w:p>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color w:val="595959" w:themeColor="text1" w:themeTint="A6"/>
                <w:sz w:val="26"/>
                <w:szCs w:val="26"/>
                <w:lang w:eastAsia="ru-RU"/>
              </w:rPr>
            </w:pPr>
          </w:p>
        </w:tc>
        <w:tc>
          <w:tcPr>
            <w:tcW w:w="2003" w:type="dxa"/>
          </w:tcPr>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color w:val="595959" w:themeColor="text1" w:themeTint="A6"/>
                <w:sz w:val="26"/>
                <w:szCs w:val="26"/>
                <w:lang w:eastAsia="ru-RU"/>
              </w:rPr>
            </w:pPr>
            <w:r w:rsidRPr="00D14DD0">
              <w:rPr>
                <w:rFonts w:ascii="Times New Roman" w:eastAsia="Times New Roman" w:hAnsi="Times New Roman" w:cs="Times New Roman"/>
                <w:color w:val="595959" w:themeColor="text1" w:themeTint="A6"/>
                <w:sz w:val="26"/>
                <w:szCs w:val="26"/>
                <w:lang w:eastAsia="ru-RU"/>
              </w:rPr>
              <w:t xml:space="preserve">до 13 </w:t>
            </w:r>
            <w:r w:rsidRPr="00D14DD0">
              <w:rPr>
                <w:rFonts w:ascii="Times New Roman" w:eastAsia="Times New Roman" w:hAnsi="Times New Roman" w:cs="Times New Roman"/>
                <w:color w:val="595959" w:themeColor="text1" w:themeTint="A6"/>
                <w:sz w:val="26"/>
                <w:szCs w:val="26"/>
                <w:lang w:val="en-US" w:eastAsia="ru-RU"/>
              </w:rPr>
              <w:t>но</w:t>
            </w:r>
            <w:r w:rsidRPr="00D14DD0">
              <w:rPr>
                <w:rFonts w:ascii="Times New Roman" w:eastAsia="Times New Roman" w:hAnsi="Times New Roman" w:cs="Times New Roman"/>
                <w:color w:val="595959" w:themeColor="text1" w:themeTint="A6"/>
                <w:sz w:val="26"/>
                <w:szCs w:val="26"/>
                <w:lang w:eastAsia="ru-RU"/>
              </w:rPr>
              <w:t>ября</w:t>
            </w:r>
          </w:p>
        </w:tc>
      </w:tr>
      <w:tr w:rsidR="00D14DD0" w:rsidRPr="00D14DD0" w:rsidTr="008548B4">
        <w:tc>
          <w:tcPr>
            <w:tcW w:w="562" w:type="dxa"/>
          </w:tcPr>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color w:val="595959" w:themeColor="text1" w:themeTint="A6"/>
                <w:sz w:val="26"/>
                <w:szCs w:val="26"/>
                <w:lang w:eastAsia="ru-RU"/>
              </w:rPr>
            </w:pPr>
            <w:r w:rsidRPr="00D14DD0">
              <w:rPr>
                <w:rFonts w:ascii="Times New Roman" w:eastAsia="Times New Roman" w:hAnsi="Times New Roman" w:cs="Times New Roman"/>
                <w:color w:val="595959" w:themeColor="text1" w:themeTint="A6"/>
                <w:sz w:val="26"/>
                <w:szCs w:val="26"/>
                <w:lang w:eastAsia="ru-RU"/>
              </w:rPr>
              <w:t>11</w:t>
            </w:r>
          </w:p>
        </w:tc>
        <w:tc>
          <w:tcPr>
            <w:tcW w:w="4536" w:type="dxa"/>
          </w:tcPr>
          <w:p w:rsidR="00D14DD0" w:rsidRPr="00D14DD0" w:rsidRDefault="00D14DD0" w:rsidP="00D14DD0">
            <w:pPr>
              <w:spacing w:after="0" w:line="240" w:lineRule="auto"/>
              <w:rPr>
                <w:rFonts w:ascii="Times New Roman" w:eastAsia="Times New Roman" w:hAnsi="Times New Roman" w:cs="Times New Roman"/>
                <w:color w:val="595959" w:themeColor="text1" w:themeTint="A6"/>
                <w:sz w:val="24"/>
                <w:szCs w:val="24"/>
                <w:lang w:eastAsia="ru-RU"/>
              </w:rPr>
            </w:pPr>
            <w:r w:rsidRPr="00D14DD0">
              <w:rPr>
                <w:rFonts w:ascii="Times New Roman" w:eastAsia="Times New Roman" w:hAnsi="Times New Roman" w:cs="Times New Roman"/>
                <w:color w:val="595959" w:themeColor="text1" w:themeTint="A6"/>
                <w:sz w:val="24"/>
                <w:szCs w:val="24"/>
                <w:lang w:eastAsia="ru-RU"/>
              </w:rPr>
              <w:t>Доведение прогнозируемых объемов поступлений в бюджет сельского поселения на очередной финансовый год и плановый период по видам доходов</w:t>
            </w:r>
          </w:p>
          <w:p w:rsidR="00D14DD0" w:rsidRPr="00D14DD0" w:rsidRDefault="00D14DD0" w:rsidP="00D14DD0">
            <w:pPr>
              <w:widowControl w:val="0"/>
              <w:autoSpaceDE w:val="0"/>
              <w:autoSpaceDN w:val="0"/>
              <w:spacing w:after="0" w:line="240" w:lineRule="auto"/>
              <w:rPr>
                <w:rFonts w:ascii="Times New Roman" w:eastAsia="Times New Roman" w:hAnsi="Times New Roman" w:cs="Times New Roman"/>
                <w:color w:val="595959" w:themeColor="text1" w:themeTint="A6"/>
                <w:sz w:val="24"/>
                <w:szCs w:val="24"/>
                <w:lang w:eastAsia="ru-RU"/>
              </w:rPr>
            </w:pPr>
          </w:p>
        </w:tc>
        <w:tc>
          <w:tcPr>
            <w:tcW w:w="2268" w:type="dxa"/>
          </w:tcPr>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color w:val="595959" w:themeColor="text1" w:themeTint="A6"/>
                <w:sz w:val="26"/>
                <w:szCs w:val="26"/>
                <w:lang w:eastAsia="ru-RU"/>
              </w:rPr>
            </w:pPr>
            <w:r w:rsidRPr="00D14DD0">
              <w:rPr>
                <w:rFonts w:ascii="Times New Roman" w:eastAsia="Times New Roman" w:hAnsi="Times New Roman" w:cs="Times New Roman"/>
                <w:color w:val="595959" w:themeColor="text1" w:themeTint="A6"/>
                <w:sz w:val="26"/>
                <w:szCs w:val="26"/>
                <w:lang w:eastAsia="ru-RU"/>
              </w:rPr>
              <w:t>до 20 декабря</w:t>
            </w:r>
          </w:p>
        </w:tc>
        <w:tc>
          <w:tcPr>
            <w:tcW w:w="2694" w:type="dxa"/>
          </w:tcPr>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color w:val="595959" w:themeColor="text1" w:themeTint="A6"/>
                <w:sz w:val="24"/>
                <w:szCs w:val="24"/>
                <w:lang w:eastAsia="ru-RU"/>
              </w:rPr>
            </w:pPr>
            <w:r w:rsidRPr="00D14DD0">
              <w:rPr>
                <w:rFonts w:ascii="Times New Roman" w:eastAsia="Times New Roman" w:hAnsi="Times New Roman" w:cs="Times New Roman"/>
                <w:color w:val="595959" w:themeColor="text1" w:themeTint="A6"/>
                <w:sz w:val="24"/>
                <w:szCs w:val="24"/>
                <w:lang w:eastAsia="ru-RU"/>
              </w:rPr>
              <w:t>Администрация сельского поселения Камеевский сельсовет муниципального района Мишкинский район Республики Башкортостан</w:t>
            </w:r>
          </w:p>
        </w:tc>
        <w:tc>
          <w:tcPr>
            <w:tcW w:w="3202" w:type="dxa"/>
          </w:tcPr>
          <w:p w:rsidR="00D14DD0" w:rsidRPr="00D14DD0" w:rsidRDefault="00D14DD0" w:rsidP="00D14DD0">
            <w:pPr>
              <w:spacing w:after="0" w:line="240" w:lineRule="auto"/>
              <w:jc w:val="center"/>
              <w:rPr>
                <w:rFonts w:ascii="Times New Roman" w:eastAsia="Times New Roman" w:hAnsi="Times New Roman" w:cs="Times New Roman"/>
                <w:color w:val="595959" w:themeColor="text1" w:themeTint="A6"/>
                <w:sz w:val="26"/>
                <w:szCs w:val="26"/>
                <w:lang w:eastAsia="ru-RU"/>
              </w:rPr>
            </w:pPr>
            <w:r w:rsidRPr="00D14DD0">
              <w:rPr>
                <w:rFonts w:ascii="Times New Roman" w:eastAsia="Times New Roman" w:hAnsi="Times New Roman" w:cs="Times New Roman"/>
                <w:color w:val="595959" w:themeColor="text1" w:themeTint="A6"/>
                <w:sz w:val="26"/>
                <w:szCs w:val="26"/>
                <w:lang w:eastAsia="ru-RU"/>
              </w:rPr>
              <w:t>главные администраторы доходов бюджета сельского поселения</w:t>
            </w:r>
          </w:p>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color w:val="595959" w:themeColor="text1" w:themeTint="A6"/>
                <w:sz w:val="26"/>
                <w:szCs w:val="26"/>
                <w:lang w:eastAsia="ru-RU"/>
              </w:rPr>
            </w:pPr>
          </w:p>
        </w:tc>
        <w:tc>
          <w:tcPr>
            <w:tcW w:w="2003" w:type="dxa"/>
          </w:tcPr>
          <w:p w:rsidR="00D14DD0" w:rsidRPr="00D14DD0" w:rsidRDefault="00D14DD0" w:rsidP="00D14DD0">
            <w:pPr>
              <w:widowControl w:val="0"/>
              <w:autoSpaceDE w:val="0"/>
              <w:autoSpaceDN w:val="0"/>
              <w:spacing w:after="0" w:line="240" w:lineRule="auto"/>
              <w:jc w:val="center"/>
              <w:rPr>
                <w:rFonts w:ascii="Times New Roman" w:eastAsia="Times New Roman" w:hAnsi="Times New Roman" w:cs="Times New Roman"/>
                <w:color w:val="595959" w:themeColor="text1" w:themeTint="A6"/>
                <w:sz w:val="26"/>
                <w:szCs w:val="26"/>
                <w:lang w:eastAsia="ru-RU"/>
              </w:rPr>
            </w:pPr>
            <w:r w:rsidRPr="00D14DD0">
              <w:rPr>
                <w:rFonts w:ascii="Times New Roman" w:eastAsia="Times New Roman" w:hAnsi="Times New Roman" w:cs="Times New Roman"/>
                <w:color w:val="595959" w:themeColor="text1" w:themeTint="A6"/>
                <w:sz w:val="26"/>
                <w:szCs w:val="26"/>
                <w:lang w:eastAsia="ru-RU"/>
              </w:rPr>
              <w:t>x</w:t>
            </w:r>
          </w:p>
        </w:tc>
      </w:tr>
    </w:tbl>
    <w:p w:rsidR="00D14DD0" w:rsidRPr="00D14DD0" w:rsidRDefault="00D14DD0" w:rsidP="00D14DD0">
      <w:pPr>
        <w:widowControl w:val="0"/>
        <w:autoSpaceDE w:val="0"/>
        <w:autoSpaceDN w:val="0"/>
        <w:adjustRightInd w:val="0"/>
        <w:spacing w:after="0" w:line="240" w:lineRule="auto"/>
        <w:rPr>
          <w:rFonts w:ascii="Times New Roman" w:eastAsia="Times New Roman" w:hAnsi="Times New Roman" w:cs="Times New Roman"/>
          <w:color w:val="595959" w:themeColor="text1" w:themeTint="A6"/>
          <w:sz w:val="26"/>
          <w:szCs w:val="26"/>
          <w:lang w:eastAsia="ru-RU"/>
        </w:rPr>
      </w:pPr>
    </w:p>
    <w:p w:rsidR="00D14DD0" w:rsidRPr="00D14DD0" w:rsidRDefault="00D14DD0" w:rsidP="00D14DD0">
      <w:pPr>
        <w:widowControl w:val="0"/>
        <w:autoSpaceDE w:val="0"/>
        <w:autoSpaceDN w:val="0"/>
        <w:adjustRightInd w:val="0"/>
        <w:spacing w:after="0" w:line="240" w:lineRule="auto"/>
        <w:rPr>
          <w:rFonts w:ascii="Times New Roman" w:eastAsia="Times New Roman" w:hAnsi="Times New Roman" w:cs="Times New Roman"/>
          <w:color w:val="595959" w:themeColor="text1" w:themeTint="A6"/>
          <w:sz w:val="26"/>
          <w:szCs w:val="26"/>
          <w:lang w:eastAsia="ru-RU"/>
        </w:rPr>
      </w:pPr>
    </w:p>
    <w:p w:rsidR="00D14DD0" w:rsidRPr="00D14DD0" w:rsidRDefault="00D14DD0" w:rsidP="00D14DD0">
      <w:pPr>
        <w:widowControl w:val="0"/>
        <w:autoSpaceDE w:val="0"/>
        <w:autoSpaceDN w:val="0"/>
        <w:adjustRightInd w:val="0"/>
        <w:spacing w:after="0" w:line="240" w:lineRule="auto"/>
        <w:rPr>
          <w:rFonts w:ascii="Times New Roman" w:eastAsia="Times New Roman" w:hAnsi="Times New Roman" w:cs="Times New Roman"/>
          <w:color w:val="595959" w:themeColor="text1" w:themeTint="A6"/>
          <w:sz w:val="26"/>
          <w:szCs w:val="26"/>
          <w:lang w:eastAsia="ru-RU"/>
        </w:rPr>
      </w:pPr>
    </w:p>
    <w:p w:rsidR="00D14DD0" w:rsidRPr="00D14DD0" w:rsidRDefault="00D14DD0" w:rsidP="00D14DD0">
      <w:pPr>
        <w:widowControl w:val="0"/>
        <w:autoSpaceDE w:val="0"/>
        <w:autoSpaceDN w:val="0"/>
        <w:adjustRightInd w:val="0"/>
        <w:spacing w:after="0" w:line="240" w:lineRule="auto"/>
        <w:rPr>
          <w:rFonts w:ascii="Times New Roman" w:eastAsia="Times New Roman" w:hAnsi="Times New Roman" w:cs="Times New Roman"/>
          <w:color w:val="595959" w:themeColor="text1" w:themeTint="A6"/>
          <w:sz w:val="26"/>
          <w:szCs w:val="26"/>
          <w:lang w:eastAsia="ru-RU"/>
        </w:rPr>
      </w:pPr>
    </w:p>
    <w:p w:rsidR="00D14DD0" w:rsidRPr="00D14DD0" w:rsidRDefault="00D14DD0" w:rsidP="00D14DD0">
      <w:pPr>
        <w:widowControl w:val="0"/>
        <w:tabs>
          <w:tab w:val="left" w:pos="1140"/>
        </w:tabs>
        <w:autoSpaceDE w:val="0"/>
        <w:autoSpaceDN w:val="0"/>
        <w:adjustRightInd w:val="0"/>
        <w:spacing w:after="0" w:line="240" w:lineRule="auto"/>
        <w:rPr>
          <w:rFonts w:ascii="Times New Roman" w:eastAsia="Times New Roman" w:hAnsi="Times New Roman" w:cs="Times New Roman"/>
          <w:sz w:val="28"/>
          <w:szCs w:val="28"/>
          <w:lang w:eastAsia="ru-RU"/>
        </w:rPr>
        <w:sectPr w:rsidR="00D14DD0" w:rsidRPr="00D14DD0" w:rsidSect="00D721D8">
          <w:pgSz w:w="16838" w:h="11905" w:orient="landscape"/>
          <w:pgMar w:top="1276" w:right="1134" w:bottom="850" w:left="1134" w:header="0" w:footer="0" w:gutter="0"/>
          <w:cols w:space="720"/>
        </w:sectPr>
      </w:pPr>
      <w:bookmarkStart w:id="5" w:name="_GoBack"/>
      <w:bookmarkEnd w:id="5"/>
      <w:r w:rsidRPr="00D14DD0">
        <w:rPr>
          <w:rFonts w:ascii="Times New Roman" w:eastAsia="Times New Roman" w:hAnsi="Times New Roman" w:cs="Times New Roman"/>
          <w:sz w:val="26"/>
          <w:szCs w:val="26"/>
          <w:lang w:eastAsia="ru-RU"/>
        </w:rPr>
        <w:tab/>
      </w:r>
    </w:p>
    <w:p w:rsidR="00D14DD0" w:rsidRPr="00D14DD0" w:rsidRDefault="00D14DD0" w:rsidP="00D14DD0">
      <w:pPr>
        <w:spacing w:after="0" w:line="240" w:lineRule="auto"/>
        <w:ind w:hanging="298"/>
        <w:rPr>
          <w:rFonts w:ascii="Times New Roman" w:eastAsia="Times New Roman" w:hAnsi="Times New Roman" w:cs="Times New Roman"/>
          <w:sz w:val="28"/>
          <w:szCs w:val="28"/>
          <w:lang w:eastAsia="ru-RU"/>
        </w:rPr>
      </w:pPr>
    </w:p>
    <w:p w:rsidR="00D14DD0" w:rsidRPr="00D14DD0" w:rsidRDefault="00D14DD0" w:rsidP="00D14DD0">
      <w:pPr>
        <w:spacing w:after="0" w:line="240" w:lineRule="auto"/>
        <w:ind w:hanging="298"/>
        <w:rPr>
          <w:rFonts w:ascii="Times New Roman" w:eastAsia="Times New Roman" w:hAnsi="Times New Roman" w:cs="Times New Roman"/>
          <w:sz w:val="28"/>
          <w:szCs w:val="28"/>
          <w:lang w:eastAsia="ru-RU"/>
        </w:rPr>
      </w:pPr>
    </w:p>
    <w:p w:rsidR="00D14DD0" w:rsidRPr="00D14DD0" w:rsidRDefault="00D14DD0" w:rsidP="00D14DD0">
      <w:pPr>
        <w:spacing w:after="0" w:line="240" w:lineRule="auto"/>
        <w:ind w:hanging="298"/>
        <w:rPr>
          <w:rFonts w:ascii="Times New Roman" w:eastAsia="Times New Roman" w:hAnsi="Times New Roman" w:cs="Times New Roman"/>
          <w:sz w:val="28"/>
          <w:szCs w:val="28"/>
          <w:lang w:eastAsia="ru-RU"/>
        </w:rPr>
      </w:pPr>
    </w:p>
    <w:p w:rsidR="00D14DD0" w:rsidRPr="00D14DD0" w:rsidRDefault="00D14DD0" w:rsidP="00D14DD0">
      <w:pPr>
        <w:spacing w:after="0" w:line="240" w:lineRule="auto"/>
        <w:ind w:hanging="298"/>
        <w:rPr>
          <w:rFonts w:ascii="Times New Roman" w:eastAsia="Times New Roman" w:hAnsi="Times New Roman" w:cs="Times New Roman"/>
          <w:sz w:val="28"/>
          <w:szCs w:val="28"/>
          <w:lang w:eastAsia="ru-RU"/>
        </w:rPr>
      </w:pPr>
    </w:p>
    <w:p w:rsidR="00D14DD0" w:rsidRPr="00D14DD0" w:rsidRDefault="00D14DD0" w:rsidP="00D14DD0">
      <w:pPr>
        <w:spacing w:after="0" w:line="240" w:lineRule="auto"/>
        <w:ind w:hanging="298"/>
        <w:rPr>
          <w:rFonts w:ascii="Times New Roman" w:eastAsia="Times New Roman" w:hAnsi="Times New Roman" w:cs="Times New Roman"/>
          <w:sz w:val="28"/>
          <w:szCs w:val="28"/>
          <w:lang w:eastAsia="ru-RU"/>
        </w:rPr>
      </w:pPr>
    </w:p>
    <w:p w:rsidR="00D14DD0" w:rsidRPr="00D14DD0" w:rsidRDefault="00D14DD0" w:rsidP="00D14DD0">
      <w:pPr>
        <w:spacing w:after="0" w:line="240" w:lineRule="auto"/>
        <w:ind w:hanging="298"/>
        <w:rPr>
          <w:rFonts w:ascii="Times New Roman" w:eastAsia="Times New Roman" w:hAnsi="Times New Roman" w:cs="Times New Roman"/>
          <w:sz w:val="28"/>
          <w:szCs w:val="28"/>
          <w:lang w:eastAsia="ru-RU"/>
        </w:rPr>
      </w:pPr>
    </w:p>
    <w:p w:rsidR="007944CD" w:rsidRDefault="007944CD"/>
    <w:sectPr w:rsidR="007944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ash">
    <w:altName w:val="Microsoft YaHei"/>
    <w:charset w:val="00"/>
    <w:family w:val="swiss"/>
    <w:pitch w:val="variable"/>
    <w:sig w:usb0="00000001"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_Timer Bashkir">
    <w:altName w:val="Times New Roman"/>
    <w:charset w:val="CC"/>
    <w:family w:val="roman"/>
    <w:pitch w:val="variable"/>
    <w:sig w:usb0="00000001"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 w:name="a_Timer(15%) Bashkir">
    <w:altName w:val="Times New Roman"/>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10F0"/>
    <w:multiLevelType w:val="hybridMultilevel"/>
    <w:tmpl w:val="FB6AC864"/>
    <w:lvl w:ilvl="0" w:tplc="4280A8A4">
      <w:start w:val="1"/>
      <w:numFmt w:val="decimal"/>
      <w:lvlText w:val="%1."/>
      <w:lvlJc w:val="left"/>
      <w:pPr>
        <w:ind w:left="0"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1" w:tplc="41F6F9AE">
      <w:start w:val="1"/>
      <w:numFmt w:val="lowerLetter"/>
      <w:lvlText w:val="%2"/>
      <w:lvlJc w:val="left"/>
      <w:pPr>
        <w:ind w:left="1795"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2" w:tplc="1B3A0A38">
      <w:start w:val="1"/>
      <w:numFmt w:val="lowerRoman"/>
      <w:lvlText w:val="%3"/>
      <w:lvlJc w:val="left"/>
      <w:pPr>
        <w:ind w:left="2515"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3" w:tplc="5FBE8388">
      <w:start w:val="1"/>
      <w:numFmt w:val="decimal"/>
      <w:lvlText w:val="%4"/>
      <w:lvlJc w:val="left"/>
      <w:pPr>
        <w:ind w:left="3235"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4" w:tplc="7076BBF0">
      <w:start w:val="1"/>
      <w:numFmt w:val="lowerLetter"/>
      <w:lvlText w:val="%5"/>
      <w:lvlJc w:val="left"/>
      <w:pPr>
        <w:ind w:left="3955"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5" w:tplc="567EA592">
      <w:start w:val="1"/>
      <w:numFmt w:val="lowerRoman"/>
      <w:lvlText w:val="%6"/>
      <w:lvlJc w:val="left"/>
      <w:pPr>
        <w:ind w:left="4675"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6" w:tplc="43F80E8E">
      <w:start w:val="1"/>
      <w:numFmt w:val="decimal"/>
      <w:lvlText w:val="%7"/>
      <w:lvlJc w:val="left"/>
      <w:pPr>
        <w:ind w:left="5395"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7" w:tplc="AE92BAB8">
      <w:start w:val="1"/>
      <w:numFmt w:val="lowerLetter"/>
      <w:lvlText w:val="%8"/>
      <w:lvlJc w:val="left"/>
      <w:pPr>
        <w:ind w:left="6115"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8" w:tplc="B116249C">
      <w:start w:val="1"/>
      <w:numFmt w:val="lowerRoman"/>
      <w:lvlText w:val="%9"/>
      <w:lvlJc w:val="left"/>
      <w:pPr>
        <w:ind w:left="6835" w:firstLine="0"/>
      </w:pPr>
      <w:rPr>
        <w:rFonts w:ascii="Times New Roman" w:eastAsia="Times New Roman" w:hAnsi="Times New Roman"/>
        <w:b w:val="0"/>
        <w:bCs w:val="0"/>
        <w:i w:val="0"/>
        <w:iCs w:val="0"/>
        <w:strike w:val="0"/>
        <w:dstrike w:val="0"/>
        <w:color w:val="000000"/>
        <w:sz w:val="26"/>
        <w:szCs w:val="26"/>
        <w:u w:val="none"/>
        <w:effect w:val="none"/>
        <w:vertAlign w:val="baseline"/>
      </w:rPr>
    </w:lvl>
  </w:abstractNum>
  <w:abstractNum w:abstractNumId="1" w15:restartNumberingAfterBreak="0">
    <w:nsid w:val="04C77FE1"/>
    <w:multiLevelType w:val="hybridMultilevel"/>
    <w:tmpl w:val="F4D66E70"/>
    <w:lvl w:ilvl="0" w:tplc="C51AF4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11FF1CDE"/>
    <w:multiLevelType w:val="hybridMultilevel"/>
    <w:tmpl w:val="2B3AB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637740"/>
    <w:multiLevelType w:val="hybridMultilevel"/>
    <w:tmpl w:val="43C43DE4"/>
    <w:lvl w:ilvl="0" w:tplc="0419000F">
      <w:start w:val="1"/>
      <w:numFmt w:val="decimal"/>
      <w:lvlText w:val="%1."/>
      <w:lvlJc w:val="left"/>
      <w:pPr>
        <w:tabs>
          <w:tab w:val="num" w:pos="830"/>
        </w:tabs>
        <w:ind w:left="8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98F2BA9"/>
    <w:multiLevelType w:val="hybridMultilevel"/>
    <w:tmpl w:val="7B18CBEA"/>
    <w:lvl w:ilvl="0" w:tplc="04190011">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A3C2F3B"/>
    <w:multiLevelType w:val="hybridMultilevel"/>
    <w:tmpl w:val="481A8D3E"/>
    <w:lvl w:ilvl="0" w:tplc="50A89AF2">
      <w:start w:val="1"/>
      <w:numFmt w:val="decimal"/>
      <w:lvlText w:val="%1."/>
      <w:lvlJc w:val="left"/>
      <w:pPr>
        <w:tabs>
          <w:tab w:val="num" w:pos="720"/>
        </w:tabs>
        <w:ind w:left="0" w:firstLine="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27643F0"/>
    <w:multiLevelType w:val="hybridMultilevel"/>
    <w:tmpl w:val="5FBC1868"/>
    <w:lvl w:ilvl="0" w:tplc="26E8E9EA">
      <w:start w:val="4"/>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4766E77"/>
    <w:multiLevelType w:val="multilevel"/>
    <w:tmpl w:val="9C12DBCA"/>
    <w:lvl w:ilvl="0">
      <w:start w:val="1"/>
      <w:numFmt w:val="decimal"/>
      <w:lvlText w:val="%1."/>
      <w:lvlJc w:val="left"/>
      <w:pPr>
        <w:tabs>
          <w:tab w:val="num" w:pos="750"/>
        </w:tabs>
        <w:ind w:left="750" w:hanging="39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15:restartNumberingAfterBreak="0">
    <w:nsid w:val="2CBF648B"/>
    <w:multiLevelType w:val="hybridMultilevel"/>
    <w:tmpl w:val="0FB88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4B05D4"/>
    <w:multiLevelType w:val="hybridMultilevel"/>
    <w:tmpl w:val="92B6D1DA"/>
    <w:lvl w:ilvl="0" w:tplc="33EAEA1A">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B85E67"/>
    <w:multiLevelType w:val="multilevel"/>
    <w:tmpl w:val="BEEC130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74543F"/>
    <w:multiLevelType w:val="hybridMultilevel"/>
    <w:tmpl w:val="406E46C2"/>
    <w:lvl w:ilvl="0" w:tplc="00261D0A">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15:restartNumberingAfterBreak="0">
    <w:nsid w:val="32FF2822"/>
    <w:multiLevelType w:val="hybridMultilevel"/>
    <w:tmpl w:val="D43CAF48"/>
    <w:lvl w:ilvl="0" w:tplc="FFFFFFFF">
      <w:start w:val="1"/>
      <w:numFmt w:val="bullet"/>
      <w:lvlText w:val=""/>
      <w:lvlJc w:val="left"/>
      <w:pPr>
        <w:tabs>
          <w:tab w:val="num" w:pos="937"/>
        </w:tabs>
        <w:ind w:left="937" w:hanging="39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383C0B34"/>
    <w:multiLevelType w:val="hybridMultilevel"/>
    <w:tmpl w:val="15966458"/>
    <w:lvl w:ilvl="0" w:tplc="0419000F">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AD774C"/>
    <w:multiLevelType w:val="hybridMultilevel"/>
    <w:tmpl w:val="0C463956"/>
    <w:lvl w:ilvl="0" w:tplc="6C4636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3E4C2715"/>
    <w:multiLevelType w:val="hybridMultilevel"/>
    <w:tmpl w:val="2BA0E22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15:restartNumberingAfterBreak="0">
    <w:nsid w:val="440E0F3F"/>
    <w:multiLevelType w:val="hybridMultilevel"/>
    <w:tmpl w:val="92B6D1DA"/>
    <w:lvl w:ilvl="0" w:tplc="33EAEA1A">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386999"/>
    <w:multiLevelType w:val="hybridMultilevel"/>
    <w:tmpl w:val="DDEA04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44D03BD"/>
    <w:multiLevelType w:val="hybridMultilevel"/>
    <w:tmpl w:val="56AC84DE"/>
    <w:lvl w:ilvl="0" w:tplc="3B56A5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76C40A4"/>
    <w:multiLevelType w:val="multilevel"/>
    <w:tmpl w:val="069014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9FE59F0"/>
    <w:multiLevelType w:val="hybridMultilevel"/>
    <w:tmpl w:val="5E4275E6"/>
    <w:lvl w:ilvl="0" w:tplc="16ECC42C">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4C9B1E96"/>
    <w:multiLevelType w:val="multilevel"/>
    <w:tmpl w:val="4EE2A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ECE0945"/>
    <w:multiLevelType w:val="hybridMultilevel"/>
    <w:tmpl w:val="74F8B2B4"/>
    <w:lvl w:ilvl="0" w:tplc="EED644C4">
      <w:start w:val="1"/>
      <w:numFmt w:val="decimal"/>
      <w:lvlText w:val="%1."/>
      <w:lvlJc w:val="left"/>
      <w:pPr>
        <w:tabs>
          <w:tab w:val="num" w:pos="170"/>
        </w:tabs>
        <w:ind w:left="0"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0F046B6"/>
    <w:multiLevelType w:val="hybridMultilevel"/>
    <w:tmpl w:val="9B1E6B32"/>
    <w:lvl w:ilvl="0" w:tplc="45181E8C">
      <w:start w:val="3"/>
      <w:numFmt w:val="decimal"/>
      <w:lvlText w:val="%1."/>
      <w:lvlJc w:val="left"/>
      <w:pPr>
        <w:tabs>
          <w:tab w:val="num" w:pos="830"/>
        </w:tabs>
        <w:ind w:left="8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19203BA"/>
    <w:multiLevelType w:val="hybridMultilevel"/>
    <w:tmpl w:val="92B6D1DA"/>
    <w:lvl w:ilvl="0" w:tplc="33EAEA1A">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B277F"/>
    <w:multiLevelType w:val="hybridMultilevel"/>
    <w:tmpl w:val="ED52F78C"/>
    <w:lvl w:ilvl="0" w:tplc="A754F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62459FF"/>
    <w:multiLevelType w:val="hybridMultilevel"/>
    <w:tmpl w:val="007CEE44"/>
    <w:lvl w:ilvl="0" w:tplc="5A782B94">
      <w:start w:val="1"/>
      <w:numFmt w:val="decimal"/>
      <w:lvlText w:val="%1."/>
      <w:lvlJc w:val="left"/>
      <w:pPr>
        <w:tabs>
          <w:tab w:val="num" w:pos="800"/>
        </w:tabs>
        <w:ind w:left="800" w:hanging="360"/>
      </w:pPr>
    </w:lvl>
    <w:lvl w:ilvl="1" w:tplc="2C787DCA">
      <w:numFmt w:val="none"/>
      <w:lvlText w:val=""/>
      <w:lvlJc w:val="left"/>
      <w:pPr>
        <w:tabs>
          <w:tab w:val="num" w:pos="360"/>
        </w:tabs>
      </w:pPr>
    </w:lvl>
    <w:lvl w:ilvl="2" w:tplc="1EDE7F16">
      <w:numFmt w:val="none"/>
      <w:lvlText w:val=""/>
      <w:lvlJc w:val="left"/>
      <w:pPr>
        <w:tabs>
          <w:tab w:val="num" w:pos="360"/>
        </w:tabs>
      </w:pPr>
    </w:lvl>
    <w:lvl w:ilvl="3" w:tplc="00922B7C">
      <w:numFmt w:val="none"/>
      <w:lvlText w:val=""/>
      <w:lvlJc w:val="left"/>
      <w:pPr>
        <w:tabs>
          <w:tab w:val="num" w:pos="360"/>
        </w:tabs>
      </w:pPr>
    </w:lvl>
    <w:lvl w:ilvl="4" w:tplc="AB6E297A">
      <w:numFmt w:val="none"/>
      <w:lvlText w:val=""/>
      <w:lvlJc w:val="left"/>
      <w:pPr>
        <w:tabs>
          <w:tab w:val="num" w:pos="360"/>
        </w:tabs>
      </w:pPr>
    </w:lvl>
    <w:lvl w:ilvl="5" w:tplc="8132FB8A">
      <w:numFmt w:val="none"/>
      <w:lvlText w:val=""/>
      <w:lvlJc w:val="left"/>
      <w:pPr>
        <w:tabs>
          <w:tab w:val="num" w:pos="360"/>
        </w:tabs>
      </w:pPr>
    </w:lvl>
    <w:lvl w:ilvl="6" w:tplc="6F98AC0E">
      <w:numFmt w:val="none"/>
      <w:lvlText w:val=""/>
      <w:lvlJc w:val="left"/>
      <w:pPr>
        <w:tabs>
          <w:tab w:val="num" w:pos="360"/>
        </w:tabs>
      </w:pPr>
    </w:lvl>
    <w:lvl w:ilvl="7" w:tplc="3170FF9E">
      <w:numFmt w:val="none"/>
      <w:lvlText w:val=""/>
      <w:lvlJc w:val="left"/>
      <w:pPr>
        <w:tabs>
          <w:tab w:val="num" w:pos="360"/>
        </w:tabs>
      </w:pPr>
    </w:lvl>
    <w:lvl w:ilvl="8" w:tplc="E606F400">
      <w:numFmt w:val="none"/>
      <w:lvlText w:val=""/>
      <w:lvlJc w:val="left"/>
      <w:pPr>
        <w:tabs>
          <w:tab w:val="num" w:pos="360"/>
        </w:tabs>
      </w:pPr>
    </w:lvl>
  </w:abstractNum>
  <w:abstractNum w:abstractNumId="27" w15:restartNumberingAfterBreak="0">
    <w:nsid w:val="568F7B4B"/>
    <w:multiLevelType w:val="hybridMultilevel"/>
    <w:tmpl w:val="2938A62E"/>
    <w:lvl w:ilvl="0" w:tplc="C800469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9B24730"/>
    <w:multiLevelType w:val="hybridMultilevel"/>
    <w:tmpl w:val="63C26D42"/>
    <w:lvl w:ilvl="0" w:tplc="38BE1AE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A194630"/>
    <w:multiLevelType w:val="multilevel"/>
    <w:tmpl w:val="BFF498EC"/>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D8D385A"/>
    <w:multiLevelType w:val="hybridMultilevel"/>
    <w:tmpl w:val="0FC2F7F8"/>
    <w:lvl w:ilvl="0" w:tplc="04190011">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A080F67"/>
    <w:multiLevelType w:val="hybridMultilevel"/>
    <w:tmpl w:val="F34415C8"/>
    <w:lvl w:ilvl="0" w:tplc="47CCDFE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6A4944F7"/>
    <w:multiLevelType w:val="hybridMultilevel"/>
    <w:tmpl w:val="5E4275E6"/>
    <w:lvl w:ilvl="0" w:tplc="16ECC42C">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15:restartNumberingAfterBreak="0">
    <w:nsid w:val="6CC80DEF"/>
    <w:multiLevelType w:val="hybridMultilevel"/>
    <w:tmpl w:val="79C86AE4"/>
    <w:lvl w:ilvl="0" w:tplc="1074B6FA">
      <w:start w:val="1"/>
      <w:numFmt w:val="decimal"/>
      <w:lvlText w:val="%1."/>
      <w:lvlJc w:val="left"/>
      <w:pPr>
        <w:ind w:left="273"/>
      </w:pPr>
      <w:rPr>
        <w:rFonts w:ascii="Times New Roman" w:eastAsia="Times New Roman" w:hAnsi="Times New Roman"/>
        <w:b w:val="0"/>
        <w:bCs w:val="0"/>
        <w:i w:val="0"/>
        <w:iCs w:val="0"/>
        <w:strike w:val="0"/>
        <w:dstrike w:val="0"/>
        <w:color w:val="000000"/>
        <w:sz w:val="24"/>
        <w:szCs w:val="24"/>
        <w:u w:val="none"/>
        <w:vertAlign w:val="baseline"/>
      </w:rPr>
    </w:lvl>
    <w:lvl w:ilvl="1" w:tplc="28489FCC">
      <w:start w:val="1"/>
      <w:numFmt w:val="lowerLetter"/>
      <w:lvlText w:val="%2"/>
      <w:lvlJc w:val="left"/>
      <w:pPr>
        <w:ind w:left="1654"/>
      </w:pPr>
      <w:rPr>
        <w:rFonts w:ascii="Times New Roman" w:eastAsia="Times New Roman" w:hAnsi="Times New Roman"/>
        <w:b w:val="0"/>
        <w:bCs w:val="0"/>
        <w:i w:val="0"/>
        <w:iCs w:val="0"/>
        <w:strike w:val="0"/>
        <w:dstrike w:val="0"/>
        <w:color w:val="000000"/>
        <w:sz w:val="24"/>
        <w:szCs w:val="24"/>
        <w:u w:val="none"/>
        <w:vertAlign w:val="baseline"/>
      </w:rPr>
    </w:lvl>
    <w:lvl w:ilvl="2" w:tplc="D34242F8">
      <w:start w:val="1"/>
      <w:numFmt w:val="lowerRoman"/>
      <w:lvlText w:val="%3"/>
      <w:lvlJc w:val="left"/>
      <w:pPr>
        <w:ind w:left="2374"/>
      </w:pPr>
      <w:rPr>
        <w:rFonts w:ascii="Times New Roman" w:eastAsia="Times New Roman" w:hAnsi="Times New Roman"/>
        <w:b w:val="0"/>
        <w:bCs w:val="0"/>
        <w:i w:val="0"/>
        <w:iCs w:val="0"/>
        <w:strike w:val="0"/>
        <w:dstrike w:val="0"/>
        <w:color w:val="000000"/>
        <w:sz w:val="24"/>
        <w:szCs w:val="24"/>
        <w:u w:val="none"/>
        <w:vertAlign w:val="baseline"/>
      </w:rPr>
    </w:lvl>
    <w:lvl w:ilvl="3" w:tplc="987E84AC">
      <w:start w:val="1"/>
      <w:numFmt w:val="decimal"/>
      <w:lvlText w:val="%4"/>
      <w:lvlJc w:val="left"/>
      <w:pPr>
        <w:ind w:left="3094"/>
      </w:pPr>
      <w:rPr>
        <w:rFonts w:ascii="Times New Roman" w:eastAsia="Times New Roman" w:hAnsi="Times New Roman"/>
        <w:b w:val="0"/>
        <w:bCs w:val="0"/>
        <w:i w:val="0"/>
        <w:iCs w:val="0"/>
        <w:strike w:val="0"/>
        <w:dstrike w:val="0"/>
        <w:color w:val="000000"/>
        <w:sz w:val="24"/>
        <w:szCs w:val="24"/>
        <w:u w:val="none"/>
        <w:vertAlign w:val="baseline"/>
      </w:rPr>
    </w:lvl>
    <w:lvl w:ilvl="4" w:tplc="574433CC">
      <w:start w:val="1"/>
      <w:numFmt w:val="lowerLetter"/>
      <w:lvlText w:val="%5"/>
      <w:lvlJc w:val="left"/>
      <w:pPr>
        <w:ind w:left="3814"/>
      </w:pPr>
      <w:rPr>
        <w:rFonts w:ascii="Times New Roman" w:eastAsia="Times New Roman" w:hAnsi="Times New Roman"/>
        <w:b w:val="0"/>
        <w:bCs w:val="0"/>
        <w:i w:val="0"/>
        <w:iCs w:val="0"/>
        <w:strike w:val="0"/>
        <w:dstrike w:val="0"/>
        <w:color w:val="000000"/>
        <w:sz w:val="24"/>
        <w:szCs w:val="24"/>
        <w:u w:val="none"/>
        <w:vertAlign w:val="baseline"/>
      </w:rPr>
    </w:lvl>
    <w:lvl w:ilvl="5" w:tplc="742C1964">
      <w:start w:val="1"/>
      <w:numFmt w:val="lowerRoman"/>
      <w:lvlText w:val="%6"/>
      <w:lvlJc w:val="left"/>
      <w:pPr>
        <w:ind w:left="4534"/>
      </w:pPr>
      <w:rPr>
        <w:rFonts w:ascii="Times New Roman" w:eastAsia="Times New Roman" w:hAnsi="Times New Roman"/>
        <w:b w:val="0"/>
        <w:bCs w:val="0"/>
        <w:i w:val="0"/>
        <w:iCs w:val="0"/>
        <w:strike w:val="0"/>
        <w:dstrike w:val="0"/>
        <w:color w:val="000000"/>
        <w:sz w:val="24"/>
        <w:szCs w:val="24"/>
        <w:u w:val="none"/>
        <w:vertAlign w:val="baseline"/>
      </w:rPr>
    </w:lvl>
    <w:lvl w:ilvl="6" w:tplc="71380C5A">
      <w:start w:val="1"/>
      <w:numFmt w:val="decimal"/>
      <w:lvlText w:val="%7"/>
      <w:lvlJc w:val="left"/>
      <w:pPr>
        <w:ind w:left="5254"/>
      </w:pPr>
      <w:rPr>
        <w:rFonts w:ascii="Times New Roman" w:eastAsia="Times New Roman" w:hAnsi="Times New Roman"/>
        <w:b w:val="0"/>
        <w:bCs w:val="0"/>
        <w:i w:val="0"/>
        <w:iCs w:val="0"/>
        <w:strike w:val="0"/>
        <w:dstrike w:val="0"/>
        <w:color w:val="000000"/>
        <w:sz w:val="24"/>
        <w:szCs w:val="24"/>
        <w:u w:val="none"/>
        <w:vertAlign w:val="baseline"/>
      </w:rPr>
    </w:lvl>
    <w:lvl w:ilvl="7" w:tplc="21820396">
      <w:start w:val="1"/>
      <w:numFmt w:val="lowerLetter"/>
      <w:lvlText w:val="%8"/>
      <w:lvlJc w:val="left"/>
      <w:pPr>
        <w:ind w:left="5974"/>
      </w:pPr>
      <w:rPr>
        <w:rFonts w:ascii="Times New Roman" w:eastAsia="Times New Roman" w:hAnsi="Times New Roman"/>
        <w:b w:val="0"/>
        <w:bCs w:val="0"/>
        <w:i w:val="0"/>
        <w:iCs w:val="0"/>
        <w:strike w:val="0"/>
        <w:dstrike w:val="0"/>
        <w:color w:val="000000"/>
        <w:sz w:val="24"/>
        <w:szCs w:val="24"/>
        <w:u w:val="none"/>
        <w:vertAlign w:val="baseline"/>
      </w:rPr>
    </w:lvl>
    <w:lvl w:ilvl="8" w:tplc="0F687EFA">
      <w:start w:val="1"/>
      <w:numFmt w:val="lowerRoman"/>
      <w:lvlText w:val="%9"/>
      <w:lvlJc w:val="left"/>
      <w:pPr>
        <w:ind w:left="6694"/>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34" w15:restartNumberingAfterBreak="0">
    <w:nsid w:val="7307253B"/>
    <w:multiLevelType w:val="hybridMultilevel"/>
    <w:tmpl w:val="EA3A4314"/>
    <w:lvl w:ilvl="0" w:tplc="2CC871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15:restartNumberingAfterBreak="0">
    <w:nsid w:val="7E740152"/>
    <w:multiLevelType w:val="multilevel"/>
    <w:tmpl w:val="9FC85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6"/>
  </w:num>
  <w:num w:numId="10">
    <w:abstractNumId w:val="3"/>
  </w:num>
  <w:num w:numId="11">
    <w:abstractNumId w:val="13"/>
  </w:num>
  <w:num w:numId="12">
    <w:abstractNumId w:val="24"/>
  </w:num>
  <w:num w:numId="13">
    <w:abstractNumId w:val="20"/>
  </w:num>
  <w:num w:numId="14">
    <w:abstractNumId w:val="32"/>
  </w:num>
  <w:num w:numId="15">
    <w:abstractNumId w:val="18"/>
  </w:num>
  <w:num w:numId="16">
    <w:abstractNumId w:val="25"/>
  </w:num>
  <w:num w:numId="17">
    <w:abstractNumId w:val="27"/>
  </w:num>
  <w:num w:numId="18">
    <w:abstractNumId w:val="14"/>
  </w:num>
  <w:num w:numId="19">
    <w:abstractNumId w:val="31"/>
  </w:num>
  <w:num w:numId="20">
    <w:abstractNumId w:val="7"/>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5"/>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21"/>
  </w:num>
  <w:num w:numId="31">
    <w:abstractNumId w:val="10"/>
  </w:num>
  <w:num w:numId="32">
    <w:abstractNumId w:val="11"/>
  </w:num>
  <w:num w:numId="33">
    <w:abstractNumId w:val="1"/>
  </w:num>
  <w:num w:numId="34">
    <w:abstractNumId w:val="28"/>
  </w:num>
  <w:num w:numId="35">
    <w:abstractNumId w:val="19"/>
  </w:num>
  <w:num w:numId="36">
    <w:abstractNumId w:val="29"/>
  </w:num>
  <w:num w:numId="37">
    <w:abstractNumId w:val="8"/>
  </w:num>
  <w:num w:numId="38">
    <w:abstractNumId w:val="2"/>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FB7"/>
    <w:rsid w:val="007944CD"/>
    <w:rsid w:val="00D14DD0"/>
    <w:rsid w:val="00E40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A9ECC-1F36-455C-A53A-37796AA8C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14DD0"/>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aliases w:val="2,H2,h2,Numbered text 3,Major,Heading 2 Hidden,HD2,heading 2,Раздел,Reset numbering"/>
    <w:basedOn w:val="a"/>
    <w:next w:val="a"/>
    <w:link w:val="20"/>
    <w:qFormat/>
    <w:rsid w:val="00D14DD0"/>
    <w:pPr>
      <w:keepNext/>
      <w:spacing w:before="240" w:after="60" w:line="240" w:lineRule="auto"/>
      <w:jc w:val="both"/>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D14DD0"/>
    <w:pPr>
      <w:keepNext/>
      <w:spacing w:after="0" w:line="240" w:lineRule="auto"/>
      <w:jc w:val="both"/>
      <w:outlineLvl w:val="2"/>
    </w:pPr>
    <w:rPr>
      <w:rFonts w:ascii="Arial" w:eastAsia="Times New Roman" w:hAnsi="Arial" w:cs="Times New Roman"/>
      <w:b/>
      <w:sz w:val="24"/>
      <w:szCs w:val="20"/>
      <w:lang w:eastAsia="ru-RU"/>
    </w:rPr>
  </w:style>
  <w:style w:type="paragraph" w:styleId="7">
    <w:name w:val="heading 7"/>
    <w:basedOn w:val="a"/>
    <w:next w:val="a"/>
    <w:link w:val="70"/>
    <w:qFormat/>
    <w:rsid w:val="00D14DD0"/>
    <w:pPr>
      <w:keepNext/>
      <w:spacing w:after="0" w:line="240" w:lineRule="auto"/>
      <w:jc w:val="center"/>
      <w:outlineLvl w:val="6"/>
    </w:pPr>
    <w:rPr>
      <w:rFonts w:ascii="Arial" w:eastAsia="Times New Roman" w:hAnsi="Arial"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4DD0"/>
    <w:rPr>
      <w:rFonts w:ascii="Times New Roman" w:eastAsia="Times New Roman" w:hAnsi="Times New Roman" w:cs="Times New Roman"/>
      <w:sz w:val="28"/>
      <w:szCs w:val="20"/>
      <w:lang w:eastAsia="ru-RU"/>
    </w:rPr>
  </w:style>
  <w:style w:type="character" w:customStyle="1" w:styleId="20">
    <w:name w:val="Заголовок 2 Знак"/>
    <w:aliases w:val="2 Знак,H2 Знак,h2 Знак,Numbered text 3 Знак,Major Знак,Heading 2 Hidden Знак,HD2 Знак,heading 2 Знак,Раздел Знак,Reset numbering Знак"/>
    <w:basedOn w:val="a0"/>
    <w:link w:val="2"/>
    <w:rsid w:val="00D14DD0"/>
    <w:rPr>
      <w:rFonts w:ascii="Arial" w:eastAsia="Times New Roman" w:hAnsi="Arial" w:cs="Arial"/>
      <w:b/>
      <w:bCs/>
      <w:i/>
      <w:iCs/>
      <w:sz w:val="28"/>
      <w:szCs w:val="28"/>
      <w:lang w:eastAsia="ru-RU"/>
    </w:rPr>
  </w:style>
  <w:style w:type="character" w:customStyle="1" w:styleId="30">
    <w:name w:val="Заголовок 3 Знак"/>
    <w:basedOn w:val="a0"/>
    <w:link w:val="3"/>
    <w:rsid w:val="00D14DD0"/>
    <w:rPr>
      <w:rFonts w:ascii="Arial" w:eastAsia="Times New Roman" w:hAnsi="Arial" w:cs="Times New Roman"/>
      <w:b/>
      <w:sz w:val="24"/>
      <w:szCs w:val="20"/>
      <w:lang w:eastAsia="ru-RU"/>
    </w:rPr>
  </w:style>
  <w:style w:type="character" w:customStyle="1" w:styleId="70">
    <w:name w:val="Заголовок 7 Знак"/>
    <w:basedOn w:val="a0"/>
    <w:link w:val="7"/>
    <w:rsid w:val="00D14DD0"/>
    <w:rPr>
      <w:rFonts w:ascii="Arial" w:eastAsia="Times New Roman" w:hAnsi="Arial" w:cs="Times New Roman"/>
      <w:b/>
      <w:sz w:val="20"/>
      <w:szCs w:val="20"/>
      <w:lang w:eastAsia="ru-RU"/>
    </w:rPr>
  </w:style>
  <w:style w:type="character" w:styleId="a3">
    <w:name w:val="Hyperlink"/>
    <w:basedOn w:val="a0"/>
    <w:unhideWhenUsed/>
    <w:rsid w:val="00D14DD0"/>
    <w:rPr>
      <w:color w:val="0563C1" w:themeColor="hyperlink"/>
      <w:u w:val="single"/>
    </w:rPr>
  </w:style>
  <w:style w:type="paragraph" w:styleId="a4">
    <w:name w:val="Balloon Text"/>
    <w:basedOn w:val="a"/>
    <w:link w:val="a5"/>
    <w:uiPriority w:val="99"/>
    <w:semiHidden/>
    <w:unhideWhenUsed/>
    <w:rsid w:val="00D14DD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14DD0"/>
    <w:rPr>
      <w:rFonts w:ascii="Segoe UI" w:hAnsi="Segoe UI" w:cs="Segoe UI"/>
      <w:sz w:val="18"/>
      <w:szCs w:val="18"/>
    </w:rPr>
  </w:style>
  <w:style w:type="paragraph" w:styleId="a6">
    <w:name w:val="Normal (Web)"/>
    <w:basedOn w:val="a"/>
    <w:uiPriority w:val="99"/>
    <w:unhideWhenUsed/>
    <w:rsid w:val="00D14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qFormat/>
    <w:rsid w:val="00D14DD0"/>
    <w:pPr>
      <w:spacing w:after="0" w:line="240" w:lineRule="auto"/>
    </w:pPr>
  </w:style>
  <w:style w:type="table" w:styleId="a8">
    <w:name w:val="Table Grid"/>
    <w:basedOn w:val="a1"/>
    <w:uiPriority w:val="39"/>
    <w:rsid w:val="00D14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nhideWhenUsed/>
    <w:rsid w:val="00D14DD0"/>
    <w:pPr>
      <w:tabs>
        <w:tab w:val="center" w:pos="4677"/>
        <w:tab w:val="right" w:pos="9355"/>
      </w:tabs>
      <w:spacing w:after="0" w:line="240" w:lineRule="auto"/>
    </w:pPr>
  </w:style>
  <w:style w:type="character" w:customStyle="1" w:styleId="aa">
    <w:name w:val="Верхний колонтитул Знак"/>
    <w:basedOn w:val="a0"/>
    <w:link w:val="a9"/>
    <w:rsid w:val="00D14DD0"/>
  </w:style>
  <w:style w:type="paragraph" w:styleId="ab">
    <w:name w:val="footer"/>
    <w:basedOn w:val="a"/>
    <w:link w:val="ac"/>
    <w:unhideWhenUsed/>
    <w:rsid w:val="00D14DD0"/>
    <w:pPr>
      <w:tabs>
        <w:tab w:val="center" w:pos="4677"/>
        <w:tab w:val="right" w:pos="9355"/>
      </w:tabs>
      <w:spacing w:after="0" w:line="240" w:lineRule="auto"/>
    </w:pPr>
  </w:style>
  <w:style w:type="character" w:customStyle="1" w:styleId="ac">
    <w:name w:val="Нижний колонтитул Знак"/>
    <w:basedOn w:val="a0"/>
    <w:link w:val="ab"/>
    <w:rsid w:val="00D14DD0"/>
  </w:style>
  <w:style w:type="numbering" w:customStyle="1" w:styleId="11">
    <w:name w:val="Нет списка1"/>
    <w:next w:val="a2"/>
    <w:uiPriority w:val="99"/>
    <w:semiHidden/>
    <w:unhideWhenUsed/>
    <w:rsid w:val="00D14DD0"/>
  </w:style>
  <w:style w:type="paragraph" w:customStyle="1" w:styleId="ConsPlusNormal">
    <w:name w:val="ConsPlusNormal"/>
    <w:rsid w:val="00D14D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4D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link w:val="ConsPlusTitle0"/>
    <w:rsid w:val="00D14D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4D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4D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14D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4D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4DD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2">
    <w:name w:val="Знак Знак1 Знак"/>
    <w:basedOn w:val="a"/>
    <w:rsid w:val="00D14DD0"/>
    <w:pPr>
      <w:spacing w:line="240" w:lineRule="exact"/>
    </w:pPr>
    <w:rPr>
      <w:rFonts w:ascii="Arial" w:eastAsia="Times New Roman" w:hAnsi="Arial" w:cs="Arial"/>
      <w:sz w:val="20"/>
      <w:szCs w:val="20"/>
      <w:lang w:val="en-US"/>
    </w:rPr>
  </w:style>
  <w:style w:type="numbering" w:customStyle="1" w:styleId="21">
    <w:name w:val="Нет списка2"/>
    <w:next w:val="a2"/>
    <w:uiPriority w:val="99"/>
    <w:semiHidden/>
    <w:unhideWhenUsed/>
    <w:rsid w:val="00D14DD0"/>
  </w:style>
  <w:style w:type="paragraph" w:styleId="ad">
    <w:name w:val="List Paragraph"/>
    <w:basedOn w:val="a"/>
    <w:uiPriority w:val="34"/>
    <w:qFormat/>
    <w:rsid w:val="00D14DD0"/>
    <w:pPr>
      <w:spacing w:after="0" w:line="240" w:lineRule="auto"/>
      <w:ind w:left="720"/>
      <w:contextualSpacing/>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
    <w:rsid w:val="00D14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Document Map"/>
    <w:basedOn w:val="a"/>
    <w:link w:val="af"/>
    <w:semiHidden/>
    <w:rsid w:val="00D14DD0"/>
    <w:pPr>
      <w:shd w:val="clear" w:color="auto" w:fill="000080"/>
      <w:spacing w:after="0" w:line="240" w:lineRule="auto"/>
    </w:pPr>
    <w:rPr>
      <w:rFonts w:ascii="Tahoma" w:eastAsia="Times New Roman" w:hAnsi="Tahoma" w:cs="Tahoma"/>
      <w:sz w:val="20"/>
      <w:szCs w:val="20"/>
      <w:lang w:eastAsia="ru-RU"/>
    </w:rPr>
  </w:style>
  <w:style w:type="character" w:customStyle="1" w:styleId="af">
    <w:name w:val="Схема документа Знак"/>
    <w:basedOn w:val="a0"/>
    <w:link w:val="ae"/>
    <w:semiHidden/>
    <w:rsid w:val="00D14DD0"/>
    <w:rPr>
      <w:rFonts w:ascii="Tahoma" w:eastAsia="Times New Roman" w:hAnsi="Tahoma" w:cs="Tahoma"/>
      <w:sz w:val="20"/>
      <w:szCs w:val="20"/>
      <w:shd w:val="clear" w:color="auto" w:fill="000080"/>
      <w:lang w:eastAsia="ru-RU"/>
    </w:rPr>
  </w:style>
  <w:style w:type="paragraph" w:styleId="22">
    <w:name w:val="Body Text 2"/>
    <w:basedOn w:val="a"/>
    <w:link w:val="23"/>
    <w:unhideWhenUsed/>
    <w:rsid w:val="00D14DD0"/>
    <w:pPr>
      <w:spacing w:after="120" w:line="480" w:lineRule="auto"/>
    </w:pPr>
    <w:rPr>
      <w:rFonts w:ascii="Peterburg" w:eastAsia="Times New Roman" w:hAnsi="Peterburg" w:cs="Times New Roman"/>
      <w:sz w:val="28"/>
      <w:szCs w:val="20"/>
      <w:lang w:eastAsia="ru-RU"/>
    </w:rPr>
  </w:style>
  <w:style w:type="character" w:customStyle="1" w:styleId="23">
    <w:name w:val="Основной текст 2 Знак"/>
    <w:basedOn w:val="a0"/>
    <w:link w:val="22"/>
    <w:rsid w:val="00D14DD0"/>
    <w:rPr>
      <w:rFonts w:ascii="Peterburg" w:eastAsia="Times New Roman" w:hAnsi="Peterburg" w:cs="Times New Roman"/>
      <w:sz w:val="28"/>
      <w:szCs w:val="20"/>
      <w:lang w:eastAsia="ru-RU"/>
    </w:rPr>
  </w:style>
  <w:style w:type="paragraph" w:customStyle="1" w:styleId="ConsNonformat">
    <w:name w:val="ConsNonformat"/>
    <w:rsid w:val="00D14DD0"/>
    <w:pPr>
      <w:widowControl w:val="0"/>
      <w:spacing w:after="0" w:line="240" w:lineRule="auto"/>
    </w:pPr>
    <w:rPr>
      <w:rFonts w:ascii="Courier New" w:eastAsia="Times New Roman" w:hAnsi="Courier New" w:cs="Times New Roman"/>
      <w:sz w:val="20"/>
      <w:szCs w:val="20"/>
      <w:lang w:eastAsia="ru-RU"/>
    </w:rPr>
  </w:style>
  <w:style w:type="table" w:customStyle="1" w:styleId="13">
    <w:name w:val="Сетка таблицы1"/>
    <w:basedOn w:val="a1"/>
    <w:next w:val="a8"/>
    <w:rsid w:val="00D14D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Знак1"/>
    <w:basedOn w:val="a"/>
    <w:next w:val="a"/>
    <w:semiHidden/>
    <w:rsid w:val="00D14DD0"/>
    <w:pPr>
      <w:spacing w:line="240" w:lineRule="exact"/>
    </w:pPr>
    <w:rPr>
      <w:rFonts w:ascii="Arial" w:eastAsia="Times New Roman" w:hAnsi="Arial" w:cs="Arial"/>
      <w:sz w:val="20"/>
      <w:szCs w:val="20"/>
      <w:lang w:val="en-US"/>
    </w:rPr>
  </w:style>
  <w:style w:type="character" w:customStyle="1" w:styleId="ConsPlusTitle0">
    <w:name w:val="ConsPlusTitle Знак"/>
    <w:basedOn w:val="a0"/>
    <w:link w:val="ConsPlusTitle"/>
    <w:locked/>
    <w:rsid w:val="00D14DD0"/>
    <w:rPr>
      <w:rFonts w:ascii="Calibri" w:eastAsia="Times New Roman" w:hAnsi="Calibri" w:cs="Calibri"/>
      <w:b/>
      <w:szCs w:val="20"/>
      <w:lang w:eastAsia="ru-RU"/>
    </w:rPr>
  </w:style>
  <w:style w:type="paragraph" w:customStyle="1" w:styleId="15">
    <w:name w:val="Абзац списка1"/>
    <w:basedOn w:val="a"/>
    <w:rsid w:val="00D14DD0"/>
    <w:pPr>
      <w:spacing w:after="200" w:line="276" w:lineRule="auto"/>
      <w:ind w:left="720"/>
    </w:pPr>
    <w:rPr>
      <w:rFonts w:ascii="Calibri" w:eastAsia="Times New Roman" w:hAnsi="Calibri" w:cs="Times New Roman"/>
    </w:rPr>
  </w:style>
  <w:style w:type="paragraph" w:styleId="af0">
    <w:name w:val="Body Text Indent"/>
    <w:basedOn w:val="a"/>
    <w:link w:val="af1"/>
    <w:rsid w:val="00D14DD0"/>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D14DD0"/>
    <w:rPr>
      <w:rFonts w:ascii="Times New Roman" w:eastAsia="Times New Roman" w:hAnsi="Times New Roman" w:cs="Times New Roman"/>
      <w:sz w:val="24"/>
      <w:szCs w:val="24"/>
      <w:lang w:eastAsia="ru-RU"/>
    </w:rPr>
  </w:style>
  <w:style w:type="paragraph" w:customStyle="1" w:styleId="formattext">
    <w:name w:val="formattext"/>
    <w:basedOn w:val="a"/>
    <w:rsid w:val="00D14DD0"/>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2">
    <w:name w:val="Рабочий Знак"/>
    <w:link w:val="af3"/>
    <w:uiPriority w:val="99"/>
    <w:locked/>
    <w:rsid w:val="00D14DD0"/>
    <w:rPr>
      <w:sz w:val="28"/>
      <w:szCs w:val="28"/>
    </w:rPr>
  </w:style>
  <w:style w:type="paragraph" w:customStyle="1" w:styleId="af3">
    <w:name w:val="Рабочий"/>
    <w:basedOn w:val="a7"/>
    <w:link w:val="af2"/>
    <w:uiPriority w:val="99"/>
    <w:rsid w:val="00D14DD0"/>
    <w:pPr>
      <w:ind w:firstLine="709"/>
      <w:jc w:val="both"/>
    </w:pPr>
    <w:rPr>
      <w:sz w:val="28"/>
      <w:szCs w:val="28"/>
    </w:rPr>
  </w:style>
  <w:style w:type="paragraph" w:styleId="24">
    <w:name w:val="Body Text Indent 2"/>
    <w:basedOn w:val="a"/>
    <w:link w:val="25"/>
    <w:rsid w:val="00D14DD0"/>
    <w:pPr>
      <w:suppressAutoHyphens/>
      <w:spacing w:after="0" w:line="240" w:lineRule="auto"/>
      <w:ind w:left="142"/>
    </w:pPr>
    <w:rPr>
      <w:rFonts w:ascii="Times New Roman" w:eastAsia="Times New Roman" w:hAnsi="Times New Roman" w:cs="Times New Roman"/>
      <w:b/>
      <w:szCs w:val="20"/>
      <w:lang w:eastAsia="ar-SA"/>
    </w:rPr>
  </w:style>
  <w:style w:type="character" w:customStyle="1" w:styleId="25">
    <w:name w:val="Основной текст с отступом 2 Знак"/>
    <w:basedOn w:val="a0"/>
    <w:link w:val="24"/>
    <w:rsid w:val="00D14DD0"/>
    <w:rPr>
      <w:rFonts w:ascii="Times New Roman" w:eastAsia="Times New Roman" w:hAnsi="Times New Roman" w:cs="Times New Roman"/>
      <w:b/>
      <w:szCs w:val="20"/>
      <w:lang w:eastAsia="ar-SA"/>
    </w:rPr>
  </w:style>
  <w:style w:type="paragraph" w:customStyle="1" w:styleId="af4">
    <w:name w:val="Знак Знак Знак Знак"/>
    <w:basedOn w:val="a"/>
    <w:rsid w:val="00D14DD0"/>
    <w:pPr>
      <w:spacing w:line="240" w:lineRule="exact"/>
    </w:pPr>
    <w:rPr>
      <w:rFonts w:ascii="Verdana" w:eastAsia="Times New Roman" w:hAnsi="Verdana" w:cs="Verdana"/>
      <w:sz w:val="20"/>
      <w:szCs w:val="20"/>
      <w:lang w:val="en-US"/>
    </w:rPr>
  </w:style>
  <w:style w:type="paragraph" w:customStyle="1" w:styleId="af5">
    <w:name w:val="Знак"/>
    <w:basedOn w:val="a"/>
    <w:rsid w:val="00D14DD0"/>
    <w:pPr>
      <w:spacing w:before="100" w:beforeAutospacing="1" w:after="100" w:afterAutospacing="1" w:line="240" w:lineRule="auto"/>
      <w:jc w:val="both"/>
    </w:pPr>
    <w:rPr>
      <w:rFonts w:ascii="Tahoma" w:eastAsia="Times New Roman" w:hAnsi="Tahoma" w:cs="Times New Roman"/>
      <w:sz w:val="20"/>
      <w:szCs w:val="20"/>
      <w:lang w:val="en-US"/>
    </w:rPr>
  </w:style>
  <w:style w:type="character" w:styleId="af6">
    <w:name w:val="page number"/>
    <w:basedOn w:val="a0"/>
    <w:rsid w:val="00D14DD0"/>
  </w:style>
  <w:style w:type="character" w:styleId="af7">
    <w:name w:val="FollowedHyperlink"/>
    <w:rsid w:val="00D14DD0"/>
    <w:rPr>
      <w:color w:val="800080"/>
      <w:u w:val="single"/>
    </w:rPr>
  </w:style>
  <w:style w:type="paragraph" w:styleId="31">
    <w:name w:val="Body Text Indent 3"/>
    <w:basedOn w:val="a"/>
    <w:link w:val="32"/>
    <w:rsid w:val="00D14DD0"/>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D14DD0"/>
    <w:rPr>
      <w:rFonts w:ascii="Times New Roman" w:eastAsia="Times New Roman" w:hAnsi="Times New Roman" w:cs="Times New Roman"/>
      <w:sz w:val="16"/>
      <w:szCs w:val="16"/>
      <w:lang w:eastAsia="ru-RU"/>
    </w:rPr>
  </w:style>
  <w:style w:type="paragraph" w:styleId="af8">
    <w:name w:val="Body Text"/>
    <w:basedOn w:val="a"/>
    <w:link w:val="af9"/>
    <w:rsid w:val="00D14DD0"/>
    <w:pPr>
      <w:tabs>
        <w:tab w:val="left" w:pos="3345"/>
      </w:tabs>
      <w:spacing w:before="120" w:after="120" w:line="240" w:lineRule="auto"/>
      <w:ind w:left="709"/>
      <w:jc w:val="both"/>
    </w:pPr>
    <w:rPr>
      <w:rFonts w:ascii="Arial" w:eastAsia="Times New Roman" w:hAnsi="Arial" w:cs="Times New Roman"/>
      <w:spacing w:val="-5"/>
      <w:sz w:val="20"/>
      <w:szCs w:val="20"/>
      <w:lang w:eastAsia="ru-RU"/>
    </w:rPr>
  </w:style>
  <w:style w:type="character" w:customStyle="1" w:styleId="af9">
    <w:name w:val="Основной текст Знак"/>
    <w:basedOn w:val="a0"/>
    <w:link w:val="af8"/>
    <w:rsid w:val="00D14DD0"/>
    <w:rPr>
      <w:rFonts w:ascii="Arial" w:eastAsia="Times New Roman" w:hAnsi="Arial" w:cs="Times New Roman"/>
      <w:spacing w:val="-5"/>
      <w:sz w:val="20"/>
      <w:szCs w:val="20"/>
      <w:lang w:eastAsia="ru-RU"/>
    </w:rPr>
  </w:style>
  <w:style w:type="paragraph" w:customStyle="1" w:styleId="ConsNormal">
    <w:name w:val="ConsNormal"/>
    <w:rsid w:val="00D14DD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D14DD0"/>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headertexttopleveltextcentertext">
    <w:name w:val="headertext topleveltext centertext"/>
    <w:basedOn w:val="a"/>
    <w:rsid w:val="00D14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14DD0"/>
  </w:style>
  <w:style w:type="paragraph" w:customStyle="1" w:styleId="formattexttopleveltext">
    <w:name w:val="formattext topleveltext"/>
    <w:basedOn w:val="a"/>
    <w:rsid w:val="00D14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3"/>
    <w:basedOn w:val="a"/>
    <w:link w:val="34"/>
    <w:rsid w:val="00D14DD0"/>
    <w:pPr>
      <w:spacing w:after="0" w:line="240" w:lineRule="auto"/>
      <w:jc w:val="center"/>
    </w:pPr>
    <w:rPr>
      <w:rFonts w:ascii="Bash" w:eastAsia="Times New Roman" w:hAnsi="Bash" w:cs="Times New Roman"/>
      <w:b/>
      <w:caps/>
      <w:spacing w:val="4"/>
      <w:sz w:val="24"/>
      <w:szCs w:val="20"/>
      <w:lang w:eastAsia="ru-RU"/>
    </w:rPr>
  </w:style>
  <w:style w:type="character" w:customStyle="1" w:styleId="34">
    <w:name w:val="Основной текст 3 Знак"/>
    <w:basedOn w:val="a0"/>
    <w:link w:val="33"/>
    <w:rsid w:val="00D14DD0"/>
    <w:rPr>
      <w:rFonts w:ascii="Bash" w:eastAsia="Times New Roman" w:hAnsi="Bash" w:cs="Times New Roman"/>
      <w:b/>
      <w:caps/>
      <w:spacing w:val="4"/>
      <w:sz w:val="24"/>
      <w:szCs w:val="20"/>
      <w:lang w:eastAsia="ru-RU"/>
    </w:rPr>
  </w:style>
  <w:style w:type="paragraph" w:customStyle="1" w:styleId="Style4">
    <w:name w:val="Style4"/>
    <w:basedOn w:val="a"/>
    <w:uiPriority w:val="99"/>
    <w:rsid w:val="00D14DD0"/>
    <w:pPr>
      <w:widowControl w:val="0"/>
      <w:autoSpaceDE w:val="0"/>
      <w:autoSpaceDN w:val="0"/>
      <w:adjustRightInd w:val="0"/>
      <w:spacing w:after="0" w:line="240" w:lineRule="auto"/>
    </w:pPr>
    <w:rPr>
      <w:rFonts w:ascii="Franklin Gothic Book" w:eastAsia="Times New Roman" w:hAnsi="Franklin Gothic Book" w:cs="Times New Roman"/>
      <w:sz w:val="24"/>
      <w:szCs w:val="24"/>
      <w:lang w:eastAsia="ru-RU"/>
    </w:rPr>
  </w:style>
  <w:style w:type="paragraph" w:customStyle="1" w:styleId="Style13">
    <w:name w:val="Style13"/>
    <w:basedOn w:val="a"/>
    <w:uiPriority w:val="99"/>
    <w:rsid w:val="00D14DD0"/>
    <w:pPr>
      <w:widowControl w:val="0"/>
      <w:autoSpaceDE w:val="0"/>
      <w:autoSpaceDN w:val="0"/>
      <w:adjustRightInd w:val="0"/>
      <w:spacing w:after="0" w:line="240" w:lineRule="auto"/>
    </w:pPr>
    <w:rPr>
      <w:rFonts w:ascii="Franklin Gothic Book" w:eastAsia="Times New Roman" w:hAnsi="Franklin Gothic Book" w:cs="Times New Roman"/>
      <w:sz w:val="24"/>
      <w:szCs w:val="24"/>
      <w:lang w:eastAsia="ru-RU"/>
    </w:rPr>
  </w:style>
  <w:style w:type="paragraph" w:customStyle="1" w:styleId="Style14">
    <w:name w:val="Style14"/>
    <w:basedOn w:val="a"/>
    <w:uiPriority w:val="99"/>
    <w:rsid w:val="00D14DD0"/>
    <w:pPr>
      <w:widowControl w:val="0"/>
      <w:autoSpaceDE w:val="0"/>
      <w:autoSpaceDN w:val="0"/>
      <w:adjustRightInd w:val="0"/>
      <w:spacing w:after="0" w:line="324" w:lineRule="exact"/>
      <w:jc w:val="center"/>
    </w:pPr>
    <w:rPr>
      <w:rFonts w:ascii="Franklin Gothic Book" w:eastAsia="Times New Roman" w:hAnsi="Franklin Gothic Book" w:cs="Times New Roman"/>
      <w:sz w:val="24"/>
      <w:szCs w:val="24"/>
      <w:lang w:eastAsia="ru-RU"/>
    </w:rPr>
  </w:style>
  <w:style w:type="paragraph" w:customStyle="1" w:styleId="Style15">
    <w:name w:val="Style15"/>
    <w:basedOn w:val="a"/>
    <w:uiPriority w:val="99"/>
    <w:rsid w:val="00D14DD0"/>
    <w:pPr>
      <w:widowControl w:val="0"/>
      <w:autoSpaceDE w:val="0"/>
      <w:autoSpaceDN w:val="0"/>
      <w:adjustRightInd w:val="0"/>
      <w:spacing w:after="0" w:line="319" w:lineRule="exact"/>
      <w:ind w:firstLine="691"/>
    </w:pPr>
    <w:rPr>
      <w:rFonts w:ascii="Franklin Gothic Book" w:eastAsia="Times New Roman" w:hAnsi="Franklin Gothic Book" w:cs="Times New Roman"/>
      <w:sz w:val="24"/>
      <w:szCs w:val="24"/>
      <w:lang w:eastAsia="ru-RU"/>
    </w:rPr>
  </w:style>
  <w:style w:type="paragraph" w:customStyle="1" w:styleId="Style16">
    <w:name w:val="Style16"/>
    <w:basedOn w:val="a"/>
    <w:uiPriority w:val="99"/>
    <w:rsid w:val="00D14DD0"/>
    <w:pPr>
      <w:widowControl w:val="0"/>
      <w:autoSpaceDE w:val="0"/>
      <w:autoSpaceDN w:val="0"/>
      <w:adjustRightInd w:val="0"/>
      <w:spacing w:after="0" w:line="324" w:lineRule="exact"/>
      <w:ind w:firstLine="730"/>
      <w:jc w:val="both"/>
    </w:pPr>
    <w:rPr>
      <w:rFonts w:ascii="Franklin Gothic Book" w:eastAsia="Times New Roman" w:hAnsi="Franklin Gothic Book" w:cs="Times New Roman"/>
      <w:sz w:val="24"/>
      <w:szCs w:val="24"/>
      <w:lang w:eastAsia="ru-RU"/>
    </w:rPr>
  </w:style>
  <w:style w:type="character" w:customStyle="1" w:styleId="FontStyle24">
    <w:name w:val="Font Style24"/>
    <w:uiPriority w:val="99"/>
    <w:rsid w:val="00D14DD0"/>
    <w:rPr>
      <w:rFonts w:ascii="Times New Roman" w:hAnsi="Times New Roman" w:cs="Times New Roman"/>
      <w:b/>
      <w:bCs/>
      <w:sz w:val="26"/>
      <w:szCs w:val="26"/>
    </w:rPr>
  </w:style>
  <w:style w:type="character" w:customStyle="1" w:styleId="FontStyle25">
    <w:name w:val="Font Style25"/>
    <w:uiPriority w:val="99"/>
    <w:rsid w:val="00D14DD0"/>
    <w:rPr>
      <w:rFonts w:ascii="Times New Roman" w:hAnsi="Times New Roman" w:cs="Times New Roman"/>
      <w:sz w:val="26"/>
      <w:szCs w:val="26"/>
    </w:rPr>
  </w:style>
  <w:style w:type="character" w:customStyle="1" w:styleId="afa">
    <w:name w:val="Основной текст_"/>
    <w:link w:val="16"/>
    <w:rsid w:val="00D14DD0"/>
    <w:rPr>
      <w:spacing w:val="2"/>
      <w:sz w:val="26"/>
      <w:szCs w:val="26"/>
      <w:shd w:val="clear" w:color="auto" w:fill="FFFFFF"/>
    </w:rPr>
  </w:style>
  <w:style w:type="paragraph" w:customStyle="1" w:styleId="16">
    <w:name w:val="Основной текст1"/>
    <w:basedOn w:val="a"/>
    <w:link w:val="afa"/>
    <w:rsid w:val="00D14DD0"/>
    <w:pPr>
      <w:widowControl w:val="0"/>
      <w:shd w:val="clear" w:color="auto" w:fill="FFFFFF"/>
      <w:spacing w:before="300" w:after="540" w:line="370" w:lineRule="exact"/>
      <w:jc w:val="both"/>
    </w:pPr>
    <w:rPr>
      <w:spacing w:val="2"/>
      <w:sz w:val="26"/>
      <w:szCs w:val="26"/>
    </w:rPr>
  </w:style>
  <w:style w:type="character" w:customStyle="1" w:styleId="5">
    <w:name w:val="Основной текст (5)_"/>
    <w:link w:val="50"/>
    <w:rsid w:val="00D14DD0"/>
    <w:rPr>
      <w:b/>
      <w:bCs/>
      <w:spacing w:val="6"/>
      <w:shd w:val="clear" w:color="auto" w:fill="FFFFFF"/>
    </w:rPr>
  </w:style>
  <w:style w:type="paragraph" w:customStyle="1" w:styleId="50">
    <w:name w:val="Основной текст (5)"/>
    <w:basedOn w:val="a"/>
    <w:link w:val="5"/>
    <w:rsid w:val="00D14DD0"/>
    <w:pPr>
      <w:widowControl w:val="0"/>
      <w:shd w:val="clear" w:color="auto" w:fill="FFFFFF"/>
      <w:spacing w:after="300" w:line="374" w:lineRule="exact"/>
    </w:pPr>
    <w:rPr>
      <w:b/>
      <w:bCs/>
      <w:spacing w:val="6"/>
    </w:rPr>
  </w:style>
  <w:style w:type="paragraph" w:styleId="afb">
    <w:name w:val="Plain Text"/>
    <w:basedOn w:val="a"/>
    <w:link w:val="afc"/>
    <w:rsid w:val="00D14DD0"/>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0"/>
    <w:link w:val="afb"/>
    <w:rsid w:val="00D14DD0"/>
    <w:rPr>
      <w:rFonts w:ascii="Courier New" w:eastAsia="Times New Roman" w:hAnsi="Courier New" w:cs="Courier New"/>
      <w:sz w:val="20"/>
      <w:szCs w:val="20"/>
      <w:lang w:eastAsia="ru-RU"/>
    </w:rPr>
  </w:style>
  <w:style w:type="character" w:customStyle="1" w:styleId="26">
    <w:name w:val="Основной текст (2)_"/>
    <w:link w:val="27"/>
    <w:rsid w:val="00D14DD0"/>
    <w:rPr>
      <w:b/>
      <w:bCs/>
      <w:sz w:val="27"/>
      <w:szCs w:val="27"/>
      <w:shd w:val="clear" w:color="auto" w:fill="FFFFFF"/>
    </w:rPr>
  </w:style>
  <w:style w:type="paragraph" w:customStyle="1" w:styleId="27">
    <w:name w:val="Основной текст (2)"/>
    <w:basedOn w:val="a"/>
    <w:link w:val="26"/>
    <w:rsid w:val="00D14DD0"/>
    <w:pPr>
      <w:widowControl w:val="0"/>
      <w:shd w:val="clear" w:color="auto" w:fill="FFFFFF"/>
      <w:spacing w:before="300" w:after="420" w:line="326" w:lineRule="exact"/>
      <w:jc w:val="center"/>
    </w:pPr>
    <w:rPr>
      <w:b/>
      <w:bCs/>
      <w:sz w:val="27"/>
      <w:szCs w:val="27"/>
    </w:rPr>
  </w:style>
  <w:style w:type="paragraph" w:customStyle="1" w:styleId="afd">
    <w:name w:val="для приказа заголовок"/>
    <w:basedOn w:val="a"/>
    <w:qFormat/>
    <w:rsid w:val="00D14DD0"/>
    <w:pPr>
      <w:autoSpaceDE w:val="0"/>
      <w:autoSpaceDN w:val="0"/>
      <w:adjustRightInd w:val="0"/>
      <w:spacing w:after="0" w:line="240" w:lineRule="auto"/>
      <w:jc w:val="center"/>
      <w:outlineLvl w:val="4"/>
    </w:pPr>
    <w:rPr>
      <w:rFonts w:ascii="Times New Roman" w:eastAsia="Calibri" w:hAnsi="Times New Roman" w:cs="Times New Roman"/>
      <w:snapToGrid w:val="0"/>
      <w:sz w:val="28"/>
      <w:szCs w:val="28"/>
      <w:lang w:eastAsia="ru-RU"/>
    </w:rPr>
  </w:style>
  <w:style w:type="paragraph" w:customStyle="1" w:styleId="28">
    <w:name w:val="Основной текст2"/>
    <w:basedOn w:val="a"/>
    <w:rsid w:val="00D14DD0"/>
    <w:pPr>
      <w:widowControl w:val="0"/>
      <w:shd w:val="clear" w:color="auto" w:fill="FFFFFF"/>
      <w:spacing w:before="360" w:after="660" w:line="0" w:lineRule="atLeast"/>
      <w:ind w:hanging="1580"/>
      <w:jc w:val="center"/>
    </w:pPr>
    <w:rPr>
      <w:rFonts w:ascii="Times New Roman" w:eastAsia="Times New Roman" w:hAnsi="Times New Roman" w:cs="Times New Roman"/>
      <w:color w:val="000000"/>
      <w:sz w:val="24"/>
      <w:szCs w:val="24"/>
      <w:lang w:eastAsia="ru-RU"/>
    </w:rPr>
  </w:style>
  <w:style w:type="character" w:customStyle="1" w:styleId="85pt">
    <w:name w:val="Основной текст + 8;5 pt"/>
    <w:basedOn w:val="afa"/>
    <w:rsid w:val="00D14DD0"/>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character" w:customStyle="1" w:styleId="9pt">
    <w:name w:val="Основной текст + 9 pt;Полужирный"/>
    <w:basedOn w:val="afa"/>
    <w:rsid w:val="00D14DD0"/>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35">
    <w:name w:val="Основной текст (3)_"/>
    <w:basedOn w:val="a0"/>
    <w:link w:val="36"/>
    <w:rsid w:val="00D14DD0"/>
    <w:rPr>
      <w:sz w:val="17"/>
      <w:szCs w:val="17"/>
      <w:shd w:val="clear" w:color="auto" w:fill="FFFFFF"/>
    </w:rPr>
  </w:style>
  <w:style w:type="paragraph" w:customStyle="1" w:styleId="36">
    <w:name w:val="Основной текст (3)"/>
    <w:basedOn w:val="a"/>
    <w:link w:val="35"/>
    <w:rsid w:val="00D14DD0"/>
    <w:pPr>
      <w:widowControl w:val="0"/>
      <w:shd w:val="clear" w:color="auto" w:fill="FFFFFF"/>
      <w:spacing w:after="600" w:line="248" w:lineRule="exact"/>
    </w:pPr>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E8B45E57C594A990E8AB31C8BBAC304309B25600DFC9F4CBF743282437E7656A04C600BF95C76E39DC03E064C5345CDC0362EEF3872FD5K3wEK" TargetMode="External"/><Relationship Id="rId13" Type="http://schemas.openxmlformats.org/officeDocument/2006/relationships/hyperlink" Target="consultantplus://offline/ref=F6E8B45E57C594A990E8AB31C8BBAC304309B25600DFC9F4CBF743282437E76578049E0CBC97DF693FC955B122K9w1K" TargetMode="External"/><Relationship Id="rId18" Type="http://schemas.openxmlformats.org/officeDocument/2006/relationships/hyperlink" Target="consultantplus://offline/ref=F6E8B45E57C594A990E8AB31C8BBAC304309B25600DFC9F4CBF743282437E76578049E0CBC97DF693FC955B122K9w1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F6E8B45E57C594A990E8AB31C8BBAC304309B25600DFC9F4CBF743282437E7656A04C600BF95C76B38DC03E064C5345CDC0362EEF3872FD5K3wEK" TargetMode="External"/><Relationship Id="rId12" Type="http://schemas.openxmlformats.org/officeDocument/2006/relationships/hyperlink" Target="consultantplus://offline/ref=F6E8B45E57C594A990E8B53CDED7F3394007E95206DCC2A297AA457F7B67E1302A44C055EED394643FD749B1238E3B5FDEK1wCK" TargetMode="External"/><Relationship Id="rId17" Type="http://schemas.openxmlformats.org/officeDocument/2006/relationships/hyperlink" Target="consultantplus://offline/ref=F6E8B45E57C594A990E8AB31C8BBAC304309B25600DFC9F4CBF743282437E7656A04C600BF95C76E3BDC03E064C5345CDC0362EEF3872FD5K3wEK" TargetMode="External"/><Relationship Id="rId2" Type="http://schemas.openxmlformats.org/officeDocument/2006/relationships/styles" Target="styles.xml"/><Relationship Id="rId16" Type="http://schemas.openxmlformats.org/officeDocument/2006/relationships/hyperlink" Target="consultantplus://offline/ref=F6E8B45E57C594A990E8B53CDED7F3394007E95206DBCAAB90A3457F7B67E1302A44C055FCD3CC683CD757B2209B6D0E98486FEEED9B2FD42196ACB1K1wA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F6E8B45E57C594A990E8AB31C8BBAC304309B25600DFC9F4CBF743282437E7656A04C600BF95C7683BDC03E064C5345CDC0362EEF3872FD5K3wEK" TargetMode="External"/><Relationship Id="rId11" Type="http://schemas.openxmlformats.org/officeDocument/2006/relationships/hyperlink" Target="consultantplus://offline/ref=F6E8B45E57C594A990E8B53CDED7F3394007E95206DBCAA49EA6457F7B67E1302A44C055EED394643FD749B1238E3B5FDEK1wCK" TargetMode="External"/><Relationship Id="rId5" Type="http://schemas.openxmlformats.org/officeDocument/2006/relationships/image" Target="media/image1.png"/><Relationship Id="rId15" Type="http://schemas.openxmlformats.org/officeDocument/2006/relationships/hyperlink" Target="consultantplus://offline/ref=F6E8B45E57C594A990E8B53CDED7F3394007E95206DBCAAB90A3457F7B67E1302A44C055FCD3CC683CD757B3279B6D0E98486FEEED9B2FD42196ACB1K1wAK" TargetMode="External"/><Relationship Id="rId10" Type="http://schemas.openxmlformats.org/officeDocument/2006/relationships/hyperlink" Target="consultantplus://offline/ref=F6E8B45E57C594A990E8AB31C8BBAC304309B25600DFC9F4CBF743282437E76578049E0CBC97DF693FC955B122K9w1K" TargetMode="External"/><Relationship Id="rId19" Type="http://schemas.openxmlformats.org/officeDocument/2006/relationships/hyperlink" Target="consultantplus://offline/ref=F6E8B45E57C594A990E8AB31C8BBAC304309B25600DFC9F4CBF743282437E7656A04C600BA97C162688613E42D933941DC1E7CEFED87K2wEK" TargetMode="External"/><Relationship Id="rId4" Type="http://schemas.openxmlformats.org/officeDocument/2006/relationships/webSettings" Target="webSettings.xml"/><Relationship Id="rId9" Type="http://schemas.openxmlformats.org/officeDocument/2006/relationships/hyperlink" Target="consultantplus://offline/ref=F6E8B45E57C594A990E8AB31C8BBAC304309B25600DFC9F4CBF743282437E7656A04C600BF95C7683BDC03E064C5345CDC0362EEF3872FD5K3wEK" TargetMode="External"/><Relationship Id="rId14" Type="http://schemas.openxmlformats.org/officeDocument/2006/relationships/hyperlink" Target="consultantplus://offline/ref=F6E8B45E57C594A990E8B53CDED7F3394007E95206DBCAAB90A3457F7B67E1302A44C055FCD3CC683CD757B3279B6D0E98486FEEED9B2FD42196ACB1K1w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5746</Words>
  <Characters>32758</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2</cp:revision>
  <dcterms:created xsi:type="dcterms:W3CDTF">2022-06-30T07:41:00Z</dcterms:created>
  <dcterms:modified xsi:type="dcterms:W3CDTF">2022-06-30T07:41:00Z</dcterms:modified>
</cp:coreProperties>
</file>